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C4C5" w14:textId="77777777" w:rsidR="00DF0AB8" w:rsidRDefault="00DF0AB8" w:rsidP="00DF0AB8">
      <w:pPr>
        <w:jc w:val="center"/>
      </w:pPr>
      <w:r>
        <w:rPr>
          <w:noProof/>
          <w:lang w:eastAsia="en-GB"/>
        </w:rPr>
        <w:drawing>
          <wp:inline distT="0" distB="0" distL="0" distR="0" wp14:anchorId="1A2C4FEE" wp14:editId="02D51E6A">
            <wp:extent cx="14859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047750"/>
                    </a:xfrm>
                    <a:prstGeom prst="rect">
                      <a:avLst/>
                    </a:prstGeom>
                    <a:noFill/>
                  </pic:spPr>
                </pic:pic>
              </a:graphicData>
            </a:graphic>
          </wp:inline>
        </w:drawing>
      </w:r>
    </w:p>
    <w:p w14:paraId="31D78A50" w14:textId="77777777" w:rsidR="00DF0AB8" w:rsidRDefault="00DF0AB8" w:rsidP="00DF0AB8">
      <w:pPr>
        <w:spacing w:after="0"/>
      </w:pPr>
    </w:p>
    <w:p w14:paraId="34E1F6E1" w14:textId="77777777" w:rsidR="00DF0AB8" w:rsidRDefault="00DF0AB8" w:rsidP="00944C06">
      <w:pPr>
        <w:spacing w:after="0"/>
        <w:jc w:val="both"/>
      </w:pPr>
      <w:r w:rsidRPr="00FD04FA">
        <w:t>Dear Applicant,</w:t>
      </w:r>
    </w:p>
    <w:p w14:paraId="3A83827A" w14:textId="77777777" w:rsidR="007D4822" w:rsidRPr="00FD04FA" w:rsidRDefault="007D4822" w:rsidP="00944C06">
      <w:pPr>
        <w:spacing w:after="0"/>
        <w:jc w:val="both"/>
      </w:pPr>
    </w:p>
    <w:p w14:paraId="087B78A0" w14:textId="503CB3A2" w:rsidR="00F16262" w:rsidRDefault="00DF0AB8" w:rsidP="00171430">
      <w:pPr>
        <w:spacing w:after="0"/>
        <w:jc w:val="both"/>
      </w:pPr>
      <w:r w:rsidRPr="00FD04FA">
        <w:t xml:space="preserve">Thank you for taking an interest in becoming a </w:t>
      </w:r>
      <w:r w:rsidR="009B10AB">
        <w:t xml:space="preserve">key </w:t>
      </w:r>
      <w:r w:rsidR="00E1663E">
        <w:t xml:space="preserve">member of our </w:t>
      </w:r>
      <w:r w:rsidR="0054291A">
        <w:t>L</w:t>
      </w:r>
      <w:r w:rsidR="00E1663E">
        <w:t>eadership Team and play</w:t>
      </w:r>
      <w:r w:rsidR="0054291A">
        <w:t>ing</w:t>
      </w:r>
      <w:r w:rsidR="00E1663E">
        <w:t xml:space="preserve"> a </w:t>
      </w:r>
      <w:r w:rsidR="00362502">
        <w:t xml:space="preserve">proactive </w:t>
      </w:r>
      <w:r w:rsidR="00E1663E">
        <w:t>role in the strategic leadership and development of</w:t>
      </w:r>
      <w:r w:rsidR="00857F59">
        <w:t xml:space="preserve"> Ron Dearing UTC</w:t>
      </w:r>
      <w:r w:rsidR="003844D1">
        <w:t xml:space="preserve"> (RDUTC)</w:t>
      </w:r>
      <w:r w:rsidR="00854AB2">
        <w:t>.</w:t>
      </w:r>
    </w:p>
    <w:p w14:paraId="43D2FDEA" w14:textId="77777777" w:rsidR="00F16262" w:rsidRDefault="00F16262" w:rsidP="00171430">
      <w:pPr>
        <w:spacing w:after="0"/>
        <w:jc w:val="both"/>
      </w:pPr>
    </w:p>
    <w:p w14:paraId="25902FEA" w14:textId="4D2F6437" w:rsidR="00171430" w:rsidRDefault="00D21B5B" w:rsidP="00582C96">
      <w:pPr>
        <w:widowControl w:val="0"/>
        <w:autoSpaceDE w:val="0"/>
        <w:autoSpaceDN w:val="0"/>
        <w:adjustRightInd w:val="0"/>
        <w:spacing w:after="0"/>
        <w:jc w:val="both"/>
        <w:rPr>
          <w:rFonts w:cstheme="minorHAnsi"/>
        </w:rPr>
      </w:pPr>
      <w:r>
        <w:rPr>
          <w:rFonts w:cstheme="minorHAnsi"/>
        </w:rPr>
        <w:t xml:space="preserve">The </w:t>
      </w:r>
      <w:r w:rsidR="00693125">
        <w:rPr>
          <w:rFonts w:cstheme="minorHAnsi"/>
        </w:rPr>
        <w:t>successful applicant will</w:t>
      </w:r>
      <w:r w:rsidR="0000046F">
        <w:rPr>
          <w:rFonts w:cstheme="minorHAnsi"/>
        </w:rPr>
        <w:t xml:space="preserve"> </w:t>
      </w:r>
      <w:r w:rsidR="00854AB2">
        <w:t xml:space="preserve">lead </w:t>
      </w:r>
      <w:r w:rsidR="0014677C">
        <w:t xml:space="preserve">the amalgamation of our </w:t>
      </w:r>
      <w:r w:rsidR="00C01969">
        <w:t xml:space="preserve">Digital Media </w:t>
      </w:r>
      <w:r w:rsidR="0014677C">
        <w:t xml:space="preserve">department with our </w:t>
      </w:r>
      <w:r>
        <w:t xml:space="preserve">Computing department </w:t>
      </w:r>
      <w:r w:rsidR="0014677C">
        <w:t xml:space="preserve">to establish a new team </w:t>
      </w:r>
      <w:r w:rsidR="006F5768">
        <w:t xml:space="preserve">which </w:t>
      </w:r>
      <w:r w:rsidR="00C27E86">
        <w:t xml:space="preserve">will </w:t>
      </w:r>
      <w:r w:rsidR="0014677C">
        <w:t>consist</w:t>
      </w:r>
      <w:r w:rsidR="0092084D">
        <w:t xml:space="preserve"> of</w:t>
      </w:r>
      <w:r w:rsidR="0014677C">
        <w:t xml:space="preserve"> the new Head of Department, </w:t>
      </w:r>
      <w:r w:rsidR="001003AF">
        <w:rPr>
          <w:rFonts w:cstheme="minorHAnsi"/>
        </w:rPr>
        <w:t>a Deputy Head of Department</w:t>
      </w:r>
      <w:r w:rsidR="0014677C">
        <w:rPr>
          <w:rFonts w:cstheme="minorHAnsi"/>
        </w:rPr>
        <w:t xml:space="preserve"> (Computing)</w:t>
      </w:r>
      <w:r w:rsidR="001003AF">
        <w:rPr>
          <w:rFonts w:cstheme="minorHAnsi"/>
        </w:rPr>
        <w:t xml:space="preserve">, an Assistant Head of </w:t>
      </w:r>
      <w:r w:rsidR="00C27E86">
        <w:rPr>
          <w:rFonts w:cstheme="minorHAnsi"/>
        </w:rPr>
        <w:t>D</w:t>
      </w:r>
      <w:r w:rsidR="001003AF">
        <w:rPr>
          <w:rFonts w:cstheme="minorHAnsi"/>
        </w:rPr>
        <w:t xml:space="preserve">epartment </w:t>
      </w:r>
      <w:r w:rsidR="0014677C">
        <w:rPr>
          <w:rFonts w:cstheme="minorHAnsi"/>
        </w:rPr>
        <w:t xml:space="preserve">(Digital Tech.) </w:t>
      </w:r>
      <w:r w:rsidR="001003AF">
        <w:rPr>
          <w:rFonts w:cstheme="minorHAnsi"/>
        </w:rPr>
        <w:t xml:space="preserve">and four </w:t>
      </w:r>
      <w:r w:rsidR="006F5768">
        <w:rPr>
          <w:rFonts w:cstheme="minorHAnsi"/>
        </w:rPr>
        <w:t>FTE</w:t>
      </w:r>
      <w:r w:rsidR="00CD05A8">
        <w:rPr>
          <w:rFonts w:cstheme="minorHAnsi"/>
        </w:rPr>
        <w:t xml:space="preserve"> </w:t>
      </w:r>
      <w:r w:rsidR="00171430">
        <w:rPr>
          <w:rFonts w:cstheme="minorHAnsi"/>
        </w:rPr>
        <w:t>Teachers</w:t>
      </w:r>
      <w:r w:rsidR="00EB7FFE">
        <w:rPr>
          <w:rFonts w:cstheme="minorHAnsi"/>
        </w:rPr>
        <w:t xml:space="preserve">, all of whom are </w:t>
      </w:r>
      <w:r w:rsidR="002F2AD3">
        <w:rPr>
          <w:rFonts w:cstheme="minorHAnsi"/>
        </w:rPr>
        <w:t>D</w:t>
      </w:r>
      <w:r w:rsidR="00EB7FFE">
        <w:rPr>
          <w:rFonts w:cstheme="minorHAnsi"/>
        </w:rPr>
        <w:t xml:space="preserve">igital </w:t>
      </w:r>
      <w:r w:rsidR="00407E02">
        <w:rPr>
          <w:rFonts w:cstheme="minorHAnsi"/>
        </w:rPr>
        <w:t xml:space="preserve">Media </w:t>
      </w:r>
      <w:r w:rsidR="0092084D">
        <w:rPr>
          <w:rFonts w:cstheme="minorHAnsi"/>
        </w:rPr>
        <w:t>or</w:t>
      </w:r>
      <w:r w:rsidR="00EB7FFE">
        <w:rPr>
          <w:rFonts w:cstheme="minorHAnsi"/>
        </w:rPr>
        <w:t xml:space="preserve"> </w:t>
      </w:r>
      <w:r w:rsidR="002F2AD3">
        <w:rPr>
          <w:rFonts w:cstheme="minorHAnsi"/>
        </w:rPr>
        <w:t>C</w:t>
      </w:r>
      <w:r w:rsidR="00EB7FFE">
        <w:rPr>
          <w:rFonts w:cstheme="minorHAnsi"/>
        </w:rPr>
        <w:t>omputing specialists</w:t>
      </w:r>
      <w:r w:rsidR="00171430">
        <w:rPr>
          <w:rFonts w:cstheme="minorHAnsi"/>
        </w:rPr>
        <w:t>.</w:t>
      </w:r>
      <w:r w:rsidR="006F0716">
        <w:rPr>
          <w:rFonts w:cstheme="minorHAnsi"/>
        </w:rPr>
        <w:t xml:space="preserve">  </w:t>
      </w:r>
      <w:r w:rsidR="00582C96">
        <w:rPr>
          <w:rFonts w:cstheme="minorHAnsi"/>
        </w:rPr>
        <w:t>We are currently in the process of expanding our facilities to include an exciting new Digital Media and Computing centre to house our new department.  This facility is due to open in September 2026.</w:t>
      </w:r>
    </w:p>
    <w:p w14:paraId="52384B65" w14:textId="77777777" w:rsidR="003844D1" w:rsidRDefault="003844D1" w:rsidP="006005A9">
      <w:pPr>
        <w:widowControl w:val="0"/>
        <w:autoSpaceDE w:val="0"/>
        <w:autoSpaceDN w:val="0"/>
        <w:adjustRightInd w:val="0"/>
        <w:spacing w:after="0"/>
        <w:jc w:val="both"/>
      </w:pPr>
    </w:p>
    <w:p w14:paraId="2F7D3673" w14:textId="1F85296F" w:rsidR="006005A9" w:rsidRDefault="00344853" w:rsidP="006005A9">
      <w:pPr>
        <w:widowControl w:val="0"/>
        <w:autoSpaceDE w:val="0"/>
        <w:autoSpaceDN w:val="0"/>
        <w:adjustRightInd w:val="0"/>
        <w:spacing w:after="0"/>
        <w:jc w:val="both"/>
        <w:rPr>
          <w:rFonts w:cstheme="minorHAnsi"/>
        </w:rPr>
      </w:pPr>
      <w:r>
        <w:t xml:space="preserve">RDUTC </w:t>
      </w:r>
      <w:r w:rsidR="00272B65" w:rsidRPr="00FD04FA">
        <w:rPr>
          <w:rFonts w:cstheme="minorHAnsi"/>
        </w:rPr>
        <w:t>opened in Hull city centre in September 2017</w:t>
      </w:r>
      <w:r>
        <w:rPr>
          <w:rFonts w:cstheme="minorHAnsi"/>
        </w:rPr>
        <w:t xml:space="preserve"> and now</w:t>
      </w:r>
      <w:r w:rsidR="00F75D98">
        <w:rPr>
          <w:rFonts w:cstheme="minorHAnsi"/>
        </w:rPr>
        <w:t xml:space="preserve"> ha</w:t>
      </w:r>
      <w:r>
        <w:rPr>
          <w:rFonts w:cstheme="minorHAnsi"/>
        </w:rPr>
        <w:t xml:space="preserve">s </w:t>
      </w:r>
      <w:r w:rsidR="00227B8B">
        <w:rPr>
          <w:rFonts w:cstheme="minorHAnsi"/>
        </w:rPr>
        <w:t>9</w:t>
      </w:r>
      <w:r w:rsidR="00DE785E">
        <w:rPr>
          <w:rFonts w:cstheme="minorHAnsi"/>
        </w:rPr>
        <w:t>00</w:t>
      </w:r>
      <w:r w:rsidR="000457E5">
        <w:rPr>
          <w:rFonts w:cstheme="minorHAnsi"/>
        </w:rPr>
        <w:t xml:space="preserve"> </w:t>
      </w:r>
      <w:r w:rsidR="00F75D98">
        <w:rPr>
          <w:rFonts w:cstheme="minorHAnsi"/>
        </w:rPr>
        <w:t xml:space="preserve">students </w:t>
      </w:r>
      <w:r w:rsidR="00F75D98" w:rsidRPr="00FD04FA">
        <w:rPr>
          <w:rFonts w:cstheme="minorHAnsi"/>
        </w:rPr>
        <w:t xml:space="preserve">on roll: </w:t>
      </w:r>
      <w:r w:rsidR="00DE785E">
        <w:rPr>
          <w:rFonts w:cstheme="minorHAnsi"/>
        </w:rPr>
        <w:t>4</w:t>
      </w:r>
      <w:r w:rsidR="00227B8B">
        <w:rPr>
          <w:rFonts w:cstheme="minorHAnsi"/>
        </w:rPr>
        <w:t>5</w:t>
      </w:r>
      <w:r w:rsidR="00DE785E">
        <w:rPr>
          <w:rFonts w:cstheme="minorHAnsi"/>
        </w:rPr>
        <w:t>0</w:t>
      </w:r>
      <w:r w:rsidR="00F75D98">
        <w:rPr>
          <w:rFonts w:cstheme="minorHAnsi"/>
        </w:rPr>
        <w:t xml:space="preserve"> </w:t>
      </w:r>
      <w:r w:rsidR="00F75D98" w:rsidRPr="00FD04FA">
        <w:rPr>
          <w:rFonts w:cstheme="minorHAnsi"/>
        </w:rPr>
        <w:t xml:space="preserve">in KS4 and </w:t>
      </w:r>
      <w:r w:rsidR="00DE785E">
        <w:rPr>
          <w:rFonts w:cstheme="minorHAnsi"/>
        </w:rPr>
        <w:t>4</w:t>
      </w:r>
      <w:r w:rsidR="00227B8B">
        <w:rPr>
          <w:rFonts w:cstheme="minorHAnsi"/>
        </w:rPr>
        <w:t>5</w:t>
      </w:r>
      <w:r w:rsidR="00F75D98">
        <w:rPr>
          <w:rFonts w:cstheme="minorHAnsi"/>
        </w:rPr>
        <w:t>0 in the Sixth F</w:t>
      </w:r>
      <w:r w:rsidR="00F75D98" w:rsidRPr="00FD04FA">
        <w:rPr>
          <w:rFonts w:cstheme="minorHAnsi"/>
        </w:rPr>
        <w:t xml:space="preserve">orm.  Our students come predominantly from Hull and the East Riding.  </w:t>
      </w:r>
      <w:r>
        <w:rPr>
          <w:rFonts w:cstheme="minorHAnsi"/>
        </w:rPr>
        <w:t xml:space="preserve">The school was </w:t>
      </w:r>
      <w:r w:rsidR="00F75D98">
        <w:rPr>
          <w:rFonts w:cstheme="minorHAnsi"/>
        </w:rPr>
        <w:t>judged ‘Outstanding’</w:t>
      </w:r>
      <w:r w:rsidR="001A75B4">
        <w:rPr>
          <w:rFonts w:cstheme="minorHAnsi"/>
        </w:rPr>
        <w:t xml:space="preserve"> in all areas for the second time</w:t>
      </w:r>
      <w:r w:rsidR="00F75D98">
        <w:rPr>
          <w:rFonts w:cstheme="minorHAnsi"/>
        </w:rPr>
        <w:t xml:space="preserve"> in </w:t>
      </w:r>
      <w:r w:rsidR="00954D44">
        <w:rPr>
          <w:rFonts w:cstheme="minorHAnsi"/>
        </w:rPr>
        <w:t xml:space="preserve">our </w:t>
      </w:r>
      <w:r w:rsidR="00F75D98">
        <w:rPr>
          <w:rFonts w:cstheme="minorHAnsi"/>
        </w:rPr>
        <w:t>Ofsted inspection in Ma</w:t>
      </w:r>
      <w:r w:rsidR="001A75B4">
        <w:rPr>
          <w:rFonts w:cstheme="minorHAnsi"/>
        </w:rPr>
        <w:t>y</w:t>
      </w:r>
      <w:r w:rsidR="00F75D98">
        <w:rPr>
          <w:rFonts w:cstheme="minorHAnsi"/>
        </w:rPr>
        <w:t xml:space="preserve"> 202</w:t>
      </w:r>
      <w:r w:rsidR="001A75B4">
        <w:rPr>
          <w:rFonts w:cstheme="minorHAnsi"/>
        </w:rPr>
        <w:t>1</w:t>
      </w:r>
      <w:r w:rsidR="00F75D98">
        <w:rPr>
          <w:rFonts w:cstheme="minorHAnsi"/>
        </w:rPr>
        <w:t xml:space="preserve">.  </w:t>
      </w:r>
    </w:p>
    <w:p w14:paraId="4F9A09C2" w14:textId="77777777" w:rsidR="00D76E41" w:rsidRDefault="00D76E41" w:rsidP="00F75D98">
      <w:pPr>
        <w:widowControl w:val="0"/>
        <w:autoSpaceDE w:val="0"/>
        <w:autoSpaceDN w:val="0"/>
        <w:adjustRightInd w:val="0"/>
        <w:spacing w:after="0"/>
        <w:jc w:val="both"/>
        <w:rPr>
          <w:rFonts w:cstheme="minorHAnsi"/>
        </w:rPr>
      </w:pPr>
    </w:p>
    <w:p w14:paraId="7691F862" w14:textId="12FFB0D5" w:rsidR="009D5C99" w:rsidRPr="00FD04FA" w:rsidRDefault="00F75D98" w:rsidP="00F75D98">
      <w:pPr>
        <w:widowControl w:val="0"/>
        <w:autoSpaceDE w:val="0"/>
        <w:autoSpaceDN w:val="0"/>
        <w:adjustRightInd w:val="0"/>
        <w:spacing w:after="0"/>
        <w:jc w:val="both"/>
        <w:rPr>
          <w:rFonts w:cstheme="minorHAnsi"/>
        </w:rPr>
      </w:pPr>
      <w:r>
        <w:rPr>
          <w:rFonts w:cstheme="minorHAnsi"/>
        </w:rPr>
        <w:t xml:space="preserve">We offer a ‘niche’ curriculum, </w:t>
      </w:r>
      <w:r w:rsidR="00476C84">
        <w:rPr>
          <w:rFonts w:cstheme="minorHAnsi"/>
        </w:rPr>
        <w:t>specialis</w:t>
      </w:r>
      <w:r>
        <w:rPr>
          <w:rFonts w:cstheme="minorHAnsi"/>
        </w:rPr>
        <w:t>ing</w:t>
      </w:r>
      <w:r w:rsidR="00476C84">
        <w:rPr>
          <w:rFonts w:cstheme="minorHAnsi"/>
        </w:rPr>
        <w:t xml:space="preserve"> in </w:t>
      </w:r>
      <w:r w:rsidR="00407E02">
        <w:rPr>
          <w:rFonts w:cstheme="minorHAnsi"/>
        </w:rPr>
        <w:t xml:space="preserve">Digital Media, </w:t>
      </w:r>
      <w:r w:rsidR="00277D30">
        <w:rPr>
          <w:rFonts w:cstheme="minorHAnsi"/>
        </w:rPr>
        <w:t>Computing</w:t>
      </w:r>
      <w:r w:rsidR="003B4E86">
        <w:rPr>
          <w:rFonts w:cstheme="minorHAnsi"/>
        </w:rPr>
        <w:t xml:space="preserve">, </w:t>
      </w:r>
      <w:r w:rsidR="00476C84">
        <w:rPr>
          <w:rFonts w:cstheme="minorHAnsi"/>
        </w:rPr>
        <w:t>Engineering</w:t>
      </w:r>
      <w:r w:rsidR="00903F0C">
        <w:rPr>
          <w:rFonts w:cstheme="minorHAnsi"/>
        </w:rPr>
        <w:t xml:space="preserve">, </w:t>
      </w:r>
      <w:r>
        <w:rPr>
          <w:rFonts w:cstheme="minorHAnsi"/>
        </w:rPr>
        <w:t>Art &amp; Design,</w:t>
      </w:r>
      <w:r w:rsidR="00277D30">
        <w:rPr>
          <w:rFonts w:cstheme="minorHAnsi"/>
        </w:rPr>
        <w:t xml:space="preserve"> English, Maths and Sciences.</w:t>
      </w:r>
      <w:r w:rsidR="00476C84">
        <w:rPr>
          <w:rFonts w:cstheme="minorHAnsi"/>
        </w:rPr>
        <w:t xml:space="preserve">  </w:t>
      </w:r>
      <w:r w:rsidR="009D5C99" w:rsidRPr="00FD04FA">
        <w:rPr>
          <w:rFonts w:cstheme="minorHAnsi"/>
        </w:rPr>
        <w:t>Working in close partnership with The University of Hull and the region’s leading employers</w:t>
      </w:r>
      <w:r w:rsidR="007D6DE5">
        <w:rPr>
          <w:rFonts w:cstheme="minorHAnsi"/>
        </w:rPr>
        <w:t xml:space="preserve"> </w:t>
      </w:r>
      <w:r w:rsidR="009D5C99" w:rsidRPr="00FD04FA">
        <w:rPr>
          <w:rFonts w:cstheme="minorHAnsi"/>
        </w:rPr>
        <w:t>(</w:t>
      </w:r>
      <w:r w:rsidR="003E4A23">
        <w:rPr>
          <w:rFonts w:cstheme="minorHAnsi"/>
        </w:rPr>
        <w:t xml:space="preserve">including </w:t>
      </w:r>
      <w:r w:rsidR="003563FD" w:rsidRPr="00FD04FA">
        <w:rPr>
          <w:rFonts w:cstheme="minorHAnsi"/>
        </w:rPr>
        <w:t>KCOM, R</w:t>
      </w:r>
      <w:r w:rsidR="00AA14F2">
        <w:rPr>
          <w:rFonts w:cstheme="minorHAnsi"/>
        </w:rPr>
        <w:t>eckitt</w:t>
      </w:r>
      <w:r w:rsidR="00FD04FA">
        <w:rPr>
          <w:rFonts w:cstheme="minorHAnsi"/>
        </w:rPr>
        <w:t>,</w:t>
      </w:r>
      <w:r w:rsidR="003563FD" w:rsidRPr="00FD04FA">
        <w:rPr>
          <w:rFonts w:cstheme="minorHAnsi"/>
        </w:rPr>
        <w:t xml:space="preserve"> </w:t>
      </w:r>
      <w:r w:rsidR="009D5C99" w:rsidRPr="00FD04FA">
        <w:rPr>
          <w:rFonts w:cstheme="minorHAnsi"/>
        </w:rPr>
        <w:t>Siemens</w:t>
      </w:r>
      <w:r w:rsidR="00272B65" w:rsidRPr="00FD04FA">
        <w:rPr>
          <w:rFonts w:cstheme="minorHAnsi"/>
        </w:rPr>
        <w:t xml:space="preserve"> Gamesa</w:t>
      </w:r>
      <w:r w:rsidR="009D5C99" w:rsidRPr="00FD04FA">
        <w:rPr>
          <w:rFonts w:cstheme="minorHAnsi"/>
        </w:rPr>
        <w:t xml:space="preserve">, </w:t>
      </w:r>
      <w:r w:rsidR="00EA1241" w:rsidRPr="00FD04FA">
        <w:rPr>
          <w:rFonts w:cstheme="minorHAnsi"/>
        </w:rPr>
        <w:t>Smith</w:t>
      </w:r>
      <w:r w:rsidR="00AA14F2">
        <w:rPr>
          <w:rFonts w:cstheme="minorHAnsi"/>
        </w:rPr>
        <w:t xml:space="preserve"> +</w:t>
      </w:r>
      <w:r w:rsidR="00EA1241" w:rsidRPr="00FD04FA">
        <w:rPr>
          <w:rFonts w:cstheme="minorHAnsi"/>
        </w:rPr>
        <w:t xml:space="preserve"> Nephew</w:t>
      </w:r>
      <w:r w:rsidR="003563FD" w:rsidRPr="00FD04FA">
        <w:rPr>
          <w:rFonts w:cstheme="minorHAnsi"/>
        </w:rPr>
        <w:t>, Spencer Group</w:t>
      </w:r>
      <w:r w:rsidR="00EA1241" w:rsidRPr="00FD04FA">
        <w:rPr>
          <w:rFonts w:cstheme="minorHAnsi"/>
        </w:rPr>
        <w:t xml:space="preserve"> and C4DI)</w:t>
      </w:r>
      <w:r w:rsidR="009D5C99" w:rsidRPr="00FD04FA">
        <w:rPr>
          <w:rFonts w:cstheme="minorHAnsi"/>
        </w:rPr>
        <w:t>, we provide our students with a totally unique way to learn</w:t>
      </w:r>
      <w:r>
        <w:rPr>
          <w:rFonts w:cstheme="minorHAnsi"/>
        </w:rPr>
        <w:t xml:space="preserve">.  Our approach </w:t>
      </w:r>
      <w:r w:rsidR="00F771FE">
        <w:rPr>
          <w:rFonts w:cstheme="minorHAnsi"/>
        </w:rPr>
        <w:t xml:space="preserve">is based around </w:t>
      </w:r>
      <w:r>
        <w:rPr>
          <w:rFonts w:cstheme="minorHAnsi"/>
        </w:rPr>
        <w:t xml:space="preserve">students learning theory and then applying this to projects designed and delivered by our university and employer partners.  This applied approach </w:t>
      </w:r>
      <w:r w:rsidR="00272B65" w:rsidRPr="00FD04FA">
        <w:rPr>
          <w:rFonts w:cstheme="minorHAnsi"/>
        </w:rPr>
        <w:t xml:space="preserve">ensures that our </w:t>
      </w:r>
      <w:r w:rsidR="009D5C99" w:rsidRPr="00FD04FA">
        <w:rPr>
          <w:rFonts w:cstheme="minorHAnsi"/>
        </w:rPr>
        <w:t xml:space="preserve">students acquire the academic and </w:t>
      </w:r>
      <w:r w:rsidR="003F18E0">
        <w:rPr>
          <w:rFonts w:cstheme="minorHAnsi"/>
        </w:rPr>
        <w:t>technical</w:t>
      </w:r>
      <w:r w:rsidR="009D5C99" w:rsidRPr="00FD04FA">
        <w:rPr>
          <w:rFonts w:cstheme="minorHAnsi"/>
        </w:rPr>
        <w:t xml:space="preserve"> qualifications and the personal and employability skills they need to give them the edge </w:t>
      </w:r>
      <w:r w:rsidR="00665559">
        <w:rPr>
          <w:rFonts w:cstheme="minorHAnsi"/>
        </w:rPr>
        <w:t>in the competitive UCAS</w:t>
      </w:r>
      <w:r w:rsidR="00C96D1D">
        <w:rPr>
          <w:rFonts w:cstheme="minorHAnsi"/>
        </w:rPr>
        <w:t>, apprenticeship</w:t>
      </w:r>
      <w:r w:rsidR="00665559">
        <w:rPr>
          <w:rFonts w:cstheme="minorHAnsi"/>
        </w:rPr>
        <w:t xml:space="preserve"> and employment markets</w:t>
      </w:r>
      <w:r w:rsidR="009D5C99" w:rsidRPr="00FD04FA">
        <w:rPr>
          <w:rFonts w:cstheme="minorHAnsi"/>
        </w:rPr>
        <w:t xml:space="preserve">. </w:t>
      </w:r>
      <w:r w:rsidR="001837F5">
        <w:rPr>
          <w:rFonts w:cstheme="minorHAnsi"/>
        </w:rPr>
        <w:t xml:space="preserve"> </w:t>
      </w:r>
    </w:p>
    <w:p w14:paraId="58F2C2A2" w14:textId="77777777" w:rsidR="009D5C99" w:rsidRPr="00FD04FA" w:rsidRDefault="009D5C99" w:rsidP="009D5C99">
      <w:pPr>
        <w:widowControl w:val="0"/>
        <w:autoSpaceDE w:val="0"/>
        <w:autoSpaceDN w:val="0"/>
        <w:adjustRightInd w:val="0"/>
        <w:spacing w:after="0"/>
        <w:jc w:val="both"/>
        <w:rPr>
          <w:rFonts w:cstheme="minorHAnsi"/>
        </w:rPr>
      </w:pPr>
    </w:p>
    <w:p w14:paraId="49B3B8E7" w14:textId="04027B98" w:rsidR="00AF6106" w:rsidRDefault="00F75D98" w:rsidP="00F172AD">
      <w:pPr>
        <w:widowControl w:val="0"/>
        <w:autoSpaceDE w:val="0"/>
        <w:autoSpaceDN w:val="0"/>
        <w:adjustRightInd w:val="0"/>
        <w:jc w:val="both"/>
        <w:rPr>
          <w:rFonts w:cstheme="minorHAnsi"/>
        </w:rPr>
      </w:pPr>
      <w:r>
        <w:rPr>
          <w:rFonts w:cstheme="minorHAnsi"/>
        </w:rPr>
        <w:t>Our</w:t>
      </w:r>
      <w:r w:rsidR="001837F5">
        <w:rPr>
          <w:rFonts w:cstheme="minorHAnsi"/>
        </w:rPr>
        <w:t xml:space="preserve"> students</w:t>
      </w:r>
      <w:r w:rsidR="00903F0C">
        <w:rPr>
          <w:rFonts w:cstheme="minorHAnsi"/>
        </w:rPr>
        <w:t xml:space="preserve"> </w:t>
      </w:r>
      <w:r w:rsidR="001837F5">
        <w:rPr>
          <w:rFonts w:cstheme="minorHAnsi"/>
        </w:rPr>
        <w:t>make outstanding progress in their GCSEs</w:t>
      </w:r>
      <w:r w:rsidR="00903F0C">
        <w:rPr>
          <w:rFonts w:cstheme="minorHAnsi"/>
        </w:rPr>
        <w:t>, A Levels</w:t>
      </w:r>
      <w:r w:rsidR="001837F5">
        <w:rPr>
          <w:rFonts w:cstheme="minorHAnsi"/>
        </w:rPr>
        <w:t xml:space="preserve"> and Technical qualifications</w:t>
      </w:r>
      <w:r w:rsidR="00C97D51">
        <w:rPr>
          <w:rFonts w:cstheme="minorHAnsi"/>
        </w:rPr>
        <w:t xml:space="preserve"> and our exam results consistently place us as </w:t>
      </w:r>
      <w:r w:rsidR="00D77166">
        <w:rPr>
          <w:rFonts w:cstheme="minorHAnsi"/>
        </w:rPr>
        <w:t xml:space="preserve">one of the </w:t>
      </w:r>
      <w:r w:rsidR="00903F0C">
        <w:rPr>
          <w:rFonts w:cstheme="minorHAnsi"/>
        </w:rPr>
        <w:t>top performing school</w:t>
      </w:r>
      <w:r w:rsidR="00D77166">
        <w:rPr>
          <w:rFonts w:cstheme="minorHAnsi"/>
        </w:rPr>
        <w:t>s</w:t>
      </w:r>
      <w:r w:rsidR="00903F0C">
        <w:rPr>
          <w:rFonts w:cstheme="minorHAnsi"/>
        </w:rPr>
        <w:t>/college</w:t>
      </w:r>
      <w:r w:rsidR="00D77166">
        <w:rPr>
          <w:rFonts w:cstheme="minorHAnsi"/>
        </w:rPr>
        <w:t>s</w:t>
      </w:r>
      <w:r w:rsidR="00903F0C">
        <w:rPr>
          <w:rFonts w:cstheme="minorHAnsi"/>
        </w:rPr>
        <w:t xml:space="preserve"> in the country.</w:t>
      </w:r>
      <w:r w:rsidR="00975415">
        <w:rPr>
          <w:rFonts w:cstheme="minorHAnsi"/>
        </w:rPr>
        <w:t xml:space="preserve">  </w:t>
      </w:r>
      <w:r w:rsidR="00604E07">
        <w:rPr>
          <w:rFonts w:cstheme="minorHAnsi"/>
        </w:rPr>
        <w:t xml:space="preserve">Even more importantly, our </w:t>
      </w:r>
      <w:r w:rsidR="00975415">
        <w:rPr>
          <w:rFonts w:cstheme="minorHAnsi"/>
        </w:rPr>
        <w:t>student destination stat</w:t>
      </w:r>
      <w:r>
        <w:rPr>
          <w:rFonts w:cstheme="minorHAnsi"/>
        </w:rPr>
        <w:t>istics</w:t>
      </w:r>
      <w:r w:rsidR="00975415">
        <w:rPr>
          <w:rFonts w:cstheme="minorHAnsi"/>
        </w:rPr>
        <w:t xml:space="preserve"> are exemplary.   Approximately </w:t>
      </w:r>
      <w:r w:rsidR="00577F6C">
        <w:rPr>
          <w:rFonts w:cstheme="minorHAnsi"/>
        </w:rPr>
        <w:t>6</w:t>
      </w:r>
      <w:r w:rsidR="00975415">
        <w:rPr>
          <w:rFonts w:cstheme="minorHAnsi"/>
        </w:rPr>
        <w:t xml:space="preserve">0% of our </w:t>
      </w:r>
      <w:r w:rsidR="00EF45C0">
        <w:rPr>
          <w:rFonts w:cstheme="minorHAnsi"/>
        </w:rPr>
        <w:t xml:space="preserve">Year 13 </w:t>
      </w:r>
      <w:r w:rsidR="00975415">
        <w:rPr>
          <w:rFonts w:cstheme="minorHAnsi"/>
        </w:rPr>
        <w:t xml:space="preserve">leavers take up places at university and </w:t>
      </w:r>
      <w:r w:rsidR="00577F6C">
        <w:rPr>
          <w:rFonts w:cstheme="minorHAnsi"/>
        </w:rPr>
        <w:t>4</w:t>
      </w:r>
      <w:r w:rsidR="00975415">
        <w:rPr>
          <w:rFonts w:cstheme="minorHAnsi"/>
        </w:rPr>
        <w:t xml:space="preserve">0% progress onto apprenticeships, often with our employer partners.  </w:t>
      </w:r>
      <w:r>
        <w:rPr>
          <w:rFonts w:cstheme="minorHAnsi"/>
        </w:rPr>
        <w:t xml:space="preserve">We </w:t>
      </w:r>
      <w:r w:rsidR="00344853">
        <w:rPr>
          <w:rFonts w:cstheme="minorHAnsi"/>
        </w:rPr>
        <w:t xml:space="preserve">are very proud of the fact that we </w:t>
      </w:r>
      <w:r>
        <w:rPr>
          <w:rFonts w:cstheme="minorHAnsi"/>
        </w:rPr>
        <w:t>have no NE</w:t>
      </w:r>
      <w:r w:rsidR="00EB7FFE">
        <w:rPr>
          <w:rFonts w:cstheme="minorHAnsi"/>
        </w:rPr>
        <w:t>E</w:t>
      </w:r>
      <w:r>
        <w:rPr>
          <w:rFonts w:cstheme="minorHAnsi"/>
        </w:rPr>
        <w:t>TS.</w:t>
      </w:r>
      <w:r w:rsidR="00975415">
        <w:rPr>
          <w:rFonts w:cstheme="minorHAnsi"/>
        </w:rPr>
        <w:t xml:space="preserve"> </w:t>
      </w:r>
    </w:p>
    <w:p w14:paraId="086D5E1B" w14:textId="08C25D41" w:rsidR="004B6DA4" w:rsidRPr="00FD04FA" w:rsidRDefault="00344853" w:rsidP="00582C96">
      <w:pPr>
        <w:widowControl w:val="0"/>
        <w:autoSpaceDE w:val="0"/>
        <w:autoSpaceDN w:val="0"/>
        <w:adjustRightInd w:val="0"/>
        <w:spacing w:after="0"/>
        <w:jc w:val="both"/>
        <w:rPr>
          <w:rFonts w:cstheme="minorHAnsi"/>
        </w:rPr>
      </w:pPr>
      <w:r>
        <w:rPr>
          <w:rFonts w:cstheme="minorHAnsi"/>
        </w:rPr>
        <w:t xml:space="preserve">RDUTC </w:t>
      </w:r>
      <w:r w:rsidR="00EA1241" w:rsidRPr="00FD04FA">
        <w:rPr>
          <w:rFonts w:cstheme="minorHAnsi"/>
        </w:rPr>
        <w:t xml:space="preserve">does </w:t>
      </w:r>
      <w:r w:rsidR="00862CE8" w:rsidRPr="00FD04FA">
        <w:rPr>
          <w:rFonts w:cstheme="minorHAnsi"/>
        </w:rPr>
        <w:t xml:space="preserve">not feel like a school.  Our </w:t>
      </w:r>
      <w:r w:rsidR="00E71FC7" w:rsidRPr="00FD04FA">
        <w:rPr>
          <w:rFonts w:cstheme="minorHAnsi"/>
        </w:rPr>
        <w:t>£1</w:t>
      </w:r>
      <w:r w:rsidR="00327B58">
        <w:rPr>
          <w:rFonts w:cstheme="minorHAnsi"/>
        </w:rPr>
        <w:t>6</w:t>
      </w:r>
      <w:r w:rsidR="00E71FC7" w:rsidRPr="00FD04FA">
        <w:rPr>
          <w:rFonts w:cstheme="minorHAnsi"/>
        </w:rPr>
        <w:t xml:space="preserve">,000,000 </w:t>
      </w:r>
      <w:r w:rsidR="004F6C5E">
        <w:rPr>
          <w:rFonts w:cstheme="minorHAnsi"/>
        </w:rPr>
        <w:t xml:space="preserve">purpose-built campus </w:t>
      </w:r>
      <w:r w:rsidR="00862CE8" w:rsidRPr="00FD04FA">
        <w:rPr>
          <w:rFonts w:cstheme="minorHAnsi"/>
        </w:rPr>
        <w:t xml:space="preserve">is designed to </w:t>
      </w:r>
      <w:r w:rsidR="00AE1703" w:rsidRPr="00FD04FA">
        <w:rPr>
          <w:rFonts w:cstheme="minorHAnsi"/>
        </w:rPr>
        <w:t xml:space="preserve">reflect </w:t>
      </w:r>
      <w:r w:rsidR="00862CE8" w:rsidRPr="00FD04FA">
        <w:rPr>
          <w:rFonts w:cstheme="minorHAnsi"/>
        </w:rPr>
        <w:t>a pr</w:t>
      </w:r>
      <w:r w:rsidR="008E3F9C" w:rsidRPr="00FD04FA">
        <w:rPr>
          <w:rFonts w:cstheme="minorHAnsi"/>
        </w:rPr>
        <w:t>ofessional</w:t>
      </w:r>
      <w:r w:rsidR="00706579">
        <w:rPr>
          <w:rFonts w:cstheme="minorHAnsi"/>
        </w:rPr>
        <w:t xml:space="preserve">, high spec. </w:t>
      </w:r>
      <w:r w:rsidR="008E3F9C" w:rsidRPr="00FD04FA">
        <w:rPr>
          <w:rFonts w:cstheme="minorHAnsi"/>
        </w:rPr>
        <w:t>working environment</w:t>
      </w:r>
      <w:r w:rsidR="00105547" w:rsidRPr="00FD04FA">
        <w:rPr>
          <w:rFonts w:cstheme="minorHAnsi"/>
        </w:rPr>
        <w:t>.</w:t>
      </w:r>
      <w:r w:rsidR="00595A79">
        <w:rPr>
          <w:rFonts w:cstheme="minorHAnsi"/>
        </w:rPr>
        <w:t xml:space="preserve">  </w:t>
      </w:r>
      <w:r w:rsidR="00862CE8" w:rsidRPr="00FD04FA">
        <w:rPr>
          <w:rFonts w:cstheme="minorHAnsi"/>
        </w:rPr>
        <w:t xml:space="preserve">In addition to the usual funding allocated to academies, </w:t>
      </w:r>
      <w:r w:rsidR="00711AB0">
        <w:rPr>
          <w:rFonts w:cstheme="minorHAnsi"/>
        </w:rPr>
        <w:t>we</w:t>
      </w:r>
      <w:r>
        <w:rPr>
          <w:rFonts w:cstheme="minorHAnsi"/>
        </w:rPr>
        <w:t xml:space="preserve"> </w:t>
      </w:r>
      <w:r w:rsidR="00862CE8" w:rsidRPr="00FD04FA">
        <w:rPr>
          <w:rFonts w:cstheme="minorHAnsi"/>
        </w:rPr>
        <w:t xml:space="preserve">receive </w:t>
      </w:r>
      <w:r w:rsidR="002F3FF9" w:rsidRPr="00FD04FA">
        <w:rPr>
          <w:rFonts w:cstheme="minorHAnsi"/>
        </w:rPr>
        <w:t xml:space="preserve">private </w:t>
      </w:r>
      <w:r w:rsidR="00862CE8" w:rsidRPr="00FD04FA">
        <w:rPr>
          <w:rFonts w:cstheme="minorHAnsi"/>
        </w:rPr>
        <w:t xml:space="preserve">sponsorship from </w:t>
      </w:r>
      <w:r w:rsidR="00711AB0">
        <w:rPr>
          <w:rFonts w:cstheme="minorHAnsi"/>
        </w:rPr>
        <w:t xml:space="preserve">our </w:t>
      </w:r>
      <w:r w:rsidR="0064195E">
        <w:rPr>
          <w:rFonts w:cstheme="minorHAnsi"/>
        </w:rPr>
        <w:t>e</w:t>
      </w:r>
      <w:r w:rsidR="00711AB0">
        <w:rPr>
          <w:rFonts w:cstheme="minorHAnsi"/>
        </w:rPr>
        <w:t xml:space="preserve">mployer </w:t>
      </w:r>
      <w:r w:rsidR="0064195E">
        <w:rPr>
          <w:rFonts w:cstheme="minorHAnsi"/>
        </w:rPr>
        <w:t>p</w:t>
      </w:r>
      <w:r w:rsidR="00711AB0">
        <w:rPr>
          <w:rFonts w:cstheme="minorHAnsi"/>
        </w:rPr>
        <w:t xml:space="preserve">artners </w:t>
      </w:r>
      <w:r w:rsidR="00862CE8" w:rsidRPr="00FD04FA">
        <w:rPr>
          <w:rFonts w:cstheme="minorHAnsi"/>
        </w:rPr>
        <w:t xml:space="preserve">who embrace our educational vision and </w:t>
      </w:r>
      <w:r w:rsidR="002F3FF9" w:rsidRPr="00FD04FA">
        <w:rPr>
          <w:rFonts w:cstheme="minorHAnsi"/>
        </w:rPr>
        <w:t xml:space="preserve">wish to invest in it.  This </w:t>
      </w:r>
      <w:r w:rsidR="004415DC">
        <w:rPr>
          <w:rFonts w:cstheme="minorHAnsi"/>
        </w:rPr>
        <w:t xml:space="preserve">significant additional funding </w:t>
      </w:r>
      <w:r w:rsidR="002F3FF9" w:rsidRPr="00FD04FA">
        <w:rPr>
          <w:rFonts w:cstheme="minorHAnsi"/>
        </w:rPr>
        <w:t>enabl</w:t>
      </w:r>
      <w:r w:rsidR="004415DC">
        <w:rPr>
          <w:rFonts w:cstheme="minorHAnsi"/>
        </w:rPr>
        <w:t>es</w:t>
      </w:r>
      <w:r w:rsidR="00AD5D71">
        <w:rPr>
          <w:rFonts w:cstheme="minorHAnsi"/>
        </w:rPr>
        <w:t xml:space="preserve"> us to enhance </w:t>
      </w:r>
      <w:r w:rsidR="004415DC">
        <w:rPr>
          <w:rFonts w:cstheme="minorHAnsi"/>
        </w:rPr>
        <w:t xml:space="preserve">teaching and non-teaching staff </w:t>
      </w:r>
      <w:r w:rsidR="00AD5D71">
        <w:rPr>
          <w:rFonts w:cstheme="minorHAnsi"/>
        </w:rPr>
        <w:t xml:space="preserve">salaries to attract </w:t>
      </w:r>
      <w:r w:rsidR="00164387">
        <w:rPr>
          <w:rFonts w:cstheme="minorHAnsi"/>
        </w:rPr>
        <w:t xml:space="preserve">and retain </w:t>
      </w:r>
      <w:r w:rsidR="00AD5D71">
        <w:rPr>
          <w:rFonts w:cstheme="minorHAnsi"/>
        </w:rPr>
        <w:t>the best staff</w:t>
      </w:r>
      <w:r w:rsidR="000E41A4">
        <w:rPr>
          <w:rFonts w:cstheme="minorHAnsi"/>
        </w:rPr>
        <w:t xml:space="preserve">.  It also supplements our capital </w:t>
      </w:r>
      <w:r w:rsidR="00BB2E18">
        <w:rPr>
          <w:rFonts w:cstheme="minorHAnsi"/>
        </w:rPr>
        <w:t>funding to ensure our facilities and equipment are state-of-the-art</w:t>
      </w:r>
      <w:r w:rsidR="0059231A">
        <w:rPr>
          <w:rFonts w:cstheme="minorHAnsi"/>
        </w:rPr>
        <w:t>.</w:t>
      </w:r>
      <w:r w:rsidR="004B3FBE" w:rsidRPr="00FD04FA">
        <w:rPr>
          <w:rFonts w:cstheme="minorHAnsi"/>
        </w:rPr>
        <w:t xml:space="preserve"> </w:t>
      </w:r>
      <w:r w:rsidR="004B6DA4">
        <w:rPr>
          <w:rFonts w:cstheme="minorHAnsi"/>
        </w:rPr>
        <w:t xml:space="preserve"> </w:t>
      </w:r>
    </w:p>
    <w:p w14:paraId="5AF1A390" w14:textId="77777777" w:rsidR="00BE1568" w:rsidRPr="00FD04FA" w:rsidRDefault="00BE1568" w:rsidP="003563FD">
      <w:pPr>
        <w:widowControl w:val="0"/>
        <w:autoSpaceDE w:val="0"/>
        <w:autoSpaceDN w:val="0"/>
        <w:adjustRightInd w:val="0"/>
        <w:spacing w:after="0"/>
        <w:jc w:val="both"/>
        <w:rPr>
          <w:rFonts w:cstheme="minorHAnsi"/>
        </w:rPr>
      </w:pPr>
    </w:p>
    <w:p w14:paraId="031CB0B2" w14:textId="158D127C" w:rsidR="002F3FF9" w:rsidRPr="00FD04FA" w:rsidRDefault="002F3FF9" w:rsidP="00944C06">
      <w:pPr>
        <w:widowControl w:val="0"/>
        <w:autoSpaceDE w:val="0"/>
        <w:autoSpaceDN w:val="0"/>
        <w:adjustRightInd w:val="0"/>
        <w:jc w:val="both"/>
        <w:rPr>
          <w:rFonts w:cstheme="minorHAnsi"/>
        </w:rPr>
      </w:pPr>
      <w:r w:rsidRPr="00FD04FA">
        <w:rPr>
          <w:rFonts w:cstheme="minorHAnsi"/>
        </w:rPr>
        <w:t xml:space="preserve">Expectations in terms of standards of behaviour </w:t>
      </w:r>
      <w:r w:rsidR="0054494F" w:rsidRPr="00FD04FA">
        <w:rPr>
          <w:rFonts w:cstheme="minorHAnsi"/>
        </w:rPr>
        <w:t>at R</w:t>
      </w:r>
      <w:r w:rsidR="00FD04FA">
        <w:rPr>
          <w:rFonts w:cstheme="minorHAnsi"/>
        </w:rPr>
        <w:t xml:space="preserve">on </w:t>
      </w:r>
      <w:r w:rsidR="0054494F" w:rsidRPr="00FD04FA">
        <w:rPr>
          <w:rFonts w:cstheme="minorHAnsi"/>
        </w:rPr>
        <w:t>D</w:t>
      </w:r>
      <w:r w:rsidR="00FD04FA">
        <w:rPr>
          <w:rFonts w:cstheme="minorHAnsi"/>
        </w:rPr>
        <w:t xml:space="preserve">earing </w:t>
      </w:r>
      <w:r w:rsidR="0054494F" w:rsidRPr="00FD04FA">
        <w:rPr>
          <w:rFonts w:cstheme="minorHAnsi"/>
        </w:rPr>
        <w:t xml:space="preserve">UTC </w:t>
      </w:r>
      <w:r w:rsidRPr="00FD04FA">
        <w:rPr>
          <w:rFonts w:cstheme="minorHAnsi"/>
        </w:rPr>
        <w:t>are exceptionally high</w:t>
      </w:r>
      <w:r w:rsidR="00BC4B54">
        <w:rPr>
          <w:rFonts w:cstheme="minorHAnsi"/>
        </w:rPr>
        <w:t xml:space="preserve"> and</w:t>
      </w:r>
      <w:r w:rsidR="00492464">
        <w:rPr>
          <w:rFonts w:cstheme="minorHAnsi"/>
        </w:rPr>
        <w:t xml:space="preserve"> students </w:t>
      </w:r>
      <w:r w:rsidRPr="00FD04FA">
        <w:rPr>
          <w:rFonts w:cstheme="minorHAnsi"/>
        </w:rPr>
        <w:t>behave like young professionals rather than</w:t>
      </w:r>
      <w:r w:rsidR="00472726" w:rsidRPr="00FD04FA">
        <w:rPr>
          <w:rFonts w:cstheme="minorHAnsi"/>
        </w:rPr>
        <w:t xml:space="preserve"> students</w:t>
      </w:r>
      <w:r w:rsidRPr="00FD04FA">
        <w:rPr>
          <w:rFonts w:cstheme="minorHAnsi"/>
        </w:rPr>
        <w:t xml:space="preserve">.  Our behaviour policy is based on the </w:t>
      </w:r>
      <w:r w:rsidR="00B3399D" w:rsidRPr="00FD04FA">
        <w:rPr>
          <w:rFonts w:cstheme="minorHAnsi"/>
        </w:rPr>
        <w:t>principle</w:t>
      </w:r>
      <w:r w:rsidRPr="00FD04FA">
        <w:rPr>
          <w:rFonts w:cstheme="minorHAnsi"/>
        </w:rPr>
        <w:t>s of Positive</w:t>
      </w:r>
      <w:r w:rsidR="00666782">
        <w:rPr>
          <w:rFonts w:cstheme="minorHAnsi"/>
        </w:rPr>
        <w:t xml:space="preserve"> </w:t>
      </w:r>
      <w:r w:rsidRPr="00FD04FA">
        <w:rPr>
          <w:rFonts w:cstheme="minorHAnsi"/>
        </w:rPr>
        <w:t>Discipline</w:t>
      </w:r>
      <w:r w:rsidR="00AC4F6D">
        <w:rPr>
          <w:rFonts w:cstheme="minorHAnsi"/>
        </w:rPr>
        <w:t xml:space="preserve"> and </w:t>
      </w:r>
      <w:r w:rsidRPr="00FD04FA">
        <w:rPr>
          <w:rFonts w:cstheme="minorHAnsi"/>
        </w:rPr>
        <w:t>has been developed in collabo</w:t>
      </w:r>
      <w:r w:rsidR="006A0643" w:rsidRPr="00FD04FA">
        <w:rPr>
          <w:rFonts w:cstheme="minorHAnsi"/>
        </w:rPr>
        <w:t>ration with the Heads of Human R</w:t>
      </w:r>
      <w:r w:rsidRPr="00FD04FA">
        <w:rPr>
          <w:rFonts w:cstheme="minorHAnsi"/>
        </w:rPr>
        <w:t>esources from each of</w:t>
      </w:r>
      <w:r w:rsidR="00472726" w:rsidRPr="00FD04FA">
        <w:rPr>
          <w:rFonts w:cstheme="minorHAnsi"/>
        </w:rPr>
        <w:t xml:space="preserve"> our </w:t>
      </w:r>
      <w:r w:rsidR="00057B9A">
        <w:rPr>
          <w:rFonts w:cstheme="minorHAnsi"/>
        </w:rPr>
        <w:t>employer partners</w:t>
      </w:r>
      <w:r w:rsidR="0017637C">
        <w:rPr>
          <w:rFonts w:cstheme="minorHAnsi"/>
        </w:rPr>
        <w:t xml:space="preserve"> to ensure it </w:t>
      </w:r>
      <w:r w:rsidRPr="00FD04FA">
        <w:rPr>
          <w:rFonts w:cstheme="minorHAnsi"/>
        </w:rPr>
        <w:t>connects directly with the world of work</w:t>
      </w:r>
      <w:r w:rsidR="00435D06">
        <w:rPr>
          <w:rFonts w:cstheme="minorHAnsi"/>
        </w:rPr>
        <w:t>.</w:t>
      </w:r>
      <w:r w:rsidRPr="00FD04FA">
        <w:rPr>
          <w:rFonts w:cstheme="minorHAnsi"/>
        </w:rPr>
        <w:t xml:space="preserve"> </w:t>
      </w:r>
      <w:r w:rsidR="00472726" w:rsidRPr="00FD04FA">
        <w:rPr>
          <w:rFonts w:cstheme="minorHAnsi"/>
        </w:rPr>
        <w:t xml:space="preserve">Relationships between staff and students </w:t>
      </w:r>
      <w:r w:rsidR="00EA1241" w:rsidRPr="00FD04FA">
        <w:rPr>
          <w:rFonts w:cstheme="minorHAnsi"/>
        </w:rPr>
        <w:t>are a strength of the school</w:t>
      </w:r>
      <w:r w:rsidR="00472726" w:rsidRPr="00FD04FA">
        <w:rPr>
          <w:rFonts w:cstheme="minorHAnsi"/>
        </w:rPr>
        <w:t>.  Students call staff by first names</w:t>
      </w:r>
      <w:r w:rsidR="002D4A70">
        <w:rPr>
          <w:rFonts w:cstheme="minorHAnsi"/>
        </w:rPr>
        <w:t>,</w:t>
      </w:r>
      <w:r w:rsidR="00EA1241" w:rsidRPr="00FD04FA">
        <w:rPr>
          <w:rFonts w:cstheme="minorHAnsi"/>
        </w:rPr>
        <w:t xml:space="preserve"> and</w:t>
      </w:r>
      <w:r w:rsidR="00FD04FA">
        <w:rPr>
          <w:rFonts w:cstheme="minorHAnsi"/>
        </w:rPr>
        <w:t xml:space="preserve"> </w:t>
      </w:r>
      <w:r w:rsidR="00EA1241" w:rsidRPr="00FD04FA">
        <w:rPr>
          <w:rFonts w:cstheme="minorHAnsi"/>
        </w:rPr>
        <w:t>everyone feels part of a caring</w:t>
      </w:r>
      <w:r w:rsidR="00706579">
        <w:rPr>
          <w:rFonts w:cstheme="minorHAnsi"/>
        </w:rPr>
        <w:t>,</w:t>
      </w:r>
      <w:r w:rsidR="00EA1241" w:rsidRPr="00FD04FA">
        <w:rPr>
          <w:rFonts w:cstheme="minorHAnsi"/>
        </w:rPr>
        <w:t xml:space="preserve"> happy </w:t>
      </w:r>
      <w:r w:rsidR="00706579">
        <w:rPr>
          <w:rFonts w:cstheme="minorHAnsi"/>
        </w:rPr>
        <w:t xml:space="preserve">and purposeful </w:t>
      </w:r>
      <w:r w:rsidR="00EA1241" w:rsidRPr="00FD04FA">
        <w:rPr>
          <w:rFonts w:cstheme="minorHAnsi"/>
        </w:rPr>
        <w:t xml:space="preserve">community. </w:t>
      </w:r>
    </w:p>
    <w:p w14:paraId="15F6BA7B" w14:textId="3A09EC9B" w:rsidR="00033063" w:rsidRDefault="00714125" w:rsidP="00714125">
      <w:pPr>
        <w:widowControl w:val="0"/>
        <w:autoSpaceDE w:val="0"/>
        <w:autoSpaceDN w:val="0"/>
        <w:adjustRightInd w:val="0"/>
        <w:jc w:val="both"/>
        <w:rPr>
          <w:rFonts w:cstheme="minorHAnsi"/>
        </w:rPr>
      </w:pPr>
      <w:r w:rsidRPr="00FD04FA">
        <w:rPr>
          <w:rFonts w:cstheme="minorHAnsi"/>
        </w:rPr>
        <w:t>Our school day mirror</w:t>
      </w:r>
      <w:r w:rsidR="00EA1241" w:rsidRPr="00FD04FA">
        <w:rPr>
          <w:rFonts w:cstheme="minorHAnsi"/>
        </w:rPr>
        <w:t>s</w:t>
      </w:r>
      <w:r w:rsidRPr="00FD04FA">
        <w:rPr>
          <w:rFonts w:cstheme="minorHAnsi"/>
        </w:rPr>
        <w:t xml:space="preserve"> a traditional working day.  Le</w:t>
      </w:r>
      <w:r w:rsidR="007F70D1">
        <w:rPr>
          <w:rFonts w:cstheme="minorHAnsi"/>
        </w:rPr>
        <w:t>ssons</w:t>
      </w:r>
      <w:r w:rsidRPr="00FD04FA">
        <w:rPr>
          <w:rFonts w:cstheme="minorHAnsi"/>
        </w:rPr>
        <w:t xml:space="preserve"> </w:t>
      </w:r>
      <w:r w:rsidR="00EA1241" w:rsidRPr="00FD04FA">
        <w:rPr>
          <w:rFonts w:cstheme="minorHAnsi"/>
        </w:rPr>
        <w:t xml:space="preserve">start </w:t>
      </w:r>
      <w:r w:rsidRPr="00FD04FA">
        <w:rPr>
          <w:rFonts w:cstheme="minorHAnsi"/>
        </w:rPr>
        <w:t>at 9.15 a.m. and finish</w:t>
      </w:r>
      <w:r w:rsidR="00094374" w:rsidRPr="00FD04FA">
        <w:rPr>
          <w:rFonts w:cstheme="minorHAnsi"/>
        </w:rPr>
        <w:t xml:space="preserve"> at 4.30</w:t>
      </w:r>
      <w:r w:rsidRPr="00FD04FA">
        <w:rPr>
          <w:rFonts w:cstheme="minorHAnsi"/>
        </w:rPr>
        <w:t xml:space="preserve"> p.m.  </w:t>
      </w:r>
      <w:r w:rsidR="00801615">
        <w:rPr>
          <w:rFonts w:cstheme="minorHAnsi"/>
        </w:rPr>
        <w:t>Year 10 s</w:t>
      </w:r>
      <w:r w:rsidR="00E66F22">
        <w:rPr>
          <w:rFonts w:cstheme="minorHAnsi"/>
        </w:rPr>
        <w:t xml:space="preserve">tudents </w:t>
      </w:r>
      <w:r w:rsidR="00EA3482" w:rsidRPr="00FD04FA">
        <w:rPr>
          <w:rFonts w:cstheme="minorHAnsi"/>
        </w:rPr>
        <w:t>opt into Enrichment from 4.30 p.m. until 5.15 p.m.</w:t>
      </w:r>
      <w:r w:rsidR="00AB1F06">
        <w:rPr>
          <w:rFonts w:cstheme="minorHAnsi"/>
        </w:rPr>
        <w:t xml:space="preserve">  </w:t>
      </w:r>
      <w:r w:rsidR="00666782">
        <w:rPr>
          <w:rFonts w:cstheme="minorHAnsi"/>
        </w:rPr>
        <w:t xml:space="preserve">Intervention for Year 11 students takes place on Mondays between 4.30 p.m. and 5.15 p.m.  </w:t>
      </w:r>
      <w:r w:rsidR="00EA1241" w:rsidRPr="00FD04FA">
        <w:rPr>
          <w:rFonts w:cstheme="minorHAnsi"/>
        </w:rPr>
        <w:t>The extende</w:t>
      </w:r>
      <w:r w:rsidR="00EA3482" w:rsidRPr="00FD04FA">
        <w:rPr>
          <w:rFonts w:cstheme="minorHAnsi"/>
        </w:rPr>
        <w:t xml:space="preserve">d day allows us to run a broad </w:t>
      </w:r>
      <w:r w:rsidR="00FD04FA">
        <w:rPr>
          <w:rFonts w:cstheme="minorHAnsi"/>
        </w:rPr>
        <w:t xml:space="preserve">and exciting </w:t>
      </w:r>
      <w:r w:rsidR="00EA1241" w:rsidRPr="00FD04FA">
        <w:rPr>
          <w:rFonts w:cstheme="minorHAnsi"/>
        </w:rPr>
        <w:t>curriculum</w:t>
      </w:r>
      <w:r w:rsidR="00706579">
        <w:rPr>
          <w:rFonts w:cstheme="minorHAnsi"/>
        </w:rPr>
        <w:t xml:space="preserve"> as well as preparing our students for the world of work</w:t>
      </w:r>
      <w:r w:rsidR="00666782">
        <w:rPr>
          <w:rFonts w:cstheme="minorHAnsi"/>
        </w:rPr>
        <w:t xml:space="preserve"> and ensuring they fulfil their potential in their qualifications.</w:t>
      </w:r>
    </w:p>
    <w:p w14:paraId="6E326A63" w14:textId="2814C0F6" w:rsidR="00C7010C" w:rsidRDefault="00EA0B6E" w:rsidP="00C7010C">
      <w:pPr>
        <w:widowControl w:val="0"/>
        <w:autoSpaceDE w:val="0"/>
        <w:autoSpaceDN w:val="0"/>
        <w:adjustRightInd w:val="0"/>
        <w:jc w:val="both"/>
        <w:rPr>
          <w:rFonts w:cstheme="minorHAnsi"/>
        </w:rPr>
      </w:pPr>
      <w:r>
        <w:rPr>
          <w:rFonts w:cstheme="minorHAnsi"/>
        </w:rPr>
        <w:t xml:space="preserve">Staff well-being is very important to us.  Our </w:t>
      </w:r>
      <w:r w:rsidR="002558C5">
        <w:rPr>
          <w:rFonts w:cstheme="minorHAnsi"/>
        </w:rPr>
        <w:t xml:space="preserve">Heads of Department </w:t>
      </w:r>
      <w:r w:rsidR="00C7010C" w:rsidRPr="00F11E5B">
        <w:rPr>
          <w:rFonts w:cstheme="minorHAnsi"/>
        </w:rPr>
        <w:t xml:space="preserve">teach a maximum of </w:t>
      </w:r>
      <w:r w:rsidR="009A41EC">
        <w:rPr>
          <w:rFonts w:cstheme="minorHAnsi"/>
        </w:rPr>
        <w:t>1</w:t>
      </w:r>
      <w:r w:rsidR="002558C5">
        <w:rPr>
          <w:rFonts w:cstheme="minorHAnsi"/>
        </w:rPr>
        <w:t>8</w:t>
      </w:r>
      <w:r w:rsidR="00C7010C" w:rsidRPr="00F11E5B">
        <w:rPr>
          <w:rFonts w:cstheme="minorHAnsi"/>
        </w:rPr>
        <w:t xml:space="preserve"> one-hour lessons per week.  </w:t>
      </w:r>
      <w:r w:rsidR="002272E9">
        <w:rPr>
          <w:rFonts w:cstheme="minorHAnsi"/>
        </w:rPr>
        <w:lastRenderedPageBreak/>
        <w:t>Whilst t</w:t>
      </w:r>
      <w:r w:rsidR="00C7010C" w:rsidRPr="00F11E5B">
        <w:rPr>
          <w:rFonts w:cstheme="minorHAnsi"/>
        </w:rPr>
        <w:t xml:space="preserve">hey are </w:t>
      </w:r>
      <w:r w:rsidR="00210F0D">
        <w:rPr>
          <w:rFonts w:cstheme="minorHAnsi"/>
        </w:rPr>
        <w:t xml:space="preserve">expected to be on site </w:t>
      </w:r>
      <w:r w:rsidR="00C7010C" w:rsidRPr="00F11E5B">
        <w:rPr>
          <w:rFonts w:cstheme="minorHAnsi"/>
        </w:rPr>
        <w:t>for</w:t>
      </w:r>
      <w:r w:rsidR="00C7010C">
        <w:rPr>
          <w:rFonts w:cstheme="minorHAnsi"/>
        </w:rPr>
        <w:t xml:space="preserve"> their</w:t>
      </w:r>
      <w:r w:rsidR="00C7010C" w:rsidRPr="00F11E5B">
        <w:rPr>
          <w:rFonts w:cstheme="minorHAnsi"/>
        </w:rPr>
        <w:t xml:space="preserve"> lessons</w:t>
      </w:r>
      <w:r w:rsidR="00BF2646">
        <w:rPr>
          <w:rFonts w:cstheme="minorHAnsi"/>
        </w:rPr>
        <w:t xml:space="preserve">, </w:t>
      </w:r>
      <w:r w:rsidR="00C7010C" w:rsidRPr="00F11E5B">
        <w:rPr>
          <w:rFonts w:cstheme="minorHAnsi"/>
        </w:rPr>
        <w:t>meetings</w:t>
      </w:r>
      <w:r w:rsidR="00BF2646">
        <w:rPr>
          <w:rFonts w:cstheme="minorHAnsi"/>
        </w:rPr>
        <w:t xml:space="preserve"> and when leading CPD and mentoring sessions</w:t>
      </w:r>
      <w:r w:rsidR="00210F0D">
        <w:rPr>
          <w:rFonts w:cstheme="minorHAnsi"/>
        </w:rPr>
        <w:t xml:space="preserve">, </w:t>
      </w:r>
      <w:r w:rsidR="002272E9">
        <w:rPr>
          <w:rFonts w:cstheme="minorHAnsi"/>
        </w:rPr>
        <w:t xml:space="preserve">they are </w:t>
      </w:r>
      <w:r w:rsidR="00210F0D">
        <w:rPr>
          <w:rFonts w:cstheme="minorHAnsi"/>
        </w:rPr>
        <w:t>free to carry out PPA at home</w:t>
      </w:r>
      <w:r w:rsidR="00DF222A">
        <w:rPr>
          <w:rFonts w:cstheme="minorHAnsi"/>
        </w:rPr>
        <w:t>,</w:t>
      </w:r>
      <w:r w:rsidR="002272E9">
        <w:rPr>
          <w:rFonts w:cstheme="minorHAnsi"/>
        </w:rPr>
        <w:t xml:space="preserve"> providing they can be contacted if necessary.</w:t>
      </w:r>
      <w:r w:rsidR="00C7010C" w:rsidRPr="00F11E5B">
        <w:rPr>
          <w:rFonts w:cstheme="minorHAnsi"/>
        </w:rPr>
        <w:t xml:space="preserve"> </w:t>
      </w:r>
      <w:r w:rsidR="00FD0AB1">
        <w:rPr>
          <w:rFonts w:cstheme="minorHAnsi"/>
        </w:rPr>
        <w:t>In recognition of the longer school week for students, RDUTC breaks up one week earlier than other schools in the summer term - a real bonus for staff when it comes to booking holidays!</w:t>
      </w:r>
    </w:p>
    <w:p w14:paraId="2C3FFF50" w14:textId="1E2E8DFD" w:rsidR="00D20F1A" w:rsidRDefault="00214488" w:rsidP="00214488">
      <w:pPr>
        <w:widowControl w:val="0"/>
        <w:autoSpaceDE w:val="0"/>
        <w:autoSpaceDN w:val="0"/>
        <w:adjustRightInd w:val="0"/>
        <w:jc w:val="both"/>
        <w:rPr>
          <w:rFonts w:cstheme="minorHAnsi"/>
        </w:rPr>
      </w:pPr>
      <w:r w:rsidRPr="00FA26CE">
        <w:rPr>
          <w:rFonts w:cstheme="minorHAnsi"/>
        </w:rPr>
        <w:t xml:space="preserve">At </w:t>
      </w:r>
      <w:r w:rsidR="00706579">
        <w:rPr>
          <w:rFonts w:cstheme="minorHAnsi"/>
        </w:rPr>
        <w:t>RD</w:t>
      </w:r>
      <w:r w:rsidRPr="00FA26CE">
        <w:rPr>
          <w:rFonts w:cstheme="minorHAnsi"/>
        </w:rPr>
        <w:t>UTC we believe passionately that the current education system does not meet the needs of all students.  Neither does it prepare young people effectively for the world of work</w:t>
      </w:r>
      <w:r w:rsidR="003C19F1">
        <w:rPr>
          <w:rFonts w:cstheme="minorHAnsi"/>
        </w:rPr>
        <w:t xml:space="preserve"> or university</w:t>
      </w:r>
      <w:r w:rsidRPr="00FA26CE">
        <w:rPr>
          <w:rFonts w:cstheme="minorHAnsi"/>
        </w:rPr>
        <w:t xml:space="preserve">.  In proactive partnership with our </w:t>
      </w:r>
      <w:r w:rsidR="00C74FB6">
        <w:rPr>
          <w:rFonts w:cstheme="minorHAnsi"/>
        </w:rPr>
        <w:t>university</w:t>
      </w:r>
      <w:r w:rsidR="0092084D">
        <w:rPr>
          <w:rFonts w:cstheme="minorHAnsi"/>
        </w:rPr>
        <w:t xml:space="preserve">, </w:t>
      </w:r>
      <w:r w:rsidRPr="00FA26CE">
        <w:rPr>
          <w:rFonts w:cstheme="minorHAnsi"/>
        </w:rPr>
        <w:t xml:space="preserve">employer </w:t>
      </w:r>
      <w:r w:rsidR="0092084D">
        <w:rPr>
          <w:rFonts w:cstheme="minorHAnsi"/>
        </w:rPr>
        <w:t xml:space="preserve">and creative </w:t>
      </w:r>
      <w:r w:rsidRPr="00FA26CE">
        <w:rPr>
          <w:rFonts w:cstheme="minorHAnsi"/>
        </w:rPr>
        <w:t xml:space="preserve">partners, we </w:t>
      </w:r>
      <w:r>
        <w:rPr>
          <w:rFonts w:cstheme="minorHAnsi"/>
        </w:rPr>
        <w:t xml:space="preserve">are </w:t>
      </w:r>
      <w:r w:rsidRPr="00FA26CE">
        <w:rPr>
          <w:rFonts w:cstheme="minorHAnsi"/>
        </w:rPr>
        <w:t>lead</w:t>
      </w:r>
      <w:r>
        <w:rPr>
          <w:rFonts w:cstheme="minorHAnsi"/>
        </w:rPr>
        <w:t>ing</w:t>
      </w:r>
      <w:r w:rsidRPr="00FA26CE">
        <w:rPr>
          <w:rFonts w:cstheme="minorHAnsi"/>
        </w:rPr>
        <w:t xml:space="preserve"> the way in changing this.  If this challenge excites you as much as it does us and you think you have what we are looking for, please apply.  </w:t>
      </w:r>
    </w:p>
    <w:p w14:paraId="26FAA10C" w14:textId="34B41865" w:rsidR="0097494D" w:rsidRDefault="00D20F1A" w:rsidP="0097494D">
      <w:pPr>
        <w:widowControl w:val="0"/>
        <w:autoSpaceDE w:val="0"/>
        <w:autoSpaceDN w:val="0"/>
        <w:adjustRightInd w:val="0"/>
        <w:rPr>
          <w:rFonts w:cstheme="minorHAnsi"/>
        </w:rPr>
      </w:pPr>
      <w:r>
        <w:rPr>
          <w:rFonts w:cstheme="minorHAnsi"/>
        </w:rPr>
        <w:t xml:space="preserve">If you would like to arrange a visit to RDUTC, please email our Executive PA, Lily Sawyers, at </w:t>
      </w:r>
      <w:hyperlink r:id="rId6" w:history="1">
        <w:r w:rsidRPr="008B6533">
          <w:rPr>
            <w:rStyle w:val="Hyperlink"/>
            <w:rFonts w:cstheme="minorHAnsi"/>
          </w:rPr>
          <w:t>lsawyers@rondearingutc.com</w:t>
        </w:r>
      </w:hyperlink>
      <w:r>
        <w:rPr>
          <w:rFonts w:cstheme="minorHAnsi"/>
        </w:rPr>
        <w:t>.</w:t>
      </w:r>
    </w:p>
    <w:p w14:paraId="1065AB24" w14:textId="77777777" w:rsidR="00504958" w:rsidRPr="00FA26CE" w:rsidRDefault="00504958" w:rsidP="0097494D">
      <w:pPr>
        <w:widowControl w:val="0"/>
        <w:autoSpaceDE w:val="0"/>
        <w:autoSpaceDN w:val="0"/>
        <w:adjustRightInd w:val="0"/>
        <w:rPr>
          <w:rFonts w:cstheme="minorHAnsi"/>
        </w:rPr>
      </w:pPr>
    </w:p>
    <w:p w14:paraId="11BDDBAA" w14:textId="77777777" w:rsidR="006A0643" w:rsidRPr="00FD04FA" w:rsidRDefault="006A0643" w:rsidP="00944C06">
      <w:pPr>
        <w:widowControl w:val="0"/>
        <w:autoSpaceDE w:val="0"/>
        <w:autoSpaceDN w:val="0"/>
        <w:adjustRightInd w:val="0"/>
        <w:jc w:val="both"/>
        <w:rPr>
          <w:rFonts w:cstheme="minorHAnsi"/>
        </w:rPr>
      </w:pPr>
      <w:r w:rsidRPr="00FD04FA">
        <w:rPr>
          <w:rFonts w:cstheme="minorHAnsi"/>
        </w:rPr>
        <w:t>We look forward to hearing from you!</w:t>
      </w:r>
    </w:p>
    <w:p w14:paraId="3BA0BA23" w14:textId="77777777" w:rsidR="00DE20B3" w:rsidRPr="00FD04FA" w:rsidRDefault="00DE20B3" w:rsidP="00944C06">
      <w:pPr>
        <w:widowControl w:val="0"/>
        <w:autoSpaceDE w:val="0"/>
        <w:autoSpaceDN w:val="0"/>
        <w:adjustRightInd w:val="0"/>
        <w:jc w:val="both"/>
        <w:rPr>
          <w:rFonts w:cstheme="minorHAnsi"/>
        </w:rPr>
      </w:pPr>
    </w:p>
    <w:p w14:paraId="5F110F0B" w14:textId="77777777" w:rsidR="00BE1568" w:rsidRPr="00EE6089" w:rsidRDefault="00BE1568" w:rsidP="00BE1568">
      <w:pPr>
        <w:widowControl w:val="0"/>
        <w:autoSpaceDE w:val="0"/>
        <w:autoSpaceDN w:val="0"/>
        <w:adjustRightInd w:val="0"/>
        <w:jc w:val="both"/>
        <w:rPr>
          <w:rFonts w:cstheme="minorHAnsi"/>
        </w:rPr>
      </w:pPr>
      <w:r w:rsidRPr="00EE6089">
        <w:rPr>
          <w:rFonts w:cstheme="minorHAnsi"/>
        </w:rPr>
        <w:t>Yours faithfully,</w:t>
      </w:r>
    </w:p>
    <w:p w14:paraId="2C7B0319" w14:textId="220421E5" w:rsidR="00BE1568" w:rsidRPr="00EE6089" w:rsidRDefault="00BE1568" w:rsidP="00BE1568">
      <w:pPr>
        <w:widowControl w:val="0"/>
        <w:autoSpaceDE w:val="0"/>
        <w:autoSpaceDN w:val="0"/>
        <w:adjustRightInd w:val="0"/>
        <w:jc w:val="both"/>
        <w:rPr>
          <w:rFonts w:cstheme="minorHAnsi"/>
        </w:rPr>
      </w:pPr>
      <w:r w:rsidRPr="00EE6089">
        <w:rPr>
          <w:noProof/>
          <w:lang w:eastAsia="en-GB"/>
        </w:rPr>
        <w:drawing>
          <wp:inline distT="0" distB="0" distL="0" distR="0" wp14:anchorId="3D0719B4" wp14:editId="139515FA">
            <wp:extent cx="1762125" cy="6216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621665"/>
                    </a:xfrm>
                    <a:prstGeom prst="rect">
                      <a:avLst/>
                    </a:prstGeom>
                    <a:noFill/>
                  </pic:spPr>
                </pic:pic>
              </a:graphicData>
            </a:graphic>
          </wp:inline>
        </w:drawing>
      </w:r>
      <w:r w:rsidRPr="00EE6089">
        <w:rPr>
          <w:rFonts w:cstheme="minorHAnsi"/>
        </w:rPr>
        <w:tab/>
      </w:r>
      <w:r w:rsidRPr="00EE6089">
        <w:rPr>
          <w:rFonts w:cstheme="minorHAnsi"/>
        </w:rPr>
        <w:tab/>
      </w:r>
    </w:p>
    <w:p w14:paraId="0632915B" w14:textId="77777777" w:rsidR="00BE1568" w:rsidRPr="00EE6089" w:rsidRDefault="00BE1568" w:rsidP="00BE1568">
      <w:pPr>
        <w:widowControl w:val="0"/>
        <w:autoSpaceDE w:val="0"/>
        <w:autoSpaceDN w:val="0"/>
        <w:adjustRightInd w:val="0"/>
        <w:jc w:val="both"/>
        <w:rPr>
          <w:rFonts w:cstheme="minorHAnsi"/>
        </w:rPr>
      </w:pPr>
    </w:p>
    <w:p w14:paraId="5CFEF72B" w14:textId="3FF22CEB" w:rsidR="00BE1568" w:rsidRPr="00EE6089" w:rsidRDefault="00BE1568" w:rsidP="00BE1568">
      <w:pPr>
        <w:widowControl w:val="0"/>
        <w:autoSpaceDE w:val="0"/>
        <w:autoSpaceDN w:val="0"/>
        <w:adjustRightInd w:val="0"/>
        <w:jc w:val="both"/>
        <w:rPr>
          <w:rFonts w:cstheme="minorHAnsi"/>
        </w:rPr>
      </w:pPr>
      <w:r w:rsidRPr="00EE6089">
        <w:rPr>
          <w:rFonts w:cstheme="minorHAnsi"/>
        </w:rPr>
        <w:t>Sarah Pashley</w:t>
      </w:r>
      <w:r w:rsidRPr="00EE6089">
        <w:rPr>
          <w:rFonts w:cstheme="minorHAnsi"/>
        </w:rPr>
        <w:tab/>
      </w:r>
      <w:r w:rsidRPr="00EE6089">
        <w:rPr>
          <w:rFonts w:cstheme="minorHAnsi"/>
        </w:rPr>
        <w:tab/>
      </w:r>
      <w:r w:rsidR="008338DC">
        <w:rPr>
          <w:rFonts w:cstheme="minorHAnsi"/>
        </w:rPr>
        <w:tab/>
      </w:r>
      <w:r w:rsidRPr="00EE6089">
        <w:rPr>
          <w:rFonts w:cstheme="minorHAnsi"/>
        </w:rPr>
        <w:tab/>
      </w:r>
      <w:r w:rsidRPr="00EE6089">
        <w:rPr>
          <w:rFonts w:cstheme="minorHAnsi"/>
        </w:rPr>
        <w:tab/>
      </w:r>
    </w:p>
    <w:p w14:paraId="5C7F387B" w14:textId="48B1FF59" w:rsidR="00BE1568" w:rsidRPr="00EE6089" w:rsidRDefault="00BE1568" w:rsidP="00EE6089">
      <w:pPr>
        <w:spacing w:after="0"/>
        <w:jc w:val="both"/>
      </w:pPr>
      <w:r w:rsidRPr="00EE6089">
        <w:rPr>
          <w:rFonts w:cstheme="minorHAnsi"/>
        </w:rPr>
        <w:t>Principal</w:t>
      </w:r>
      <w:r w:rsidRPr="00EE6089">
        <w:rPr>
          <w:rFonts w:cstheme="minorHAnsi"/>
        </w:rPr>
        <w:tab/>
      </w:r>
      <w:r w:rsidR="008338DC">
        <w:rPr>
          <w:rFonts w:cstheme="minorHAnsi"/>
        </w:rPr>
        <w:tab/>
      </w:r>
      <w:r w:rsidR="008338DC">
        <w:rPr>
          <w:rFonts w:cstheme="minorHAnsi"/>
        </w:rPr>
        <w:tab/>
      </w:r>
    </w:p>
    <w:p w14:paraId="17A6A3D2" w14:textId="77777777" w:rsidR="00BE1568" w:rsidRPr="00EE6089" w:rsidRDefault="00BE1568" w:rsidP="00BE1568">
      <w:pPr>
        <w:spacing w:after="0"/>
        <w:jc w:val="both"/>
      </w:pPr>
    </w:p>
    <w:p w14:paraId="6EE780A9" w14:textId="77777777" w:rsidR="00DF0AB8" w:rsidRPr="00944C06" w:rsidRDefault="00DF0AB8" w:rsidP="00944C06">
      <w:pPr>
        <w:spacing w:after="0"/>
        <w:jc w:val="both"/>
        <w:rPr>
          <w:sz w:val="20"/>
          <w:szCs w:val="20"/>
        </w:rPr>
      </w:pPr>
    </w:p>
    <w:p w14:paraId="423FB746" w14:textId="77777777" w:rsidR="00DF0AB8" w:rsidRPr="00944C06" w:rsidRDefault="00DF0AB8" w:rsidP="00944C06">
      <w:pPr>
        <w:spacing w:after="0"/>
        <w:jc w:val="both"/>
        <w:rPr>
          <w:sz w:val="20"/>
          <w:szCs w:val="20"/>
        </w:rPr>
      </w:pPr>
    </w:p>
    <w:p w14:paraId="2166D737" w14:textId="77777777" w:rsidR="00DF0AB8" w:rsidRPr="00944C06" w:rsidRDefault="00DF0AB8" w:rsidP="00944C06">
      <w:pPr>
        <w:spacing w:after="0"/>
        <w:jc w:val="both"/>
        <w:rPr>
          <w:sz w:val="20"/>
          <w:szCs w:val="20"/>
        </w:rPr>
      </w:pPr>
    </w:p>
    <w:p w14:paraId="015B2A35" w14:textId="77777777" w:rsidR="00DF0AB8" w:rsidRPr="00944C06" w:rsidRDefault="00DF0AB8" w:rsidP="00944C06">
      <w:pPr>
        <w:spacing w:after="0"/>
        <w:jc w:val="both"/>
        <w:rPr>
          <w:sz w:val="20"/>
          <w:szCs w:val="20"/>
        </w:rPr>
      </w:pPr>
    </w:p>
    <w:p w14:paraId="216EE2D6" w14:textId="77777777" w:rsidR="00DF0AB8" w:rsidRPr="00944C06" w:rsidRDefault="00DF0AB8" w:rsidP="00944C06">
      <w:pPr>
        <w:spacing w:after="0"/>
        <w:jc w:val="both"/>
        <w:rPr>
          <w:sz w:val="20"/>
          <w:szCs w:val="20"/>
        </w:rPr>
      </w:pPr>
    </w:p>
    <w:sectPr w:rsidR="00DF0AB8" w:rsidRPr="00944C06" w:rsidSect="00FD04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91413"/>
    <w:multiLevelType w:val="hybridMultilevel"/>
    <w:tmpl w:val="AD6A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83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B8"/>
    <w:rsid w:val="0000046F"/>
    <w:rsid w:val="000004BF"/>
    <w:rsid w:val="00005C76"/>
    <w:rsid w:val="00022899"/>
    <w:rsid w:val="00030524"/>
    <w:rsid w:val="000324E9"/>
    <w:rsid w:val="00033063"/>
    <w:rsid w:val="000457E5"/>
    <w:rsid w:val="00057B9A"/>
    <w:rsid w:val="00094374"/>
    <w:rsid w:val="000B7F67"/>
    <w:rsid w:val="000E41A4"/>
    <w:rsid w:val="001003AF"/>
    <w:rsid w:val="00105547"/>
    <w:rsid w:val="00105CA9"/>
    <w:rsid w:val="0014677C"/>
    <w:rsid w:val="00147010"/>
    <w:rsid w:val="00164387"/>
    <w:rsid w:val="00167F77"/>
    <w:rsid w:val="00171430"/>
    <w:rsid w:val="0017637C"/>
    <w:rsid w:val="001837F5"/>
    <w:rsid w:val="0019103B"/>
    <w:rsid w:val="001A535D"/>
    <w:rsid w:val="001A6B05"/>
    <w:rsid w:val="001A75B4"/>
    <w:rsid w:val="001B335E"/>
    <w:rsid w:val="001E537A"/>
    <w:rsid w:val="00210F0D"/>
    <w:rsid w:val="00214488"/>
    <w:rsid w:val="0022672C"/>
    <w:rsid w:val="002272E9"/>
    <w:rsid w:val="00227B8B"/>
    <w:rsid w:val="00231A09"/>
    <w:rsid w:val="0024176A"/>
    <w:rsid w:val="002558C5"/>
    <w:rsid w:val="002651A7"/>
    <w:rsid w:val="002664AD"/>
    <w:rsid w:val="00272B65"/>
    <w:rsid w:val="00277D30"/>
    <w:rsid w:val="002B37E4"/>
    <w:rsid w:val="002B47AF"/>
    <w:rsid w:val="002C530A"/>
    <w:rsid w:val="002D4A70"/>
    <w:rsid w:val="002E1997"/>
    <w:rsid w:val="002F2056"/>
    <w:rsid w:val="002F2AD3"/>
    <w:rsid w:val="002F3FF9"/>
    <w:rsid w:val="002F771A"/>
    <w:rsid w:val="003109BF"/>
    <w:rsid w:val="00316091"/>
    <w:rsid w:val="00327B58"/>
    <w:rsid w:val="00344853"/>
    <w:rsid w:val="00344AD8"/>
    <w:rsid w:val="003563FD"/>
    <w:rsid w:val="00362502"/>
    <w:rsid w:val="003844D1"/>
    <w:rsid w:val="003A4453"/>
    <w:rsid w:val="003A721E"/>
    <w:rsid w:val="003B4E86"/>
    <w:rsid w:val="003C19F1"/>
    <w:rsid w:val="003D13C3"/>
    <w:rsid w:val="003E45AE"/>
    <w:rsid w:val="003E4A23"/>
    <w:rsid w:val="003F18E0"/>
    <w:rsid w:val="003F2D86"/>
    <w:rsid w:val="00407E02"/>
    <w:rsid w:val="00435D06"/>
    <w:rsid w:val="004415DC"/>
    <w:rsid w:val="00472726"/>
    <w:rsid w:val="00476C84"/>
    <w:rsid w:val="00480F0F"/>
    <w:rsid w:val="00492464"/>
    <w:rsid w:val="004B3FBE"/>
    <w:rsid w:val="004B48A3"/>
    <w:rsid w:val="004B6DA4"/>
    <w:rsid w:val="004B7547"/>
    <w:rsid w:val="004C46C5"/>
    <w:rsid w:val="004E083F"/>
    <w:rsid w:val="004E50B4"/>
    <w:rsid w:val="004E5257"/>
    <w:rsid w:val="004F6C5E"/>
    <w:rsid w:val="00504958"/>
    <w:rsid w:val="005112AE"/>
    <w:rsid w:val="0054291A"/>
    <w:rsid w:val="0054494F"/>
    <w:rsid w:val="00571608"/>
    <w:rsid w:val="00577F6C"/>
    <w:rsid w:val="00581F54"/>
    <w:rsid w:val="00582C96"/>
    <w:rsid w:val="0059231A"/>
    <w:rsid w:val="00595A79"/>
    <w:rsid w:val="005B750E"/>
    <w:rsid w:val="006005A9"/>
    <w:rsid w:val="00604E07"/>
    <w:rsid w:val="00604FA9"/>
    <w:rsid w:val="00620780"/>
    <w:rsid w:val="00623AFE"/>
    <w:rsid w:val="00633546"/>
    <w:rsid w:val="00634408"/>
    <w:rsid w:val="0064195E"/>
    <w:rsid w:val="006438B3"/>
    <w:rsid w:val="00656CCB"/>
    <w:rsid w:val="00661B2F"/>
    <w:rsid w:val="00665559"/>
    <w:rsid w:val="00666782"/>
    <w:rsid w:val="00686D15"/>
    <w:rsid w:val="00693125"/>
    <w:rsid w:val="006962CD"/>
    <w:rsid w:val="006A0643"/>
    <w:rsid w:val="006B7FAC"/>
    <w:rsid w:val="006D4F7B"/>
    <w:rsid w:val="006F0716"/>
    <w:rsid w:val="006F5768"/>
    <w:rsid w:val="00706579"/>
    <w:rsid w:val="00711AB0"/>
    <w:rsid w:val="00714125"/>
    <w:rsid w:val="00733856"/>
    <w:rsid w:val="0076559A"/>
    <w:rsid w:val="00781805"/>
    <w:rsid w:val="0079413E"/>
    <w:rsid w:val="007D4822"/>
    <w:rsid w:val="007D6DE5"/>
    <w:rsid w:val="007F70D1"/>
    <w:rsid w:val="00801615"/>
    <w:rsid w:val="00802286"/>
    <w:rsid w:val="00802CF9"/>
    <w:rsid w:val="008338DC"/>
    <w:rsid w:val="00833DF6"/>
    <w:rsid w:val="00854AB2"/>
    <w:rsid w:val="00857F59"/>
    <w:rsid w:val="00862CE8"/>
    <w:rsid w:val="00863F37"/>
    <w:rsid w:val="0087487B"/>
    <w:rsid w:val="008A0866"/>
    <w:rsid w:val="008A51B1"/>
    <w:rsid w:val="008B142C"/>
    <w:rsid w:val="008C0576"/>
    <w:rsid w:val="008E3F9C"/>
    <w:rsid w:val="008F4097"/>
    <w:rsid w:val="008F6A27"/>
    <w:rsid w:val="00903F0C"/>
    <w:rsid w:val="0092084D"/>
    <w:rsid w:val="009336F9"/>
    <w:rsid w:val="00944C06"/>
    <w:rsid w:val="00954D44"/>
    <w:rsid w:val="0097494D"/>
    <w:rsid w:val="00975415"/>
    <w:rsid w:val="009A41EC"/>
    <w:rsid w:val="009B10AB"/>
    <w:rsid w:val="009B7599"/>
    <w:rsid w:val="009D5C99"/>
    <w:rsid w:val="009E0D4C"/>
    <w:rsid w:val="009F1AF7"/>
    <w:rsid w:val="00A00DE1"/>
    <w:rsid w:val="00A40CB3"/>
    <w:rsid w:val="00A4515C"/>
    <w:rsid w:val="00A6778C"/>
    <w:rsid w:val="00A7353C"/>
    <w:rsid w:val="00AA14F2"/>
    <w:rsid w:val="00AA37A5"/>
    <w:rsid w:val="00AB1F06"/>
    <w:rsid w:val="00AC4F6D"/>
    <w:rsid w:val="00AD5D71"/>
    <w:rsid w:val="00AE1703"/>
    <w:rsid w:val="00AE70ED"/>
    <w:rsid w:val="00AF6106"/>
    <w:rsid w:val="00B01524"/>
    <w:rsid w:val="00B3399D"/>
    <w:rsid w:val="00B677AC"/>
    <w:rsid w:val="00B758CC"/>
    <w:rsid w:val="00B7711E"/>
    <w:rsid w:val="00B85F38"/>
    <w:rsid w:val="00BB2E18"/>
    <w:rsid w:val="00BC2EFA"/>
    <w:rsid w:val="00BC4B54"/>
    <w:rsid w:val="00BD7C3D"/>
    <w:rsid w:val="00BE1568"/>
    <w:rsid w:val="00BF2646"/>
    <w:rsid w:val="00BF2C35"/>
    <w:rsid w:val="00C01969"/>
    <w:rsid w:val="00C22E08"/>
    <w:rsid w:val="00C27E86"/>
    <w:rsid w:val="00C36B23"/>
    <w:rsid w:val="00C5732A"/>
    <w:rsid w:val="00C652C9"/>
    <w:rsid w:val="00C7010C"/>
    <w:rsid w:val="00C74FB6"/>
    <w:rsid w:val="00C80C53"/>
    <w:rsid w:val="00C86448"/>
    <w:rsid w:val="00C905B3"/>
    <w:rsid w:val="00C96D1D"/>
    <w:rsid w:val="00C97D51"/>
    <w:rsid w:val="00CD05A8"/>
    <w:rsid w:val="00D05B70"/>
    <w:rsid w:val="00D11AB4"/>
    <w:rsid w:val="00D20F1A"/>
    <w:rsid w:val="00D21B5B"/>
    <w:rsid w:val="00D34CFD"/>
    <w:rsid w:val="00D62703"/>
    <w:rsid w:val="00D66797"/>
    <w:rsid w:val="00D70A0B"/>
    <w:rsid w:val="00D76E41"/>
    <w:rsid w:val="00D77166"/>
    <w:rsid w:val="00DE20B3"/>
    <w:rsid w:val="00DE785E"/>
    <w:rsid w:val="00DF0AB8"/>
    <w:rsid w:val="00DF222A"/>
    <w:rsid w:val="00E14B6D"/>
    <w:rsid w:val="00E1663E"/>
    <w:rsid w:val="00E66F22"/>
    <w:rsid w:val="00E71FC7"/>
    <w:rsid w:val="00E7783E"/>
    <w:rsid w:val="00E943D2"/>
    <w:rsid w:val="00E96CBF"/>
    <w:rsid w:val="00EA0B6E"/>
    <w:rsid w:val="00EA1241"/>
    <w:rsid w:val="00EA3482"/>
    <w:rsid w:val="00EB0670"/>
    <w:rsid w:val="00EB7FFE"/>
    <w:rsid w:val="00ED29C0"/>
    <w:rsid w:val="00EE6089"/>
    <w:rsid w:val="00EF45C0"/>
    <w:rsid w:val="00F02EEE"/>
    <w:rsid w:val="00F14E44"/>
    <w:rsid w:val="00F16262"/>
    <w:rsid w:val="00F172AD"/>
    <w:rsid w:val="00F2013F"/>
    <w:rsid w:val="00F233C4"/>
    <w:rsid w:val="00F24A56"/>
    <w:rsid w:val="00F72B6B"/>
    <w:rsid w:val="00F75D98"/>
    <w:rsid w:val="00F771FE"/>
    <w:rsid w:val="00F907FD"/>
    <w:rsid w:val="00FD04FA"/>
    <w:rsid w:val="00FD0AB1"/>
    <w:rsid w:val="00FF7D1A"/>
    <w:rsid w:val="00FF7D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E336"/>
  <w15:chartTrackingRefBased/>
  <w15:docId w15:val="{82A2D8B3-FBCD-4356-B84D-2747A826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AD"/>
    <w:pPr>
      <w:ind w:left="720"/>
      <w:contextualSpacing/>
    </w:pPr>
  </w:style>
  <w:style w:type="character" w:styleId="Hyperlink">
    <w:name w:val="Hyperlink"/>
    <w:basedOn w:val="DefaultParagraphFont"/>
    <w:uiPriority w:val="99"/>
    <w:unhideWhenUsed/>
    <w:rsid w:val="00D20F1A"/>
    <w:rPr>
      <w:color w:val="0563C1" w:themeColor="hyperlink"/>
      <w:u w:val="single"/>
    </w:rPr>
  </w:style>
  <w:style w:type="character" w:styleId="UnresolvedMention">
    <w:name w:val="Unresolved Mention"/>
    <w:basedOn w:val="DefaultParagraphFont"/>
    <w:uiPriority w:val="99"/>
    <w:semiHidden/>
    <w:unhideWhenUsed/>
    <w:rsid w:val="00D20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5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awyers@rondearingut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4160</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pashleys</dc:creator>
  <cp:keywords/>
  <dc:description/>
  <cp:lastModifiedBy>Sarah Pashley</cp:lastModifiedBy>
  <cp:revision>4</cp:revision>
  <dcterms:created xsi:type="dcterms:W3CDTF">2026-01-30T12:18:00Z</dcterms:created>
  <dcterms:modified xsi:type="dcterms:W3CDTF">2026-01-30T12:26:00Z</dcterms:modified>
</cp:coreProperties>
</file>