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18C9FF" w14:textId="77777777" w:rsidR="00D2799B" w:rsidRDefault="00D2799B"/>
    <w:tbl>
      <w:tblPr>
        <w:tblStyle w:val="TableGrid"/>
        <w:tblW w:w="0" w:type="auto"/>
        <w:tblLook w:val="04A0" w:firstRow="1" w:lastRow="0" w:firstColumn="1" w:lastColumn="0" w:noHBand="0" w:noVBand="1"/>
      </w:tblPr>
      <w:tblGrid>
        <w:gridCol w:w="4814"/>
        <w:gridCol w:w="4814"/>
      </w:tblGrid>
      <w:tr w:rsidR="00DC0A4F" w14:paraId="52BC2455" w14:textId="77777777" w:rsidTr="00D2799B">
        <w:trPr>
          <w:trHeight w:val="2632"/>
        </w:trPr>
        <w:tc>
          <w:tcPr>
            <w:tcW w:w="9628" w:type="dxa"/>
            <w:gridSpan w:val="2"/>
            <w:tcBorders>
              <w:bottom w:val="single" w:sz="4" w:space="0" w:color="auto"/>
            </w:tcBorders>
            <w:vAlign w:val="center"/>
          </w:tcPr>
          <w:p w14:paraId="48A5EE52" w14:textId="2497075D" w:rsidR="00DC0A4F" w:rsidRDefault="00D2799B" w:rsidP="00DC0A4F">
            <w:pPr>
              <w:spacing w:after="0"/>
              <w:rPr>
                <w:rFonts w:ascii="Arial" w:hAnsi="Arial" w:cs="Arial"/>
              </w:rPr>
            </w:pPr>
            <w:r w:rsidRPr="008458EA">
              <w:rPr>
                <w:rFonts w:ascii="Calibri" w:eastAsia="Calibri" w:hAnsi="Calibri" w:cs="Calibri"/>
                <w:noProof/>
                <w:color w:val="000000"/>
                <w:lang w:eastAsia="en-GB"/>
              </w:rPr>
              <mc:AlternateContent>
                <mc:Choice Requires="wpg">
                  <w:drawing>
                    <wp:anchor distT="0" distB="0" distL="114300" distR="114300" simplePos="0" relativeHeight="251659264" behindDoc="0" locked="0" layoutInCell="1" allowOverlap="1" wp14:anchorId="40B92592" wp14:editId="0DF5ED1D">
                      <wp:simplePos x="0" y="0"/>
                      <wp:positionH relativeFrom="page">
                        <wp:posOffset>61595</wp:posOffset>
                      </wp:positionH>
                      <wp:positionV relativeFrom="paragraph">
                        <wp:posOffset>50165</wp:posOffset>
                      </wp:positionV>
                      <wp:extent cx="1732915" cy="1603375"/>
                      <wp:effectExtent l="0" t="0" r="635" b="0"/>
                      <wp:wrapSquare wrapText="bothSides"/>
                      <wp:docPr id="1234" name="Group 1234"/>
                      <wp:cNvGraphicFramePr/>
                      <a:graphic xmlns:a="http://schemas.openxmlformats.org/drawingml/2006/main">
                        <a:graphicData uri="http://schemas.microsoft.com/office/word/2010/wordprocessingGroup">
                          <wpg:wgp>
                            <wpg:cNvGrpSpPr/>
                            <wpg:grpSpPr>
                              <a:xfrm>
                                <a:off x="0" y="0"/>
                                <a:ext cx="1732915" cy="1603375"/>
                                <a:chOff x="0" y="0"/>
                                <a:chExt cx="1830959" cy="1809750"/>
                              </a:xfrm>
                            </wpg:grpSpPr>
                            <wps:wsp>
                              <wps:cNvPr id="24" name="Rectangle 24"/>
                              <wps:cNvSpPr/>
                              <wps:spPr>
                                <a:xfrm>
                                  <a:off x="39294" y="1562719"/>
                                  <a:ext cx="51809" cy="207922"/>
                                </a:xfrm>
                                <a:prstGeom prst="rect">
                                  <a:avLst/>
                                </a:prstGeom>
                                <a:ln>
                                  <a:noFill/>
                                </a:ln>
                              </wps:spPr>
                              <wps:txbx>
                                <w:txbxContent>
                                  <w:p w14:paraId="64F1F51D" w14:textId="77777777" w:rsidR="00D2799B" w:rsidRDefault="00D2799B" w:rsidP="00D2799B">
                                    <w:r>
                                      <w:t xml:space="preserve"> </w:t>
                                    </w:r>
                                  </w:p>
                                </w:txbxContent>
                              </wps:txbx>
                              <wps:bodyPr horzOverflow="overflow" vert="horz" lIns="0" tIns="0" rIns="0" bIns="0" rtlCol="0">
                                <a:noAutofit/>
                              </wps:bodyPr>
                            </wps:wsp>
                            <pic:pic xmlns:pic="http://schemas.openxmlformats.org/drawingml/2006/picture">
                              <pic:nvPicPr>
                                <pic:cNvPr id="147" name="Picture 147"/>
                                <pic:cNvPicPr/>
                              </pic:nvPicPr>
                              <pic:blipFill>
                                <a:blip r:embed="rId11"/>
                                <a:stretch>
                                  <a:fillRect/>
                                </a:stretch>
                              </pic:blipFill>
                              <pic:spPr>
                                <a:xfrm>
                                  <a:off x="0" y="0"/>
                                  <a:ext cx="1830959" cy="18097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0B92592" id="Group 1234" o:spid="_x0000_s1026" style="position:absolute;margin-left:4.85pt;margin-top:3.95pt;width:136.45pt;height:126.25pt;z-index:251659264;mso-position-horizontal-relative:page;mso-width-relative:margin;mso-height-relative:margin" coordsize="18309,1809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">
                      <v:rect id="Rectangle 24" o:spid="_x0000_s1027" style="position:absolute;left:392;top:15627;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64F1F51D" w14:textId="77777777" w:rsidR="00D2799B" w:rsidRDefault="00D2799B" w:rsidP="00D2799B">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7" o:spid="_x0000_s1028" type="#_x0000_t75" style="position:absolute;width:18309;height:18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">
                        <v:imagedata r:id="rId12" o:title=""/>
                      </v:shape>
                      <w10:wrap type="square" anchorx="page"/>
                    </v:group>
                  </w:pict>
                </mc:Fallback>
              </mc:AlternateContent>
            </w:r>
          </w:p>
          <w:p w14:paraId="495A1F79" w14:textId="4138BD8A" w:rsidR="00D2799B" w:rsidRDefault="00D2799B" w:rsidP="00DC0A4F">
            <w:pPr>
              <w:spacing w:after="0"/>
              <w:rPr>
                <w:rFonts w:ascii="Arial" w:hAnsi="Arial" w:cs="Arial"/>
              </w:rPr>
            </w:pPr>
          </w:p>
          <w:p w14:paraId="51621DA0" w14:textId="2C3B76D4" w:rsidR="00D2799B" w:rsidRDefault="009053BC" w:rsidP="00DC0A4F">
            <w:pPr>
              <w:spacing w:after="0"/>
              <w:rPr>
                <w:rFonts w:ascii="Arial" w:hAnsi="Arial" w:cs="Arial"/>
              </w:rPr>
            </w:pPr>
            <w:r>
              <w:rPr>
                <w:rFonts w:ascii="Calibri" w:eastAsia="Calibri" w:hAnsi="Calibri" w:cs="Calibri"/>
                <w:noProof/>
                <w:color w:val="000000"/>
                <w:lang w:eastAsia="en-GB"/>
              </w:rPr>
              <w:drawing>
                <wp:anchor distT="0" distB="0" distL="114300" distR="114300" simplePos="0" relativeHeight="251661312" behindDoc="1" locked="0" layoutInCell="1" allowOverlap="1" wp14:anchorId="4527BE6D" wp14:editId="521EE7FE">
                  <wp:simplePos x="0" y="0"/>
                  <wp:positionH relativeFrom="margin">
                    <wp:posOffset>3942080</wp:posOffset>
                  </wp:positionH>
                  <wp:positionV relativeFrom="paragraph">
                    <wp:posOffset>83820</wp:posOffset>
                  </wp:positionV>
                  <wp:extent cx="1943735" cy="952500"/>
                  <wp:effectExtent l="0" t="0" r="0" b="0"/>
                  <wp:wrapTight wrapText="bothSides">
                    <wp:wrapPolygon edited="0">
                      <wp:start x="0" y="0"/>
                      <wp:lineTo x="0" y="21168"/>
                      <wp:lineTo x="21381" y="21168"/>
                      <wp:lineTo x="2138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odard Logo, 150dpi, email sig, May 21 (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43735" cy="952500"/>
                          </a:xfrm>
                          <a:prstGeom prst="rect">
                            <a:avLst/>
                          </a:prstGeom>
                        </pic:spPr>
                      </pic:pic>
                    </a:graphicData>
                  </a:graphic>
                  <wp14:sizeRelH relativeFrom="margin">
                    <wp14:pctWidth>0</wp14:pctWidth>
                  </wp14:sizeRelH>
                  <wp14:sizeRelV relativeFrom="margin">
                    <wp14:pctHeight>0</wp14:pctHeight>
                  </wp14:sizeRelV>
                </wp:anchor>
              </w:drawing>
            </w:r>
          </w:p>
          <w:p w14:paraId="66B548A4" w14:textId="758FE46F" w:rsidR="00D2799B" w:rsidRDefault="00D2799B" w:rsidP="00DC0A4F">
            <w:pPr>
              <w:spacing w:after="0"/>
              <w:rPr>
                <w:rFonts w:ascii="Arial" w:hAnsi="Arial" w:cs="Arial"/>
              </w:rPr>
            </w:pPr>
          </w:p>
          <w:p w14:paraId="3E267912" w14:textId="442F3A2A" w:rsidR="00D2799B" w:rsidRDefault="00D2799B" w:rsidP="00DC0A4F">
            <w:pPr>
              <w:spacing w:after="0"/>
              <w:rPr>
                <w:rFonts w:ascii="Arial" w:hAnsi="Arial" w:cs="Arial"/>
              </w:rPr>
            </w:pPr>
          </w:p>
          <w:p w14:paraId="37C5C6EA" w14:textId="4DE50674" w:rsidR="00D2799B" w:rsidRDefault="00D2799B" w:rsidP="00DC0A4F">
            <w:pPr>
              <w:spacing w:after="0"/>
              <w:rPr>
                <w:rFonts w:ascii="Arial" w:hAnsi="Arial" w:cs="Arial"/>
              </w:rPr>
            </w:pPr>
          </w:p>
          <w:p w14:paraId="1C9D32FA" w14:textId="655F43CF" w:rsidR="00D2799B" w:rsidRDefault="00D2799B" w:rsidP="00DC0A4F">
            <w:pPr>
              <w:spacing w:after="0"/>
              <w:rPr>
                <w:rFonts w:ascii="Arial" w:hAnsi="Arial" w:cs="Arial"/>
              </w:rPr>
            </w:pPr>
          </w:p>
          <w:p w14:paraId="4381A6A9" w14:textId="77777777" w:rsidR="00D2799B" w:rsidRDefault="00D2799B" w:rsidP="00DC0A4F">
            <w:pPr>
              <w:spacing w:after="0"/>
              <w:rPr>
                <w:rFonts w:ascii="Arial" w:hAnsi="Arial" w:cs="Arial"/>
              </w:rPr>
            </w:pPr>
          </w:p>
          <w:p w14:paraId="0390A240" w14:textId="77777777" w:rsidR="00D2799B" w:rsidRDefault="00D2799B" w:rsidP="00DC0A4F">
            <w:pPr>
              <w:spacing w:after="0"/>
              <w:rPr>
                <w:rFonts w:ascii="Arial" w:hAnsi="Arial" w:cs="Arial"/>
              </w:rPr>
            </w:pPr>
          </w:p>
          <w:p w14:paraId="62B4F231" w14:textId="6D662B1B" w:rsidR="00D2799B" w:rsidRDefault="00D2799B" w:rsidP="00DC0A4F">
            <w:pPr>
              <w:spacing w:after="0"/>
              <w:rPr>
                <w:rFonts w:ascii="Arial" w:hAnsi="Arial" w:cs="Arial"/>
              </w:rPr>
            </w:pPr>
          </w:p>
        </w:tc>
      </w:tr>
      <w:tr w:rsidR="00022970" w14:paraId="559C4CFB" w14:textId="77777777" w:rsidTr="00C939FA">
        <w:trPr>
          <w:trHeight w:val="259"/>
        </w:trPr>
        <w:tc>
          <w:tcPr>
            <w:tcW w:w="4814" w:type="dxa"/>
            <w:tcBorders>
              <w:top w:val="single" w:sz="4" w:space="0" w:color="auto"/>
              <w:left w:val="nil"/>
              <w:bottom w:val="single" w:sz="4" w:space="0" w:color="auto"/>
              <w:right w:val="nil"/>
            </w:tcBorders>
            <w:vAlign w:val="center"/>
          </w:tcPr>
          <w:p w14:paraId="60323D53" w14:textId="77777777" w:rsidR="00022970" w:rsidRPr="00C939FA" w:rsidRDefault="00022970" w:rsidP="00C939FA">
            <w:pPr>
              <w:pStyle w:val="NoSpacing"/>
            </w:pPr>
          </w:p>
        </w:tc>
        <w:tc>
          <w:tcPr>
            <w:tcW w:w="4814" w:type="dxa"/>
            <w:tcBorders>
              <w:top w:val="single" w:sz="4" w:space="0" w:color="auto"/>
              <w:left w:val="nil"/>
              <w:bottom w:val="single" w:sz="4" w:space="0" w:color="auto"/>
              <w:right w:val="nil"/>
            </w:tcBorders>
            <w:vAlign w:val="center"/>
          </w:tcPr>
          <w:p w14:paraId="02677265" w14:textId="77777777" w:rsidR="00022970" w:rsidRDefault="00022970" w:rsidP="007259A1">
            <w:pPr>
              <w:spacing w:after="0"/>
              <w:rPr>
                <w:rFonts w:ascii="Arial" w:hAnsi="Arial" w:cs="Arial"/>
              </w:rPr>
            </w:pPr>
          </w:p>
        </w:tc>
      </w:tr>
      <w:tr w:rsidR="00DE034F" w:rsidRPr="0040728C" w14:paraId="7F565650" w14:textId="77777777" w:rsidTr="006A636D">
        <w:trPr>
          <w:trHeight w:val="624"/>
        </w:trPr>
        <w:tc>
          <w:tcPr>
            <w:tcW w:w="9628" w:type="dxa"/>
            <w:gridSpan w:val="2"/>
            <w:tcBorders>
              <w:top w:val="single" w:sz="4" w:space="0" w:color="auto"/>
              <w:bottom w:val="single" w:sz="4" w:space="0" w:color="auto"/>
            </w:tcBorders>
            <w:shd w:val="clear" w:color="auto" w:fill="A8D08D" w:themeFill="accent6" w:themeFillTint="99"/>
            <w:vAlign w:val="center"/>
          </w:tcPr>
          <w:p w14:paraId="06297411" w14:textId="754E08C4" w:rsidR="00DE034F" w:rsidRPr="00D2799B" w:rsidRDefault="00DE034F" w:rsidP="00D2799B">
            <w:pPr>
              <w:spacing w:after="0"/>
              <w:rPr>
                <w:rFonts w:ascii="Arial" w:hAnsi="Arial" w:cs="Arial"/>
                <w:sz w:val="32"/>
                <w:szCs w:val="32"/>
              </w:rPr>
            </w:pPr>
            <w:r w:rsidRPr="00D2799B">
              <w:rPr>
                <w:rFonts w:ascii="Arial" w:hAnsi="Arial" w:cs="Arial"/>
                <w:b/>
                <w:color w:val="000000" w:themeColor="text1"/>
                <w:sz w:val="32"/>
                <w:szCs w:val="32"/>
                <w:lang w:val="en-GB"/>
              </w:rPr>
              <w:t xml:space="preserve">Job Description </w:t>
            </w:r>
          </w:p>
        </w:tc>
      </w:tr>
    </w:tbl>
    <w:p w14:paraId="24A22023" w14:textId="77777777" w:rsidR="00022970" w:rsidRDefault="00022970" w:rsidP="00CF2EB7">
      <w:pPr>
        <w:spacing w:after="0"/>
        <w:jc w:val="both"/>
        <w:rPr>
          <w:rFonts w:ascii="Arial" w:hAnsi="Arial" w:cs="Arial"/>
        </w:rPr>
      </w:pPr>
    </w:p>
    <w:tbl>
      <w:tblPr>
        <w:tblStyle w:val="TableGrid"/>
        <w:tblW w:w="0" w:type="auto"/>
        <w:tblLook w:val="04A0" w:firstRow="1" w:lastRow="0" w:firstColumn="1" w:lastColumn="0" w:noHBand="0" w:noVBand="1"/>
      </w:tblPr>
      <w:tblGrid>
        <w:gridCol w:w="2263"/>
        <w:gridCol w:w="1276"/>
        <w:gridCol w:w="6089"/>
      </w:tblGrid>
      <w:tr w:rsidR="007A06E9" w14:paraId="5FE9E0E8" w14:textId="77777777" w:rsidTr="00F82D08">
        <w:trPr>
          <w:trHeight w:val="454"/>
        </w:trPr>
        <w:tc>
          <w:tcPr>
            <w:tcW w:w="2263" w:type="dxa"/>
            <w:vAlign w:val="center"/>
          </w:tcPr>
          <w:p w14:paraId="43C2C077" w14:textId="2A65FDD2" w:rsidR="007A06E9" w:rsidRPr="007A06E9" w:rsidRDefault="007A06E9" w:rsidP="00C21F24">
            <w:pPr>
              <w:spacing w:after="0"/>
              <w:rPr>
                <w:rFonts w:ascii="Arial" w:hAnsi="Arial" w:cs="Arial"/>
                <w:b/>
              </w:rPr>
            </w:pPr>
            <w:r w:rsidRPr="007A06E9">
              <w:rPr>
                <w:rFonts w:ascii="Arial" w:hAnsi="Arial" w:cs="Arial"/>
                <w:b/>
              </w:rPr>
              <w:t>Job Title:</w:t>
            </w:r>
          </w:p>
        </w:tc>
        <w:tc>
          <w:tcPr>
            <w:tcW w:w="7365" w:type="dxa"/>
            <w:gridSpan w:val="2"/>
            <w:vAlign w:val="center"/>
          </w:tcPr>
          <w:p w14:paraId="5BC64249" w14:textId="2D8ADD12" w:rsidR="007A06E9" w:rsidRPr="00C939FA" w:rsidRDefault="00DC1C82" w:rsidP="00BF5550">
            <w:pPr>
              <w:spacing w:after="0"/>
              <w:rPr>
                <w:rFonts w:ascii="Arial" w:hAnsi="Arial" w:cs="Arial"/>
              </w:rPr>
            </w:pPr>
            <w:r>
              <w:rPr>
                <w:rFonts w:ascii="Arial" w:hAnsi="Arial" w:cs="Arial"/>
              </w:rPr>
              <w:t xml:space="preserve">Assistant Principal – </w:t>
            </w:r>
            <w:r w:rsidR="005D71D7">
              <w:rPr>
                <w:rFonts w:ascii="Arial" w:hAnsi="Arial" w:cs="Arial"/>
              </w:rPr>
              <w:t>Teaching and Curriculum</w:t>
            </w:r>
          </w:p>
        </w:tc>
      </w:tr>
      <w:tr w:rsidR="00042136" w14:paraId="7437CD22" w14:textId="77777777" w:rsidTr="00F82D08">
        <w:trPr>
          <w:trHeight w:val="454"/>
        </w:trPr>
        <w:tc>
          <w:tcPr>
            <w:tcW w:w="2263" w:type="dxa"/>
            <w:vAlign w:val="center"/>
          </w:tcPr>
          <w:p w14:paraId="7C0A08A7" w14:textId="1BC57562" w:rsidR="00042136" w:rsidRPr="007A06E9" w:rsidRDefault="00042136" w:rsidP="00C21F24">
            <w:pPr>
              <w:spacing w:after="0"/>
              <w:rPr>
                <w:rFonts w:ascii="Arial" w:hAnsi="Arial" w:cs="Arial"/>
                <w:b/>
              </w:rPr>
            </w:pPr>
            <w:r w:rsidRPr="007A06E9">
              <w:rPr>
                <w:rFonts w:ascii="Arial" w:hAnsi="Arial" w:cs="Arial"/>
                <w:b/>
              </w:rPr>
              <w:t>Salary:</w:t>
            </w:r>
          </w:p>
        </w:tc>
        <w:tc>
          <w:tcPr>
            <w:tcW w:w="1276" w:type="dxa"/>
            <w:vAlign w:val="center"/>
          </w:tcPr>
          <w:p w14:paraId="27FAE355" w14:textId="0134F6F7" w:rsidR="00042136" w:rsidRPr="00C939FA" w:rsidRDefault="00042136" w:rsidP="00C21F24">
            <w:pPr>
              <w:spacing w:after="0"/>
              <w:rPr>
                <w:rFonts w:ascii="Arial" w:hAnsi="Arial" w:cs="Arial"/>
              </w:rPr>
            </w:pPr>
            <w:r w:rsidRPr="00C939FA">
              <w:rPr>
                <w:rFonts w:ascii="Arial" w:hAnsi="Arial" w:cs="Arial"/>
              </w:rPr>
              <w:t>Grade:</w:t>
            </w:r>
          </w:p>
        </w:tc>
        <w:tc>
          <w:tcPr>
            <w:tcW w:w="6089" w:type="dxa"/>
            <w:vAlign w:val="center"/>
          </w:tcPr>
          <w:p w14:paraId="70DD489E" w14:textId="62380A2A" w:rsidR="00042136" w:rsidRPr="00C939FA" w:rsidRDefault="006F3EAF" w:rsidP="00C21F24">
            <w:pPr>
              <w:spacing w:after="0"/>
              <w:rPr>
                <w:rFonts w:ascii="Arial" w:hAnsi="Arial" w:cs="Arial"/>
              </w:rPr>
            </w:pPr>
            <w:r>
              <w:rPr>
                <w:rFonts w:ascii="Arial" w:hAnsi="Arial" w:cs="Arial"/>
              </w:rPr>
              <w:t>Leadership scale points 11-14</w:t>
            </w:r>
          </w:p>
        </w:tc>
      </w:tr>
      <w:tr w:rsidR="007A06E9" w14:paraId="16B03D01" w14:textId="77777777" w:rsidTr="00F82D08">
        <w:trPr>
          <w:trHeight w:val="454"/>
        </w:trPr>
        <w:tc>
          <w:tcPr>
            <w:tcW w:w="2263" w:type="dxa"/>
            <w:vAlign w:val="center"/>
          </w:tcPr>
          <w:p w14:paraId="7A6D4E96" w14:textId="02211BDF" w:rsidR="007A06E9" w:rsidRPr="007A06E9" w:rsidRDefault="007A06E9" w:rsidP="00C21F24">
            <w:pPr>
              <w:spacing w:after="0"/>
              <w:rPr>
                <w:rFonts w:ascii="Arial" w:hAnsi="Arial" w:cs="Arial"/>
                <w:b/>
              </w:rPr>
            </w:pPr>
            <w:r w:rsidRPr="007A06E9">
              <w:rPr>
                <w:rFonts w:ascii="Arial" w:hAnsi="Arial" w:cs="Arial"/>
                <w:b/>
              </w:rPr>
              <w:t>Place of work:</w:t>
            </w:r>
          </w:p>
        </w:tc>
        <w:tc>
          <w:tcPr>
            <w:tcW w:w="7365" w:type="dxa"/>
            <w:gridSpan w:val="2"/>
            <w:vAlign w:val="center"/>
          </w:tcPr>
          <w:p w14:paraId="2B9538C9" w14:textId="3DF12245" w:rsidR="007A06E9" w:rsidRPr="00C939FA" w:rsidRDefault="00D2799B" w:rsidP="00C21F24">
            <w:pPr>
              <w:spacing w:after="0"/>
              <w:rPr>
                <w:rFonts w:ascii="Arial" w:hAnsi="Arial" w:cs="Arial"/>
              </w:rPr>
            </w:pPr>
            <w:proofErr w:type="spellStart"/>
            <w:r>
              <w:rPr>
                <w:rFonts w:ascii="Arial" w:hAnsi="Arial" w:cs="Arial"/>
              </w:rPr>
              <w:t>Polam</w:t>
            </w:r>
            <w:proofErr w:type="spellEnd"/>
            <w:r>
              <w:rPr>
                <w:rFonts w:ascii="Arial" w:hAnsi="Arial" w:cs="Arial"/>
              </w:rPr>
              <w:t xml:space="preserve"> Hall School </w:t>
            </w:r>
          </w:p>
        </w:tc>
      </w:tr>
      <w:tr w:rsidR="007A06E9" w14:paraId="53BA737E" w14:textId="77777777" w:rsidTr="00F82D08">
        <w:trPr>
          <w:trHeight w:val="454"/>
        </w:trPr>
        <w:tc>
          <w:tcPr>
            <w:tcW w:w="2263" w:type="dxa"/>
            <w:vAlign w:val="center"/>
          </w:tcPr>
          <w:p w14:paraId="77101B27" w14:textId="32ED9558" w:rsidR="007A06E9" w:rsidRPr="007A06E9" w:rsidRDefault="007A06E9" w:rsidP="00C21F24">
            <w:pPr>
              <w:spacing w:after="0"/>
              <w:rPr>
                <w:rFonts w:ascii="Arial" w:hAnsi="Arial" w:cs="Arial"/>
                <w:b/>
              </w:rPr>
            </w:pPr>
            <w:r w:rsidRPr="007A06E9">
              <w:rPr>
                <w:rFonts w:ascii="Arial" w:hAnsi="Arial" w:cs="Arial"/>
                <w:b/>
              </w:rPr>
              <w:t>Reports to:</w:t>
            </w:r>
          </w:p>
        </w:tc>
        <w:tc>
          <w:tcPr>
            <w:tcW w:w="1276" w:type="dxa"/>
            <w:vAlign w:val="center"/>
          </w:tcPr>
          <w:p w14:paraId="3FEE9756" w14:textId="5BE82FD3" w:rsidR="007A06E9" w:rsidRPr="00C939FA" w:rsidRDefault="007A06E9" w:rsidP="00C21F24">
            <w:pPr>
              <w:spacing w:after="0"/>
              <w:rPr>
                <w:rFonts w:ascii="Arial" w:hAnsi="Arial" w:cs="Arial"/>
              </w:rPr>
            </w:pPr>
            <w:r w:rsidRPr="00C939FA">
              <w:rPr>
                <w:rFonts w:ascii="Arial" w:hAnsi="Arial" w:cs="Arial"/>
              </w:rPr>
              <w:t>Job Title:</w:t>
            </w:r>
          </w:p>
        </w:tc>
        <w:tc>
          <w:tcPr>
            <w:tcW w:w="6089" w:type="dxa"/>
            <w:vAlign w:val="center"/>
          </w:tcPr>
          <w:p w14:paraId="1C6116F5" w14:textId="647AF5D9" w:rsidR="007A06E9" w:rsidRPr="006F3EAF" w:rsidRDefault="005D71D7" w:rsidP="00C21F24">
            <w:pPr>
              <w:spacing w:after="0"/>
              <w:rPr>
                <w:rFonts w:ascii="Arial" w:hAnsi="Arial" w:cs="Arial"/>
              </w:rPr>
            </w:pPr>
            <w:r>
              <w:rPr>
                <w:rFonts w:ascii="Arial" w:hAnsi="Arial" w:cs="Arial"/>
              </w:rPr>
              <w:t xml:space="preserve">Vice </w:t>
            </w:r>
            <w:r w:rsidR="00673288" w:rsidRPr="006F3EAF">
              <w:rPr>
                <w:rFonts w:ascii="Arial" w:hAnsi="Arial" w:cs="Arial"/>
              </w:rPr>
              <w:t>Principal</w:t>
            </w:r>
            <w:r w:rsidR="00640D4D" w:rsidRPr="006F3EAF">
              <w:rPr>
                <w:rFonts w:ascii="Arial" w:hAnsi="Arial" w:cs="Arial"/>
              </w:rPr>
              <w:t xml:space="preserve"> </w:t>
            </w:r>
            <w:r>
              <w:rPr>
                <w:rFonts w:ascii="Arial" w:hAnsi="Arial" w:cs="Arial"/>
              </w:rPr>
              <w:t>– Progress and Standards</w:t>
            </w:r>
          </w:p>
        </w:tc>
      </w:tr>
      <w:tr w:rsidR="00673288" w14:paraId="50B89D92" w14:textId="77777777" w:rsidTr="00D2799B">
        <w:trPr>
          <w:trHeight w:val="901"/>
        </w:trPr>
        <w:tc>
          <w:tcPr>
            <w:tcW w:w="2263" w:type="dxa"/>
          </w:tcPr>
          <w:p w14:paraId="27CDE929" w14:textId="1867886C" w:rsidR="006F3EAF" w:rsidRDefault="00D2799B" w:rsidP="00490A67">
            <w:pPr>
              <w:spacing w:after="0"/>
              <w:rPr>
                <w:rFonts w:ascii="Arial" w:hAnsi="Arial" w:cs="Arial"/>
                <w:b/>
              </w:rPr>
            </w:pPr>
            <w:r>
              <w:rPr>
                <w:rFonts w:ascii="Arial" w:hAnsi="Arial" w:cs="Arial"/>
                <w:b/>
              </w:rPr>
              <w:t>Manages:</w:t>
            </w:r>
          </w:p>
          <w:p w14:paraId="5D507570" w14:textId="77777777" w:rsidR="006F3EAF" w:rsidRPr="006F3EAF" w:rsidRDefault="006F3EAF" w:rsidP="006F3EAF">
            <w:pPr>
              <w:rPr>
                <w:rFonts w:ascii="Arial" w:hAnsi="Arial" w:cs="Arial"/>
              </w:rPr>
            </w:pPr>
          </w:p>
          <w:p w14:paraId="47B4E010" w14:textId="0C356F78" w:rsidR="005504AF" w:rsidRPr="006F3EAF" w:rsidRDefault="005504AF" w:rsidP="006F3EAF">
            <w:pPr>
              <w:rPr>
                <w:rFonts w:ascii="Arial" w:hAnsi="Arial" w:cs="Arial"/>
                <w:b/>
              </w:rPr>
            </w:pPr>
          </w:p>
        </w:tc>
        <w:tc>
          <w:tcPr>
            <w:tcW w:w="1276" w:type="dxa"/>
          </w:tcPr>
          <w:p w14:paraId="217685EA" w14:textId="77777777" w:rsidR="00673288" w:rsidRPr="00673288" w:rsidRDefault="00673288" w:rsidP="00490A67">
            <w:pPr>
              <w:spacing w:after="0"/>
              <w:rPr>
                <w:rFonts w:ascii="Arial" w:hAnsi="Arial" w:cs="Arial"/>
              </w:rPr>
            </w:pPr>
            <w:r w:rsidRPr="00673288">
              <w:rPr>
                <w:rFonts w:ascii="Arial" w:hAnsi="Arial" w:cs="Arial"/>
              </w:rPr>
              <w:t>Job titles:</w:t>
            </w:r>
          </w:p>
        </w:tc>
        <w:tc>
          <w:tcPr>
            <w:tcW w:w="6089" w:type="dxa"/>
          </w:tcPr>
          <w:p w14:paraId="753BB26C" w14:textId="095EB03B" w:rsidR="006F3EAF" w:rsidRPr="000251EA" w:rsidRDefault="005504AF" w:rsidP="00E35666">
            <w:pPr>
              <w:pStyle w:val="ListParagraph"/>
              <w:numPr>
                <w:ilvl w:val="0"/>
                <w:numId w:val="38"/>
              </w:numPr>
              <w:rPr>
                <w:rFonts w:ascii="Arial" w:hAnsi="Arial" w:cs="Arial"/>
                <w:sz w:val="22"/>
                <w:szCs w:val="22"/>
              </w:rPr>
            </w:pPr>
            <w:r>
              <w:rPr>
                <w:rFonts w:ascii="Arial" w:hAnsi="Arial" w:cs="Arial"/>
                <w:sz w:val="22"/>
                <w:szCs w:val="22"/>
              </w:rPr>
              <w:t>Cover Co-Ordinator</w:t>
            </w:r>
          </w:p>
          <w:p w14:paraId="13EA0196" w14:textId="7EB45AF7" w:rsidR="00CF2E94" w:rsidRPr="00CF2E94" w:rsidRDefault="00CF2E94" w:rsidP="00CF2E94">
            <w:pPr>
              <w:pStyle w:val="ListParagraph"/>
              <w:numPr>
                <w:ilvl w:val="0"/>
                <w:numId w:val="38"/>
              </w:numPr>
              <w:rPr>
                <w:rFonts w:ascii="Arial" w:hAnsi="Arial" w:cs="Arial"/>
                <w:sz w:val="22"/>
                <w:szCs w:val="22"/>
              </w:rPr>
            </w:pPr>
            <w:r>
              <w:rPr>
                <w:rFonts w:ascii="Arial" w:hAnsi="Arial" w:cs="Arial"/>
                <w:sz w:val="22"/>
                <w:szCs w:val="22"/>
              </w:rPr>
              <w:t>A Senior School Head of Faculty</w:t>
            </w:r>
          </w:p>
          <w:p w14:paraId="3AFA5C8C" w14:textId="77777777" w:rsidR="006F3EAF" w:rsidRPr="006F3EAF" w:rsidRDefault="006F3EAF" w:rsidP="00D2799B">
            <w:pPr>
              <w:spacing w:after="0"/>
              <w:rPr>
                <w:rFonts w:ascii="Arial" w:hAnsi="Arial" w:cs="Arial"/>
                <w:sz w:val="22"/>
                <w:szCs w:val="22"/>
              </w:rPr>
            </w:pPr>
          </w:p>
          <w:p w14:paraId="16A84701" w14:textId="3E4CA4D7" w:rsidR="00883859" w:rsidRPr="000251EA" w:rsidRDefault="00D2799B" w:rsidP="00490A67">
            <w:pPr>
              <w:spacing w:after="0"/>
              <w:rPr>
                <w:rFonts w:ascii="Arial" w:hAnsi="Arial" w:cs="Arial"/>
                <w:sz w:val="18"/>
                <w:szCs w:val="18"/>
              </w:rPr>
            </w:pPr>
            <w:r w:rsidRPr="006F3EAF">
              <w:rPr>
                <w:rFonts w:ascii="Arial" w:hAnsi="Arial" w:cs="Arial"/>
                <w:sz w:val="18"/>
                <w:szCs w:val="18"/>
              </w:rPr>
              <w:t>This list is not exhaustive.</w:t>
            </w:r>
          </w:p>
        </w:tc>
      </w:tr>
      <w:tr w:rsidR="006F3EAF" w14:paraId="1D7DECCA" w14:textId="77777777" w:rsidTr="00D2799B">
        <w:trPr>
          <w:trHeight w:val="901"/>
        </w:trPr>
        <w:tc>
          <w:tcPr>
            <w:tcW w:w="2263" w:type="dxa"/>
          </w:tcPr>
          <w:p w14:paraId="26AC40C9" w14:textId="1A90C084" w:rsidR="006F3EAF" w:rsidRDefault="006F3EAF" w:rsidP="00490A67">
            <w:pPr>
              <w:spacing w:after="0"/>
              <w:rPr>
                <w:rFonts w:ascii="Arial" w:hAnsi="Arial" w:cs="Arial"/>
                <w:b/>
              </w:rPr>
            </w:pPr>
            <w:r w:rsidRPr="006F3EAF">
              <w:rPr>
                <w:rFonts w:ascii="Arial" w:hAnsi="Arial" w:cs="Arial"/>
                <w:b/>
              </w:rPr>
              <w:t>Liaison with</w:t>
            </w:r>
            <w:r>
              <w:rPr>
                <w:rFonts w:ascii="Arial" w:hAnsi="Arial" w:cs="Arial"/>
                <w:b/>
              </w:rPr>
              <w:t>:</w:t>
            </w:r>
          </w:p>
        </w:tc>
        <w:tc>
          <w:tcPr>
            <w:tcW w:w="1276" w:type="dxa"/>
          </w:tcPr>
          <w:p w14:paraId="393E28F9" w14:textId="18781820" w:rsidR="006F3EAF" w:rsidRPr="00673288" w:rsidRDefault="006F3EAF" w:rsidP="00490A67">
            <w:pPr>
              <w:spacing w:after="0"/>
              <w:rPr>
                <w:rFonts w:ascii="Arial" w:hAnsi="Arial" w:cs="Arial"/>
              </w:rPr>
            </w:pPr>
            <w:r>
              <w:rPr>
                <w:rFonts w:ascii="Arial" w:hAnsi="Arial" w:cs="Arial"/>
              </w:rPr>
              <w:t>Groups:</w:t>
            </w:r>
          </w:p>
        </w:tc>
        <w:tc>
          <w:tcPr>
            <w:tcW w:w="6089" w:type="dxa"/>
          </w:tcPr>
          <w:p w14:paraId="77CD5160" w14:textId="77777777" w:rsidR="006F3EAF" w:rsidRDefault="00241543" w:rsidP="00D2799B">
            <w:pPr>
              <w:spacing w:after="0"/>
              <w:rPr>
                <w:rFonts w:ascii="Arial" w:hAnsi="Arial" w:cs="Arial"/>
              </w:rPr>
            </w:pPr>
            <w:r>
              <w:rPr>
                <w:rFonts w:ascii="Arial" w:hAnsi="Arial" w:cs="Arial"/>
              </w:rPr>
              <w:t>Principal; Vice Principal(s); Assistant Principal(s)</w:t>
            </w:r>
          </w:p>
          <w:p w14:paraId="2CC4B28C" w14:textId="1459209A" w:rsidR="00241543" w:rsidRDefault="00241543" w:rsidP="00D2799B">
            <w:pPr>
              <w:spacing w:after="0"/>
              <w:rPr>
                <w:rFonts w:ascii="Arial" w:hAnsi="Arial" w:cs="Arial"/>
              </w:rPr>
            </w:pPr>
            <w:r>
              <w:rPr>
                <w:rFonts w:ascii="Arial" w:hAnsi="Arial" w:cs="Arial"/>
              </w:rPr>
              <w:t>Darlington Borough Council; Challenge Partners; External agencies and services; PHS Academy Council; WAT Director of School Improvement; school and trust administrative teams; parents</w:t>
            </w:r>
            <w:r w:rsidR="000251EA">
              <w:rPr>
                <w:rFonts w:ascii="Arial" w:hAnsi="Arial" w:cs="Arial"/>
              </w:rPr>
              <w:t xml:space="preserve">; ITE providers; </w:t>
            </w:r>
            <w:r w:rsidR="005504AF">
              <w:rPr>
                <w:rFonts w:ascii="Arial" w:hAnsi="Arial" w:cs="Arial"/>
              </w:rPr>
              <w:t>supply agencies; CPD providers; Heads of Faculty; Heads of Year; Primary Phase Early Years and Subject Leads.</w:t>
            </w:r>
            <w:bookmarkStart w:id="0" w:name="_GoBack"/>
            <w:bookmarkEnd w:id="0"/>
          </w:p>
          <w:p w14:paraId="233A1EF3" w14:textId="77777777" w:rsidR="00241543" w:rsidRDefault="00241543" w:rsidP="00D2799B">
            <w:pPr>
              <w:spacing w:after="0"/>
              <w:rPr>
                <w:rFonts w:ascii="Arial" w:hAnsi="Arial" w:cs="Arial"/>
              </w:rPr>
            </w:pPr>
          </w:p>
          <w:p w14:paraId="07C21298" w14:textId="77777777" w:rsidR="00241543" w:rsidRPr="006F3EAF" w:rsidRDefault="00241543" w:rsidP="00241543">
            <w:pPr>
              <w:spacing w:after="0"/>
              <w:rPr>
                <w:rFonts w:ascii="Arial" w:hAnsi="Arial" w:cs="Arial"/>
                <w:sz w:val="18"/>
                <w:szCs w:val="18"/>
              </w:rPr>
            </w:pPr>
            <w:r w:rsidRPr="006F3EAF">
              <w:rPr>
                <w:rFonts w:ascii="Arial" w:hAnsi="Arial" w:cs="Arial"/>
                <w:sz w:val="18"/>
                <w:szCs w:val="18"/>
              </w:rPr>
              <w:t>This list is not exhaustive.</w:t>
            </w:r>
          </w:p>
          <w:p w14:paraId="20B6BD03" w14:textId="1102606E" w:rsidR="00241543" w:rsidRPr="006F3EAF" w:rsidRDefault="00241543" w:rsidP="00D2799B">
            <w:pPr>
              <w:spacing w:after="0"/>
              <w:rPr>
                <w:rFonts w:ascii="Arial" w:hAnsi="Arial" w:cs="Arial"/>
              </w:rPr>
            </w:pPr>
          </w:p>
        </w:tc>
      </w:tr>
    </w:tbl>
    <w:p w14:paraId="04CB4EE2" w14:textId="77777777" w:rsidR="00586310" w:rsidRDefault="00586310" w:rsidP="00CF2EB7">
      <w:pPr>
        <w:spacing w:after="0"/>
        <w:jc w:val="both"/>
        <w:rPr>
          <w:rFonts w:ascii="Arial" w:hAnsi="Arial" w:cs="Arial"/>
        </w:rPr>
      </w:pPr>
    </w:p>
    <w:tbl>
      <w:tblPr>
        <w:tblStyle w:val="TableGrid"/>
        <w:tblW w:w="0" w:type="auto"/>
        <w:shd w:val="clear" w:color="auto" w:fill="CCCCFF"/>
        <w:tblLook w:val="04A0" w:firstRow="1" w:lastRow="0" w:firstColumn="1" w:lastColumn="0" w:noHBand="0" w:noVBand="1"/>
      </w:tblPr>
      <w:tblGrid>
        <w:gridCol w:w="9628"/>
      </w:tblGrid>
      <w:tr w:rsidR="00241288" w:rsidRPr="00241288" w14:paraId="3430C74E" w14:textId="77777777" w:rsidTr="006A636D">
        <w:trPr>
          <w:trHeight w:val="637"/>
        </w:trPr>
        <w:tc>
          <w:tcPr>
            <w:tcW w:w="9628" w:type="dxa"/>
            <w:shd w:val="clear" w:color="auto" w:fill="A8D08D" w:themeFill="accent6" w:themeFillTint="99"/>
            <w:vAlign w:val="center"/>
          </w:tcPr>
          <w:p w14:paraId="09B9B3BB" w14:textId="5F16FB35" w:rsidR="00241288" w:rsidRPr="000F2F23" w:rsidRDefault="00F82D08" w:rsidP="000F2F23">
            <w:pPr>
              <w:spacing w:after="0"/>
              <w:rPr>
                <w:b/>
                <w:color w:val="000000" w:themeColor="text1"/>
                <w:sz w:val="22"/>
                <w:szCs w:val="22"/>
              </w:rPr>
            </w:pPr>
            <w:r w:rsidRPr="000F2F23">
              <w:rPr>
                <w:rFonts w:ascii="Arial" w:hAnsi="Arial" w:cs="Arial"/>
                <w:b/>
                <w:color w:val="000000" w:themeColor="text1"/>
                <w:sz w:val="22"/>
                <w:szCs w:val="22"/>
                <w:lang w:val="en-GB"/>
              </w:rPr>
              <w:t>Role context and purpose:</w:t>
            </w:r>
            <w:r w:rsidRPr="000F2F23">
              <w:rPr>
                <w:b/>
                <w:color w:val="000000" w:themeColor="text1"/>
                <w:sz w:val="22"/>
                <w:szCs w:val="22"/>
              </w:rPr>
              <w:t xml:space="preserve">  </w:t>
            </w:r>
          </w:p>
        </w:tc>
      </w:tr>
    </w:tbl>
    <w:p w14:paraId="5BBF98F3" w14:textId="77777777" w:rsidR="00D2799B" w:rsidRDefault="00D2799B" w:rsidP="00D2799B">
      <w:pPr>
        <w:spacing w:after="160" w:line="259" w:lineRule="auto"/>
        <w:jc w:val="both"/>
        <w:rPr>
          <w:rFonts w:ascii="Arial" w:eastAsiaTheme="minorHAnsi" w:hAnsi="Arial" w:cs="Arial"/>
          <w:color w:val="000000"/>
          <w:sz w:val="22"/>
          <w:szCs w:val="22"/>
          <w:lang w:val="en-GB"/>
        </w:rPr>
      </w:pPr>
    </w:p>
    <w:p w14:paraId="5A1B71CC" w14:textId="3F603A0A" w:rsidR="00D2799B" w:rsidRPr="003232AF" w:rsidRDefault="00D2799B" w:rsidP="003232AF">
      <w:pPr>
        <w:pStyle w:val="ListParagraph"/>
        <w:numPr>
          <w:ilvl w:val="0"/>
          <w:numId w:val="30"/>
        </w:numPr>
        <w:spacing w:after="160" w:line="259" w:lineRule="auto"/>
        <w:jc w:val="both"/>
        <w:rPr>
          <w:rFonts w:ascii="Arial" w:hAnsi="Arial" w:cs="Arial"/>
          <w:color w:val="000000"/>
          <w:sz w:val="22"/>
          <w:szCs w:val="22"/>
        </w:rPr>
      </w:pPr>
      <w:r w:rsidRPr="003232AF">
        <w:rPr>
          <w:rFonts w:ascii="Arial" w:hAnsi="Arial" w:cs="Arial"/>
          <w:color w:val="000000"/>
          <w:sz w:val="22"/>
          <w:szCs w:val="22"/>
        </w:rPr>
        <w:t xml:space="preserve">To work as a member of the Senior Leadership Team contributing to the strategic leadership of </w:t>
      </w:r>
      <w:proofErr w:type="spellStart"/>
      <w:r w:rsidRPr="003232AF">
        <w:rPr>
          <w:rFonts w:ascii="Arial" w:hAnsi="Arial" w:cs="Arial"/>
          <w:color w:val="000000"/>
          <w:sz w:val="22"/>
          <w:szCs w:val="22"/>
        </w:rPr>
        <w:t>Polam</w:t>
      </w:r>
      <w:proofErr w:type="spellEnd"/>
      <w:r w:rsidRPr="003232AF">
        <w:rPr>
          <w:rFonts w:ascii="Arial" w:hAnsi="Arial" w:cs="Arial"/>
          <w:color w:val="000000"/>
          <w:sz w:val="22"/>
          <w:szCs w:val="22"/>
        </w:rPr>
        <w:t xml:space="preserve"> Hall School.</w:t>
      </w:r>
      <w:r w:rsidR="00CC1D97" w:rsidRPr="003232AF">
        <w:rPr>
          <w:rFonts w:ascii="Arial" w:hAnsi="Arial" w:cs="Arial"/>
          <w:color w:val="000000"/>
          <w:sz w:val="22"/>
          <w:szCs w:val="22"/>
        </w:rPr>
        <w:t xml:space="preserve"> </w:t>
      </w:r>
      <w:r w:rsidRPr="003232AF">
        <w:rPr>
          <w:rFonts w:ascii="Arial" w:hAnsi="Arial" w:cs="Arial"/>
          <w:color w:val="000000"/>
          <w:sz w:val="22"/>
          <w:szCs w:val="22"/>
        </w:rPr>
        <w:t>To contribute to delivering the mission of the school</w:t>
      </w:r>
      <w:r w:rsidR="006F3EAF" w:rsidRPr="003232AF">
        <w:rPr>
          <w:rFonts w:ascii="Arial" w:hAnsi="Arial" w:cs="Arial"/>
          <w:color w:val="000000"/>
          <w:sz w:val="22"/>
          <w:szCs w:val="22"/>
        </w:rPr>
        <w:t>.</w:t>
      </w:r>
    </w:p>
    <w:p w14:paraId="3ECD048A" w14:textId="77777777" w:rsidR="005504AF" w:rsidRPr="005504AF" w:rsidRDefault="005504AF" w:rsidP="005504AF">
      <w:pPr>
        <w:pStyle w:val="ListParagraph"/>
        <w:numPr>
          <w:ilvl w:val="0"/>
          <w:numId w:val="30"/>
        </w:numPr>
        <w:spacing w:after="160" w:line="256" w:lineRule="auto"/>
        <w:rPr>
          <w:rFonts w:ascii="Arial" w:hAnsi="Arial" w:cs="Arial"/>
          <w:sz w:val="22"/>
          <w:szCs w:val="22"/>
        </w:rPr>
      </w:pPr>
      <w:r w:rsidRPr="005504AF">
        <w:rPr>
          <w:rFonts w:ascii="Arial" w:hAnsi="Arial" w:cs="Arial"/>
          <w:sz w:val="22"/>
          <w:szCs w:val="22"/>
        </w:rPr>
        <w:t xml:space="preserve">To provide strategic and operational leadership which develops high quality teaching and learning for all pupils throughout </w:t>
      </w:r>
      <w:proofErr w:type="spellStart"/>
      <w:r w:rsidRPr="005504AF">
        <w:rPr>
          <w:rFonts w:ascii="Arial" w:hAnsi="Arial" w:cs="Arial"/>
          <w:sz w:val="22"/>
          <w:szCs w:val="22"/>
        </w:rPr>
        <w:t>Polam</w:t>
      </w:r>
      <w:proofErr w:type="spellEnd"/>
      <w:r w:rsidRPr="005504AF">
        <w:rPr>
          <w:rFonts w:ascii="Arial" w:hAnsi="Arial" w:cs="Arial"/>
          <w:sz w:val="22"/>
          <w:szCs w:val="22"/>
        </w:rPr>
        <w:t xml:space="preserve"> Hall school.</w:t>
      </w:r>
    </w:p>
    <w:p w14:paraId="5A340650" w14:textId="77777777" w:rsidR="005504AF" w:rsidRPr="005504AF" w:rsidRDefault="005504AF" w:rsidP="005504AF">
      <w:pPr>
        <w:pStyle w:val="ListParagraph"/>
        <w:numPr>
          <w:ilvl w:val="0"/>
          <w:numId w:val="30"/>
        </w:numPr>
        <w:spacing w:after="160" w:line="256" w:lineRule="auto"/>
        <w:rPr>
          <w:rFonts w:ascii="Arial" w:hAnsi="Arial" w:cs="Arial"/>
          <w:sz w:val="22"/>
          <w:szCs w:val="22"/>
        </w:rPr>
      </w:pPr>
      <w:r w:rsidRPr="005504AF">
        <w:rPr>
          <w:rFonts w:ascii="Arial" w:hAnsi="Arial" w:cs="Arial"/>
          <w:sz w:val="22"/>
          <w:szCs w:val="22"/>
        </w:rPr>
        <w:t xml:space="preserve">To provide strategic and operational leadership which develops a high quality, carefully sequenced curriculum throughout </w:t>
      </w:r>
      <w:proofErr w:type="spellStart"/>
      <w:r w:rsidRPr="005504AF">
        <w:rPr>
          <w:rFonts w:ascii="Arial" w:hAnsi="Arial" w:cs="Arial"/>
          <w:sz w:val="22"/>
          <w:szCs w:val="22"/>
        </w:rPr>
        <w:t>Polam</w:t>
      </w:r>
      <w:proofErr w:type="spellEnd"/>
      <w:r w:rsidRPr="005504AF">
        <w:rPr>
          <w:rFonts w:ascii="Arial" w:hAnsi="Arial" w:cs="Arial"/>
          <w:sz w:val="22"/>
          <w:szCs w:val="22"/>
        </w:rPr>
        <w:t xml:space="preserve"> Hall School for all pupils.</w:t>
      </w:r>
    </w:p>
    <w:p w14:paraId="18E2FF49" w14:textId="77777777" w:rsidR="005504AF" w:rsidRPr="005504AF" w:rsidRDefault="005504AF" w:rsidP="005504AF">
      <w:pPr>
        <w:pStyle w:val="ListParagraph"/>
        <w:numPr>
          <w:ilvl w:val="0"/>
          <w:numId w:val="30"/>
        </w:numPr>
        <w:spacing w:after="160" w:line="256" w:lineRule="auto"/>
        <w:rPr>
          <w:rFonts w:ascii="Arial" w:hAnsi="Arial" w:cs="Arial"/>
          <w:sz w:val="22"/>
          <w:szCs w:val="22"/>
        </w:rPr>
      </w:pPr>
      <w:r w:rsidRPr="005504AF">
        <w:rPr>
          <w:rFonts w:ascii="Arial" w:hAnsi="Arial" w:cs="Arial"/>
          <w:sz w:val="22"/>
          <w:szCs w:val="22"/>
        </w:rPr>
        <w:t>To be responsible and accountable for the quality of teaching and of the curriculum across the school.</w:t>
      </w:r>
    </w:p>
    <w:tbl>
      <w:tblPr>
        <w:tblStyle w:val="TableGrid"/>
        <w:tblW w:w="0" w:type="auto"/>
        <w:shd w:val="clear" w:color="auto" w:fill="CCCCFF"/>
        <w:tblLook w:val="04A0" w:firstRow="1" w:lastRow="0" w:firstColumn="1" w:lastColumn="0" w:noHBand="0" w:noVBand="1"/>
      </w:tblPr>
      <w:tblGrid>
        <w:gridCol w:w="9628"/>
      </w:tblGrid>
      <w:tr w:rsidR="00323F90" w:rsidRPr="00241288" w14:paraId="06229F62" w14:textId="77777777" w:rsidTr="006A636D">
        <w:trPr>
          <w:trHeight w:val="699"/>
        </w:trPr>
        <w:tc>
          <w:tcPr>
            <w:tcW w:w="9628" w:type="dxa"/>
            <w:shd w:val="clear" w:color="auto" w:fill="A8D08D" w:themeFill="accent6" w:themeFillTint="99"/>
          </w:tcPr>
          <w:p w14:paraId="4B11D4EF" w14:textId="69DA8848" w:rsidR="00E62891" w:rsidRPr="00D2799B" w:rsidRDefault="00241543" w:rsidP="000F2F23">
            <w:pPr>
              <w:spacing w:before="240" w:after="0"/>
              <w:rPr>
                <w:rFonts w:ascii="Arial" w:eastAsia="Arial" w:hAnsi="Arial" w:cs="Arial"/>
                <w:b/>
                <w:sz w:val="22"/>
                <w:szCs w:val="22"/>
              </w:rPr>
            </w:pPr>
            <w:r w:rsidRPr="00241543">
              <w:rPr>
                <w:rFonts w:ascii="Arial" w:hAnsi="Arial" w:cs="Arial"/>
                <w:b/>
                <w:sz w:val="22"/>
                <w:szCs w:val="22"/>
                <w:lang w:val="en-GB"/>
              </w:rPr>
              <w:lastRenderedPageBreak/>
              <w:t xml:space="preserve">Strategic Leadership of </w:t>
            </w:r>
            <w:r w:rsidR="005504AF">
              <w:rPr>
                <w:rFonts w:ascii="Arial" w:hAnsi="Arial" w:cs="Arial"/>
                <w:b/>
                <w:sz w:val="22"/>
                <w:szCs w:val="22"/>
                <w:lang w:val="en-GB"/>
              </w:rPr>
              <w:t>Teaching and Curriculum</w:t>
            </w:r>
          </w:p>
        </w:tc>
      </w:tr>
    </w:tbl>
    <w:p w14:paraId="4ED82D4A" w14:textId="77777777" w:rsidR="00241543" w:rsidRPr="00241543" w:rsidRDefault="00241543" w:rsidP="00241543">
      <w:pPr>
        <w:spacing w:after="0" w:line="256" w:lineRule="auto"/>
        <w:ind w:left="720"/>
        <w:contextualSpacing/>
        <w:rPr>
          <w:rFonts w:ascii="Arial" w:eastAsiaTheme="minorHAnsi" w:hAnsi="Arial" w:cs="Arial"/>
          <w:sz w:val="22"/>
          <w:szCs w:val="22"/>
          <w:u w:val="single"/>
          <w:lang w:val="en-GB"/>
        </w:rPr>
      </w:pPr>
    </w:p>
    <w:p w14:paraId="109409E8" w14:textId="77777777" w:rsidR="005504AF" w:rsidRPr="005504AF" w:rsidRDefault="005504AF" w:rsidP="005504AF">
      <w:pPr>
        <w:numPr>
          <w:ilvl w:val="0"/>
          <w:numId w:val="31"/>
        </w:numPr>
        <w:spacing w:after="0" w:line="256" w:lineRule="auto"/>
        <w:contextualSpacing/>
        <w:jc w:val="both"/>
        <w:rPr>
          <w:rFonts w:ascii="Arial" w:eastAsiaTheme="minorHAnsi" w:hAnsi="Arial" w:cs="Arial"/>
          <w:sz w:val="22"/>
          <w:szCs w:val="22"/>
          <w:u w:val="single"/>
          <w:lang w:val="en-GB"/>
        </w:rPr>
      </w:pPr>
      <w:r w:rsidRPr="005504AF">
        <w:rPr>
          <w:rFonts w:ascii="Arial" w:eastAsiaTheme="minorHAnsi" w:hAnsi="Arial" w:cs="Arial"/>
          <w:sz w:val="22"/>
          <w:szCs w:val="22"/>
          <w:lang w:val="en-GB"/>
        </w:rPr>
        <w:t xml:space="preserve">To continue to develop and communicate a clear vision for teaching and for curriculum across </w:t>
      </w:r>
      <w:proofErr w:type="spellStart"/>
      <w:r w:rsidRPr="005504AF">
        <w:rPr>
          <w:rFonts w:ascii="Arial" w:eastAsiaTheme="minorHAnsi" w:hAnsi="Arial" w:cs="Arial"/>
          <w:sz w:val="22"/>
          <w:szCs w:val="22"/>
          <w:lang w:val="en-GB"/>
        </w:rPr>
        <w:t>Polam</w:t>
      </w:r>
      <w:proofErr w:type="spellEnd"/>
      <w:r w:rsidRPr="005504AF">
        <w:rPr>
          <w:rFonts w:ascii="Arial" w:eastAsiaTheme="minorHAnsi" w:hAnsi="Arial" w:cs="Arial"/>
          <w:sz w:val="22"/>
          <w:szCs w:val="22"/>
          <w:lang w:val="en-GB"/>
        </w:rPr>
        <w:t xml:space="preserve"> Hall School.</w:t>
      </w:r>
    </w:p>
    <w:p w14:paraId="1A4CC9A6" w14:textId="77777777" w:rsidR="005504AF" w:rsidRPr="005504AF" w:rsidRDefault="005504AF" w:rsidP="005504AF">
      <w:pPr>
        <w:numPr>
          <w:ilvl w:val="0"/>
          <w:numId w:val="31"/>
        </w:numPr>
        <w:spacing w:after="0" w:line="256" w:lineRule="auto"/>
        <w:contextualSpacing/>
        <w:jc w:val="both"/>
        <w:rPr>
          <w:rFonts w:ascii="Arial" w:eastAsiaTheme="minorHAnsi" w:hAnsi="Arial" w:cs="Arial"/>
          <w:sz w:val="22"/>
          <w:szCs w:val="22"/>
          <w:lang w:val="en-GB"/>
        </w:rPr>
      </w:pPr>
      <w:r w:rsidRPr="005504AF">
        <w:rPr>
          <w:rFonts w:ascii="Arial" w:eastAsia="Calibri" w:hAnsi="Arial" w:cs="Arial"/>
          <w:sz w:val="22"/>
          <w:szCs w:val="22"/>
          <w:lang w:val="en-GB"/>
        </w:rPr>
        <w:t xml:space="preserve">To have strategic oversight of teaching and learning across </w:t>
      </w:r>
      <w:proofErr w:type="spellStart"/>
      <w:r w:rsidRPr="005504AF">
        <w:rPr>
          <w:rFonts w:ascii="Arial" w:eastAsia="Calibri" w:hAnsi="Arial" w:cs="Arial"/>
          <w:sz w:val="22"/>
          <w:szCs w:val="22"/>
          <w:lang w:val="en-GB"/>
        </w:rPr>
        <w:t>Polam</w:t>
      </w:r>
      <w:proofErr w:type="spellEnd"/>
      <w:r w:rsidRPr="005504AF">
        <w:rPr>
          <w:rFonts w:ascii="Arial" w:eastAsia="Calibri" w:hAnsi="Arial" w:cs="Arial"/>
          <w:sz w:val="22"/>
          <w:szCs w:val="22"/>
          <w:lang w:val="en-GB"/>
        </w:rPr>
        <w:t xml:space="preserve"> Hall School</w:t>
      </w:r>
      <w:r w:rsidRPr="005504AF">
        <w:rPr>
          <w:rFonts w:ascii="Arial" w:eastAsiaTheme="minorHAnsi" w:hAnsi="Arial" w:cs="Arial"/>
          <w:sz w:val="22"/>
          <w:szCs w:val="22"/>
          <w:lang w:val="en-GB"/>
        </w:rPr>
        <w:t xml:space="preserve"> in order to improve outcomes and close the gaps for vulnerable pupils. </w:t>
      </w:r>
    </w:p>
    <w:p w14:paraId="0EE099E8" w14:textId="77777777" w:rsidR="005504AF" w:rsidRPr="005504AF" w:rsidRDefault="005504AF" w:rsidP="005504AF">
      <w:pPr>
        <w:numPr>
          <w:ilvl w:val="0"/>
          <w:numId w:val="31"/>
        </w:numPr>
        <w:spacing w:after="0" w:line="256" w:lineRule="auto"/>
        <w:contextualSpacing/>
        <w:jc w:val="both"/>
        <w:rPr>
          <w:rFonts w:ascii="Arial" w:eastAsiaTheme="minorHAnsi" w:hAnsi="Arial" w:cs="Arial"/>
          <w:sz w:val="22"/>
          <w:szCs w:val="22"/>
          <w:lang w:val="en-GB"/>
        </w:rPr>
      </w:pPr>
      <w:r w:rsidRPr="005504AF">
        <w:rPr>
          <w:rFonts w:ascii="Arial" w:eastAsia="Calibri" w:hAnsi="Arial" w:cs="Arial"/>
          <w:sz w:val="22"/>
          <w:szCs w:val="22"/>
          <w:lang w:val="en-GB"/>
        </w:rPr>
        <w:t xml:space="preserve">To have strategic oversight of curriculum content, development and progression across </w:t>
      </w:r>
      <w:proofErr w:type="spellStart"/>
      <w:r w:rsidRPr="005504AF">
        <w:rPr>
          <w:rFonts w:ascii="Arial" w:eastAsia="Calibri" w:hAnsi="Arial" w:cs="Arial"/>
          <w:sz w:val="22"/>
          <w:szCs w:val="22"/>
          <w:lang w:val="en-GB"/>
        </w:rPr>
        <w:t>Polam</w:t>
      </w:r>
      <w:proofErr w:type="spellEnd"/>
      <w:r w:rsidRPr="005504AF">
        <w:rPr>
          <w:rFonts w:ascii="Arial" w:eastAsia="Calibri" w:hAnsi="Arial" w:cs="Arial"/>
          <w:sz w:val="22"/>
          <w:szCs w:val="22"/>
          <w:lang w:val="en-GB"/>
        </w:rPr>
        <w:t xml:space="preserve"> Hall School</w:t>
      </w:r>
      <w:r w:rsidRPr="005504AF">
        <w:rPr>
          <w:rFonts w:ascii="Arial" w:eastAsiaTheme="minorHAnsi" w:hAnsi="Arial" w:cs="Arial"/>
          <w:sz w:val="22"/>
          <w:szCs w:val="22"/>
          <w:lang w:val="en-GB"/>
        </w:rPr>
        <w:t xml:space="preserve"> in order to improve outcomes and close the gaps for vulnerable pupils. </w:t>
      </w:r>
    </w:p>
    <w:p w14:paraId="4FAAEA01" w14:textId="55A7B22A" w:rsidR="00D2799B" w:rsidRPr="0096092C" w:rsidRDefault="00D2799B" w:rsidP="0096092C">
      <w:pPr>
        <w:pStyle w:val="ListParagraph"/>
        <w:spacing w:after="160" w:line="256" w:lineRule="auto"/>
        <w:jc w:val="both"/>
        <w:rPr>
          <w:rFonts w:ascii="Arial" w:hAnsi="Arial" w:cs="Arial"/>
          <w:sz w:val="22"/>
          <w:szCs w:val="22"/>
          <w:u w:val="single"/>
        </w:rPr>
      </w:pPr>
    </w:p>
    <w:tbl>
      <w:tblPr>
        <w:tblStyle w:val="TableGrid"/>
        <w:tblW w:w="0" w:type="auto"/>
        <w:shd w:val="clear" w:color="auto" w:fill="CCCCFF"/>
        <w:tblLook w:val="04A0" w:firstRow="1" w:lastRow="0" w:firstColumn="1" w:lastColumn="0" w:noHBand="0" w:noVBand="1"/>
      </w:tblPr>
      <w:tblGrid>
        <w:gridCol w:w="9628"/>
      </w:tblGrid>
      <w:tr w:rsidR="00791732" w:rsidRPr="00241288" w14:paraId="0C69D20B" w14:textId="77777777" w:rsidTr="006A636D">
        <w:trPr>
          <w:trHeight w:val="577"/>
        </w:trPr>
        <w:tc>
          <w:tcPr>
            <w:tcW w:w="9628" w:type="dxa"/>
            <w:shd w:val="clear" w:color="auto" w:fill="A8D08D" w:themeFill="accent6" w:themeFillTint="99"/>
            <w:vAlign w:val="center"/>
          </w:tcPr>
          <w:p w14:paraId="62DB26BB" w14:textId="0E405942" w:rsidR="00791732" w:rsidRPr="00D2799B" w:rsidRDefault="0096092C" w:rsidP="000F2F23">
            <w:pPr>
              <w:pBdr>
                <w:top w:val="nil"/>
                <w:left w:val="nil"/>
                <w:bottom w:val="nil"/>
                <w:right w:val="nil"/>
                <w:between w:val="nil"/>
              </w:pBdr>
              <w:spacing w:before="240"/>
              <w:rPr>
                <w:rFonts w:ascii="Arial" w:eastAsia="Arial" w:hAnsi="Arial" w:cs="Arial"/>
                <w:b/>
                <w:sz w:val="22"/>
                <w:szCs w:val="22"/>
              </w:rPr>
            </w:pPr>
            <w:r>
              <w:rPr>
                <w:rFonts w:ascii="Arial" w:eastAsia="Arial" w:hAnsi="Arial" w:cs="Arial"/>
                <w:b/>
                <w:sz w:val="22"/>
                <w:szCs w:val="22"/>
              </w:rPr>
              <w:t xml:space="preserve">Operational </w:t>
            </w:r>
            <w:r w:rsidR="00CC1D97" w:rsidRPr="00CC1D97">
              <w:rPr>
                <w:rFonts w:ascii="Arial" w:eastAsia="Arial" w:hAnsi="Arial" w:cs="Arial"/>
                <w:b/>
                <w:sz w:val="22"/>
                <w:szCs w:val="22"/>
              </w:rPr>
              <w:t xml:space="preserve">Leadership of </w:t>
            </w:r>
            <w:r w:rsidR="005504AF">
              <w:rPr>
                <w:rFonts w:ascii="Arial" w:eastAsia="Arial" w:hAnsi="Arial" w:cs="Arial"/>
                <w:b/>
                <w:sz w:val="22"/>
                <w:szCs w:val="22"/>
              </w:rPr>
              <w:t>Teaching and Curriculum</w:t>
            </w:r>
          </w:p>
        </w:tc>
      </w:tr>
    </w:tbl>
    <w:p w14:paraId="7F3F3ED4" w14:textId="77777777" w:rsidR="0096092C" w:rsidRPr="0096092C" w:rsidRDefault="0096092C" w:rsidP="0096092C">
      <w:pPr>
        <w:spacing w:after="0" w:line="256" w:lineRule="auto"/>
        <w:ind w:left="720"/>
        <w:contextualSpacing/>
        <w:jc w:val="both"/>
        <w:rPr>
          <w:rFonts w:ascii="Arial" w:eastAsiaTheme="minorHAnsi" w:hAnsi="Arial" w:cs="Arial"/>
          <w:sz w:val="22"/>
          <w:szCs w:val="22"/>
          <w:u w:val="single"/>
          <w:lang w:val="en-GB"/>
        </w:rPr>
      </w:pPr>
    </w:p>
    <w:p w14:paraId="66796151" w14:textId="2E340218" w:rsidR="005504AF" w:rsidRPr="005504AF" w:rsidRDefault="005504AF" w:rsidP="005504AF">
      <w:pPr>
        <w:numPr>
          <w:ilvl w:val="0"/>
          <w:numId w:val="32"/>
        </w:numPr>
        <w:spacing w:after="0" w:line="256" w:lineRule="auto"/>
        <w:contextualSpacing/>
        <w:jc w:val="both"/>
        <w:rPr>
          <w:rFonts w:ascii="Arial" w:eastAsiaTheme="minorHAnsi" w:hAnsi="Arial" w:cs="Arial"/>
          <w:sz w:val="22"/>
          <w:szCs w:val="22"/>
          <w:u w:val="single"/>
          <w:lang w:val="en-GB"/>
        </w:rPr>
      </w:pPr>
      <w:r w:rsidRPr="005504AF">
        <w:rPr>
          <w:rFonts w:ascii="Arial" w:eastAsia="Calibri" w:hAnsi="Arial" w:cs="Arial"/>
          <w:sz w:val="22"/>
          <w:szCs w:val="22"/>
          <w:lang w:val="en-GB"/>
        </w:rPr>
        <w:t xml:space="preserve">To take responsibility for the Teaching and </w:t>
      </w:r>
      <w:r w:rsidR="00CF2E94">
        <w:rPr>
          <w:rFonts w:ascii="Arial" w:eastAsia="Calibri" w:hAnsi="Arial" w:cs="Arial"/>
          <w:sz w:val="22"/>
          <w:szCs w:val="22"/>
          <w:lang w:val="en-GB"/>
        </w:rPr>
        <w:t>C</w:t>
      </w:r>
      <w:r w:rsidRPr="005504AF">
        <w:rPr>
          <w:rFonts w:ascii="Arial" w:eastAsia="Calibri" w:hAnsi="Arial" w:cs="Arial"/>
          <w:sz w:val="22"/>
          <w:szCs w:val="22"/>
          <w:lang w:val="en-GB"/>
        </w:rPr>
        <w:t>urriculum elements of the School Improvement Plan and Self Evaluation, securing the achievement of objectives.</w:t>
      </w:r>
    </w:p>
    <w:p w14:paraId="599759BC" w14:textId="77777777" w:rsidR="005504AF" w:rsidRPr="005504AF" w:rsidRDefault="005504AF" w:rsidP="005504AF">
      <w:pPr>
        <w:numPr>
          <w:ilvl w:val="0"/>
          <w:numId w:val="32"/>
        </w:numPr>
        <w:spacing w:after="0" w:line="256" w:lineRule="auto"/>
        <w:contextualSpacing/>
        <w:jc w:val="both"/>
        <w:rPr>
          <w:rFonts w:ascii="Arial" w:eastAsiaTheme="minorHAnsi" w:hAnsi="Arial" w:cs="Arial"/>
          <w:sz w:val="22"/>
          <w:szCs w:val="22"/>
          <w:u w:val="single"/>
          <w:lang w:val="en-GB"/>
        </w:rPr>
      </w:pPr>
      <w:r w:rsidRPr="005504AF">
        <w:rPr>
          <w:rFonts w:ascii="Arial" w:eastAsia="Calibri" w:hAnsi="Arial" w:cs="Arial"/>
          <w:sz w:val="22"/>
          <w:szCs w:val="22"/>
          <w:lang w:val="en-GB"/>
        </w:rPr>
        <w:t xml:space="preserve">To plan, write and deliver </w:t>
      </w:r>
      <w:proofErr w:type="spellStart"/>
      <w:r w:rsidRPr="005504AF">
        <w:rPr>
          <w:rFonts w:ascii="Arial" w:eastAsia="Calibri" w:hAnsi="Arial" w:cs="Arial"/>
          <w:sz w:val="22"/>
          <w:szCs w:val="22"/>
          <w:lang w:val="en-GB"/>
        </w:rPr>
        <w:t>Polam</w:t>
      </w:r>
      <w:proofErr w:type="spellEnd"/>
      <w:r w:rsidRPr="005504AF">
        <w:rPr>
          <w:rFonts w:ascii="Arial" w:eastAsia="Calibri" w:hAnsi="Arial" w:cs="Arial"/>
          <w:sz w:val="22"/>
          <w:szCs w:val="22"/>
          <w:lang w:val="en-GB"/>
        </w:rPr>
        <w:t xml:space="preserve"> Hall policy which pertains to teaching and curriculum.</w:t>
      </w:r>
    </w:p>
    <w:p w14:paraId="1E5A5E0F" w14:textId="77777777" w:rsidR="005504AF" w:rsidRPr="005504AF" w:rsidRDefault="005504AF" w:rsidP="005504AF">
      <w:pPr>
        <w:numPr>
          <w:ilvl w:val="0"/>
          <w:numId w:val="32"/>
        </w:numPr>
        <w:spacing w:after="0" w:line="256" w:lineRule="auto"/>
        <w:contextualSpacing/>
        <w:jc w:val="both"/>
        <w:rPr>
          <w:rFonts w:ascii="Arial" w:eastAsiaTheme="minorHAnsi" w:hAnsi="Arial" w:cs="Arial"/>
          <w:sz w:val="22"/>
          <w:szCs w:val="22"/>
          <w:u w:val="single"/>
          <w:lang w:val="en-GB"/>
        </w:rPr>
      </w:pPr>
      <w:r w:rsidRPr="005504AF">
        <w:rPr>
          <w:rFonts w:ascii="Arial" w:eastAsiaTheme="minorHAnsi" w:hAnsi="Arial" w:cs="Arial"/>
          <w:sz w:val="22"/>
          <w:szCs w:val="22"/>
          <w:lang w:val="en-GB"/>
        </w:rPr>
        <w:t>To demonstrate and articulate knowledge of developments in teaching and curricular practice and methodology, ensuring that the development of teaching and curriculum in school is in line with national developments.</w:t>
      </w:r>
    </w:p>
    <w:p w14:paraId="0BD73A59" w14:textId="77777777" w:rsidR="005504AF" w:rsidRPr="005504AF" w:rsidRDefault="005504AF" w:rsidP="005504AF">
      <w:pPr>
        <w:numPr>
          <w:ilvl w:val="0"/>
          <w:numId w:val="32"/>
        </w:numPr>
        <w:spacing w:after="0" w:line="256" w:lineRule="auto"/>
        <w:contextualSpacing/>
        <w:jc w:val="both"/>
        <w:rPr>
          <w:rFonts w:ascii="Arial" w:eastAsiaTheme="minorHAnsi" w:hAnsi="Arial" w:cs="Arial"/>
          <w:sz w:val="22"/>
          <w:szCs w:val="22"/>
          <w:u w:val="single"/>
          <w:lang w:val="en-GB"/>
        </w:rPr>
      </w:pPr>
      <w:r w:rsidRPr="005504AF">
        <w:rPr>
          <w:rFonts w:ascii="Arial" w:eastAsiaTheme="minorHAnsi" w:hAnsi="Arial" w:cs="Arial"/>
          <w:sz w:val="22"/>
          <w:szCs w:val="22"/>
          <w:lang w:val="en-GB"/>
        </w:rPr>
        <w:t>To lead the development of teaching across the school, establishing effective and evidence-based approaches to teaching and learning in every subject and phase and for all pupils.</w:t>
      </w:r>
    </w:p>
    <w:p w14:paraId="5AE61417" w14:textId="77777777" w:rsidR="005504AF" w:rsidRPr="005504AF" w:rsidRDefault="005504AF" w:rsidP="005504AF">
      <w:pPr>
        <w:numPr>
          <w:ilvl w:val="0"/>
          <w:numId w:val="32"/>
        </w:numPr>
        <w:spacing w:after="0" w:line="256" w:lineRule="auto"/>
        <w:contextualSpacing/>
        <w:jc w:val="both"/>
        <w:rPr>
          <w:rFonts w:ascii="Arial" w:eastAsiaTheme="minorHAnsi" w:hAnsi="Arial" w:cs="Arial"/>
          <w:sz w:val="22"/>
          <w:szCs w:val="22"/>
          <w:lang w:val="en-GB"/>
        </w:rPr>
      </w:pPr>
      <w:r w:rsidRPr="005504AF">
        <w:rPr>
          <w:rFonts w:ascii="Arial" w:eastAsiaTheme="minorHAnsi" w:hAnsi="Arial" w:cs="Arial"/>
          <w:sz w:val="22"/>
          <w:szCs w:val="22"/>
          <w:lang w:val="en-GB"/>
        </w:rPr>
        <w:t xml:space="preserve">To implement a coaching programme which demonstrably improves the quality of teaching and learning across the school. </w:t>
      </w:r>
    </w:p>
    <w:p w14:paraId="479D9331" w14:textId="77777777" w:rsidR="005504AF" w:rsidRPr="005504AF" w:rsidRDefault="005504AF" w:rsidP="005504AF">
      <w:pPr>
        <w:numPr>
          <w:ilvl w:val="0"/>
          <w:numId w:val="32"/>
        </w:numPr>
        <w:spacing w:after="0" w:line="256" w:lineRule="auto"/>
        <w:contextualSpacing/>
        <w:jc w:val="both"/>
        <w:rPr>
          <w:rFonts w:ascii="Arial" w:eastAsiaTheme="minorHAnsi" w:hAnsi="Arial" w:cs="Arial"/>
          <w:sz w:val="22"/>
          <w:szCs w:val="22"/>
          <w:lang w:val="en-GB"/>
        </w:rPr>
      </w:pPr>
      <w:r w:rsidRPr="005504AF">
        <w:rPr>
          <w:rFonts w:ascii="Arial" w:eastAsiaTheme="minorHAnsi" w:hAnsi="Arial" w:cs="Arial"/>
          <w:sz w:val="22"/>
          <w:szCs w:val="22"/>
          <w:lang w:val="en-GB"/>
        </w:rPr>
        <w:t>To lead the monitoring, evaluation and review of teaching throughout the school, ensuring a consistent whole school focus on achievement and pupil progress.</w:t>
      </w:r>
    </w:p>
    <w:p w14:paraId="03249AAB" w14:textId="77777777" w:rsidR="005504AF" w:rsidRPr="005504AF" w:rsidRDefault="005504AF" w:rsidP="005504AF">
      <w:pPr>
        <w:numPr>
          <w:ilvl w:val="0"/>
          <w:numId w:val="32"/>
        </w:numPr>
        <w:spacing w:after="0" w:line="256" w:lineRule="auto"/>
        <w:contextualSpacing/>
        <w:jc w:val="both"/>
        <w:rPr>
          <w:rFonts w:ascii="Arial" w:eastAsiaTheme="minorHAnsi" w:hAnsi="Arial" w:cs="Arial"/>
          <w:sz w:val="22"/>
          <w:szCs w:val="22"/>
          <w:lang w:val="en-GB"/>
        </w:rPr>
      </w:pPr>
      <w:r w:rsidRPr="005504AF">
        <w:rPr>
          <w:rFonts w:ascii="Arial" w:eastAsiaTheme="minorHAnsi" w:hAnsi="Arial" w:cs="Arial"/>
          <w:sz w:val="22"/>
          <w:szCs w:val="22"/>
          <w:lang w:val="en-GB"/>
        </w:rPr>
        <w:t xml:space="preserve">To use a range of data and evidence to support, monitor and evaluate performance. </w:t>
      </w:r>
    </w:p>
    <w:p w14:paraId="2E4E39C2" w14:textId="249ADE47" w:rsidR="005504AF" w:rsidRPr="005504AF" w:rsidRDefault="005504AF" w:rsidP="005504AF">
      <w:pPr>
        <w:numPr>
          <w:ilvl w:val="0"/>
          <w:numId w:val="32"/>
        </w:numPr>
        <w:spacing w:after="0" w:line="256" w:lineRule="auto"/>
        <w:contextualSpacing/>
        <w:jc w:val="both"/>
        <w:rPr>
          <w:rFonts w:ascii="Arial" w:eastAsiaTheme="minorHAnsi" w:hAnsi="Arial" w:cs="Arial"/>
          <w:sz w:val="22"/>
          <w:szCs w:val="22"/>
          <w:u w:val="single"/>
          <w:lang w:val="en-GB"/>
        </w:rPr>
      </w:pPr>
      <w:r w:rsidRPr="005504AF">
        <w:rPr>
          <w:rFonts w:ascii="Arial" w:eastAsiaTheme="minorHAnsi" w:hAnsi="Arial" w:cs="Arial"/>
          <w:sz w:val="22"/>
          <w:szCs w:val="22"/>
          <w:lang w:val="en-GB"/>
        </w:rPr>
        <w:t xml:space="preserve">To develop, lead and evaluate an effective CPD programme and professional learning strategy for both </w:t>
      </w:r>
      <w:r>
        <w:rPr>
          <w:rFonts w:ascii="Arial" w:eastAsiaTheme="minorHAnsi" w:hAnsi="Arial" w:cs="Arial"/>
          <w:sz w:val="22"/>
          <w:szCs w:val="22"/>
          <w:lang w:val="en-GB"/>
        </w:rPr>
        <w:t>t</w:t>
      </w:r>
      <w:r w:rsidRPr="005504AF">
        <w:rPr>
          <w:rFonts w:ascii="Arial" w:eastAsiaTheme="minorHAnsi" w:hAnsi="Arial" w:cs="Arial"/>
          <w:sz w:val="22"/>
          <w:szCs w:val="22"/>
          <w:lang w:val="en-GB"/>
        </w:rPr>
        <w:t>eaching and support staff.</w:t>
      </w:r>
    </w:p>
    <w:p w14:paraId="2113998E" w14:textId="77777777" w:rsidR="005504AF" w:rsidRPr="005504AF" w:rsidRDefault="005504AF" w:rsidP="005504AF">
      <w:pPr>
        <w:pStyle w:val="ListParagraph"/>
        <w:numPr>
          <w:ilvl w:val="0"/>
          <w:numId w:val="32"/>
        </w:numPr>
        <w:jc w:val="both"/>
        <w:rPr>
          <w:rFonts w:ascii="Arial" w:hAnsi="Arial" w:cs="Arial"/>
          <w:sz w:val="22"/>
          <w:szCs w:val="22"/>
          <w:u w:val="single"/>
        </w:rPr>
      </w:pPr>
      <w:r w:rsidRPr="005504AF">
        <w:rPr>
          <w:rFonts w:ascii="Arial" w:hAnsi="Arial" w:cs="Arial"/>
          <w:sz w:val="22"/>
          <w:szCs w:val="22"/>
        </w:rPr>
        <w:t xml:space="preserve">To oversee professional development across the school including approval of courses and management of the CPD budget. </w:t>
      </w:r>
    </w:p>
    <w:p w14:paraId="07F6B29B" w14:textId="77777777" w:rsidR="005504AF" w:rsidRPr="005504AF" w:rsidRDefault="005504AF" w:rsidP="005504AF">
      <w:pPr>
        <w:pStyle w:val="ListParagraph"/>
        <w:numPr>
          <w:ilvl w:val="0"/>
          <w:numId w:val="32"/>
        </w:numPr>
        <w:jc w:val="both"/>
        <w:rPr>
          <w:rFonts w:ascii="Arial" w:hAnsi="Arial" w:cs="Arial"/>
          <w:sz w:val="22"/>
          <w:szCs w:val="22"/>
          <w:u w:val="single"/>
        </w:rPr>
      </w:pPr>
      <w:r w:rsidRPr="005504AF">
        <w:rPr>
          <w:rFonts w:ascii="Arial" w:hAnsi="Arial" w:cs="Arial"/>
          <w:sz w:val="22"/>
          <w:szCs w:val="22"/>
        </w:rPr>
        <w:t xml:space="preserve">To lead the appraisal cycle for teachers, including the use of Perspective, ensuring that appraisal is effective in developing staff and supporting school priorities. </w:t>
      </w:r>
    </w:p>
    <w:p w14:paraId="1E2EABDE" w14:textId="77777777" w:rsidR="005504AF" w:rsidRPr="005504AF" w:rsidRDefault="005504AF" w:rsidP="005504AF">
      <w:pPr>
        <w:pStyle w:val="ListParagraph"/>
        <w:numPr>
          <w:ilvl w:val="0"/>
          <w:numId w:val="32"/>
        </w:numPr>
        <w:jc w:val="both"/>
        <w:rPr>
          <w:rFonts w:ascii="Arial" w:hAnsi="Arial" w:cs="Arial"/>
          <w:sz w:val="22"/>
          <w:szCs w:val="22"/>
        </w:rPr>
      </w:pPr>
      <w:r w:rsidRPr="005504AF">
        <w:rPr>
          <w:rFonts w:ascii="Arial" w:hAnsi="Arial" w:cs="Arial"/>
          <w:sz w:val="22"/>
          <w:szCs w:val="22"/>
        </w:rPr>
        <w:t>To provide structured teacher support programmes where necessary.</w:t>
      </w:r>
    </w:p>
    <w:p w14:paraId="7F842907" w14:textId="77777777" w:rsidR="005504AF" w:rsidRPr="005504AF" w:rsidRDefault="005504AF" w:rsidP="005504AF">
      <w:pPr>
        <w:pStyle w:val="ListParagraph"/>
        <w:numPr>
          <w:ilvl w:val="0"/>
          <w:numId w:val="32"/>
        </w:numPr>
        <w:jc w:val="both"/>
        <w:rPr>
          <w:rFonts w:ascii="Arial" w:hAnsi="Arial" w:cs="Arial"/>
          <w:sz w:val="22"/>
          <w:szCs w:val="22"/>
        </w:rPr>
      </w:pPr>
      <w:r w:rsidRPr="005504AF">
        <w:rPr>
          <w:rFonts w:ascii="Arial" w:hAnsi="Arial" w:cs="Arial"/>
          <w:sz w:val="22"/>
          <w:szCs w:val="22"/>
        </w:rPr>
        <w:t>To ensure that there is an effective induction programme for new staff.</w:t>
      </w:r>
    </w:p>
    <w:p w14:paraId="0C26F964" w14:textId="77777777" w:rsidR="005504AF" w:rsidRPr="005504AF" w:rsidRDefault="005504AF" w:rsidP="005504AF">
      <w:pPr>
        <w:pStyle w:val="ListParagraph"/>
        <w:numPr>
          <w:ilvl w:val="0"/>
          <w:numId w:val="32"/>
        </w:numPr>
        <w:jc w:val="both"/>
        <w:rPr>
          <w:rFonts w:ascii="Arial" w:hAnsi="Arial" w:cs="Arial"/>
          <w:sz w:val="22"/>
          <w:szCs w:val="22"/>
        </w:rPr>
      </w:pPr>
      <w:r w:rsidRPr="005504AF">
        <w:rPr>
          <w:rFonts w:ascii="Arial" w:hAnsi="Arial" w:cs="Arial"/>
          <w:sz w:val="22"/>
          <w:szCs w:val="22"/>
        </w:rPr>
        <w:t>To have oversight of the process of ITT and ECT provision and induction.</w:t>
      </w:r>
    </w:p>
    <w:p w14:paraId="4E3A30F1" w14:textId="77777777" w:rsidR="005504AF" w:rsidRPr="005504AF" w:rsidRDefault="005504AF" w:rsidP="005504AF">
      <w:pPr>
        <w:pStyle w:val="ListParagraph"/>
        <w:numPr>
          <w:ilvl w:val="0"/>
          <w:numId w:val="32"/>
        </w:numPr>
        <w:jc w:val="both"/>
        <w:rPr>
          <w:rFonts w:ascii="Arial" w:hAnsi="Arial" w:cs="Arial"/>
          <w:sz w:val="22"/>
          <w:szCs w:val="22"/>
        </w:rPr>
      </w:pPr>
      <w:r w:rsidRPr="005504AF">
        <w:rPr>
          <w:rFonts w:ascii="Arial" w:hAnsi="Arial" w:cs="Arial"/>
          <w:sz w:val="22"/>
          <w:szCs w:val="22"/>
        </w:rPr>
        <w:t>To be responsible for cover for absent teachers across the school and for implementing the Absence Management Policy as it pertains to teachers.</w:t>
      </w:r>
    </w:p>
    <w:p w14:paraId="29746F8F" w14:textId="77777777" w:rsidR="005504AF" w:rsidRPr="005504AF" w:rsidRDefault="005504AF" w:rsidP="005504AF">
      <w:pPr>
        <w:pStyle w:val="ListParagraph"/>
        <w:numPr>
          <w:ilvl w:val="0"/>
          <w:numId w:val="32"/>
        </w:numPr>
        <w:jc w:val="both"/>
        <w:rPr>
          <w:rFonts w:ascii="Arial" w:hAnsi="Arial" w:cs="Arial"/>
          <w:sz w:val="22"/>
          <w:szCs w:val="22"/>
        </w:rPr>
      </w:pPr>
      <w:r w:rsidRPr="005504AF">
        <w:rPr>
          <w:rFonts w:ascii="Arial" w:hAnsi="Arial" w:cs="Arial"/>
          <w:sz w:val="22"/>
          <w:szCs w:val="22"/>
        </w:rPr>
        <w:t>To lead homework throughout the school ensuring consistency and quality, including developing the revision curriculum across the school.</w:t>
      </w:r>
    </w:p>
    <w:p w14:paraId="72E88AE7" w14:textId="21E6247E" w:rsidR="005504AF" w:rsidRPr="005504AF" w:rsidRDefault="005504AF" w:rsidP="005504AF">
      <w:pPr>
        <w:pStyle w:val="ListParagraph"/>
        <w:numPr>
          <w:ilvl w:val="0"/>
          <w:numId w:val="32"/>
        </w:numPr>
        <w:jc w:val="both"/>
        <w:rPr>
          <w:rFonts w:ascii="Arial" w:hAnsi="Arial" w:cs="Arial"/>
          <w:sz w:val="22"/>
          <w:szCs w:val="22"/>
        </w:rPr>
      </w:pPr>
      <w:r w:rsidRPr="005504AF">
        <w:rPr>
          <w:rFonts w:ascii="Arial" w:hAnsi="Arial" w:cs="Arial"/>
          <w:sz w:val="22"/>
          <w:szCs w:val="22"/>
        </w:rPr>
        <w:t>To ensure that the academic curriculum is carefully planned and sequenced across the phases of the school to enable pupils to make excellent progress and be well p</w:t>
      </w:r>
      <w:r>
        <w:rPr>
          <w:rFonts w:ascii="Arial" w:hAnsi="Arial" w:cs="Arial"/>
          <w:sz w:val="22"/>
          <w:szCs w:val="22"/>
        </w:rPr>
        <w:t>r</w:t>
      </w:r>
      <w:r w:rsidRPr="005504AF">
        <w:rPr>
          <w:rFonts w:ascii="Arial" w:hAnsi="Arial" w:cs="Arial"/>
          <w:sz w:val="22"/>
          <w:szCs w:val="22"/>
        </w:rPr>
        <w:t xml:space="preserve">epared for their next steps beyond school. </w:t>
      </w:r>
    </w:p>
    <w:p w14:paraId="5E25A478" w14:textId="77777777" w:rsidR="005504AF" w:rsidRPr="005504AF" w:rsidRDefault="005504AF" w:rsidP="005504AF">
      <w:pPr>
        <w:pStyle w:val="ListParagraph"/>
        <w:numPr>
          <w:ilvl w:val="0"/>
          <w:numId w:val="32"/>
        </w:numPr>
        <w:jc w:val="both"/>
        <w:rPr>
          <w:rFonts w:ascii="Arial" w:hAnsi="Arial" w:cs="Arial"/>
          <w:sz w:val="22"/>
          <w:szCs w:val="22"/>
          <w:u w:val="single"/>
        </w:rPr>
      </w:pPr>
      <w:r w:rsidRPr="005504AF">
        <w:rPr>
          <w:rFonts w:ascii="Arial" w:hAnsi="Arial" w:cs="Arial"/>
          <w:sz w:val="22"/>
          <w:szCs w:val="22"/>
        </w:rPr>
        <w:t>To lead the development and monitoring of curriculum content and delivery, ensuring that the curriculum supports effective transition between the phases of the school.</w:t>
      </w:r>
    </w:p>
    <w:p w14:paraId="652386CD" w14:textId="77777777" w:rsidR="005504AF" w:rsidRPr="005504AF" w:rsidRDefault="005504AF" w:rsidP="005504AF">
      <w:pPr>
        <w:pStyle w:val="ListParagraph"/>
        <w:numPr>
          <w:ilvl w:val="0"/>
          <w:numId w:val="32"/>
        </w:numPr>
        <w:jc w:val="both"/>
        <w:rPr>
          <w:rFonts w:ascii="Arial" w:hAnsi="Arial" w:cs="Arial"/>
          <w:sz w:val="22"/>
          <w:szCs w:val="22"/>
        </w:rPr>
      </w:pPr>
      <w:r w:rsidRPr="005504AF">
        <w:rPr>
          <w:rFonts w:ascii="Arial" w:hAnsi="Arial" w:cs="Arial"/>
          <w:sz w:val="22"/>
          <w:szCs w:val="22"/>
        </w:rPr>
        <w:t xml:space="preserve">To lead the school’s response to academic curriculum development and initiatives at national, regional and local levels. </w:t>
      </w:r>
    </w:p>
    <w:p w14:paraId="1EF7664D" w14:textId="77777777" w:rsidR="005504AF" w:rsidRPr="005504AF" w:rsidRDefault="005504AF" w:rsidP="005504AF">
      <w:pPr>
        <w:pStyle w:val="ListParagraph"/>
        <w:numPr>
          <w:ilvl w:val="0"/>
          <w:numId w:val="32"/>
        </w:numPr>
        <w:jc w:val="both"/>
        <w:rPr>
          <w:rFonts w:ascii="Arial" w:hAnsi="Arial" w:cs="Arial"/>
          <w:sz w:val="22"/>
          <w:szCs w:val="22"/>
        </w:rPr>
      </w:pPr>
      <w:r w:rsidRPr="005504AF">
        <w:rPr>
          <w:rFonts w:ascii="Arial" w:hAnsi="Arial" w:cs="Arial"/>
          <w:sz w:val="22"/>
          <w:szCs w:val="22"/>
        </w:rPr>
        <w:t>To organise academic transition for pupils at transition points across the school.</w:t>
      </w:r>
    </w:p>
    <w:p w14:paraId="141C6D2B" w14:textId="77777777" w:rsidR="005504AF" w:rsidRPr="005504AF" w:rsidRDefault="005504AF" w:rsidP="005504AF">
      <w:pPr>
        <w:pStyle w:val="ListParagraph"/>
        <w:numPr>
          <w:ilvl w:val="0"/>
          <w:numId w:val="32"/>
        </w:numPr>
        <w:jc w:val="both"/>
        <w:rPr>
          <w:rFonts w:ascii="Arial" w:hAnsi="Arial" w:cs="Arial"/>
          <w:sz w:val="22"/>
          <w:szCs w:val="22"/>
        </w:rPr>
      </w:pPr>
      <w:r w:rsidRPr="005504AF">
        <w:rPr>
          <w:rFonts w:ascii="Arial" w:hAnsi="Arial" w:cs="Arial"/>
          <w:sz w:val="22"/>
          <w:szCs w:val="22"/>
        </w:rPr>
        <w:t>To develop links with parents, other schools, educational establishments and the wider community in order to enhance teaching and curriculum.</w:t>
      </w:r>
    </w:p>
    <w:p w14:paraId="644E0B47" w14:textId="77777777" w:rsidR="005504AF" w:rsidRPr="005504AF" w:rsidRDefault="005504AF" w:rsidP="005504AF">
      <w:pPr>
        <w:spacing w:after="0" w:line="256" w:lineRule="auto"/>
        <w:ind w:left="720"/>
        <w:contextualSpacing/>
        <w:jc w:val="both"/>
        <w:rPr>
          <w:rFonts w:ascii="Arial" w:eastAsiaTheme="minorHAnsi" w:hAnsi="Arial" w:cs="Arial"/>
          <w:sz w:val="22"/>
          <w:szCs w:val="22"/>
          <w:u w:val="single"/>
          <w:lang w:val="en-GB"/>
        </w:rPr>
      </w:pPr>
    </w:p>
    <w:p w14:paraId="74AA8901" w14:textId="4D56F4A2" w:rsidR="00A165A0" w:rsidRDefault="00A165A0" w:rsidP="00CC1D97">
      <w:pPr>
        <w:spacing w:after="0" w:line="256" w:lineRule="auto"/>
        <w:ind w:left="720"/>
        <w:contextualSpacing/>
        <w:jc w:val="both"/>
        <w:rPr>
          <w:rFonts w:ascii="Arial" w:eastAsia="Times New Roman" w:hAnsi="Arial" w:cs="Arial"/>
          <w:sz w:val="22"/>
          <w:szCs w:val="22"/>
          <w:lang w:val="en-GB"/>
        </w:rPr>
      </w:pPr>
    </w:p>
    <w:p w14:paraId="1BF3BBB4" w14:textId="77777777" w:rsidR="00A165A0" w:rsidRDefault="00A165A0" w:rsidP="00CC1D97">
      <w:pPr>
        <w:spacing w:after="0" w:line="256" w:lineRule="auto"/>
        <w:ind w:left="720"/>
        <w:contextualSpacing/>
        <w:jc w:val="both"/>
        <w:rPr>
          <w:rFonts w:ascii="Arial" w:eastAsia="Times New Roman" w:hAnsi="Arial" w:cs="Arial"/>
          <w:sz w:val="22"/>
          <w:szCs w:val="22"/>
          <w:lang w:val="en-GB"/>
        </w:rPr>
      </w:pPr>
    </w:p>
    <w:tbl>
      <w:tblPr>
        <w:tblStyle w:val="TableGrid"/>
        <w:tblW w:w="0" w:type="auto"/>
        <w:shd w:val="clear" w:color="auto" w:fill="CCCCFF"/>
        <w:tblLook w:val="04A0" w:firstRow="1" w:lastRow="0" w:firstColumn="1" w:lastColumn="0" w:noHBand="0" w:noVBand="1"/>
      </w:tblPr>
      <w:tblGrid>
        <w:gridCol w:w="9628"/>
      </w:tblGrid>
      <w:tr w:rsidR="00A165A0" w:rsidRPr="00241288" w14:paraId="387DC700" w14:textId="77777777" w:rsidTr="00681C92">
        <w:trPr>
          <w:trHeight w:val="595"/>
        </w:trPr>
        <w:tc>
          <w:tcPr>
            <w:tcW w:w="9628" w:type="dxa"/>
            <w:shd w:val="clear" w:color="auto" w:fill="A8D08D" w:themeFill="accent6" w:themeFillTint="99"/>
            <w:vAlign w:val="center"/>
          </w:tcPr>
          <w:p w14:paraId="6A46C844" w14:textId="101370DA" w:rsidR="00A165A0" w:rsidRPr="00A165A0" w:rsidRDefault="00A165A0" w:rsidP="00681C92">
            <w:pPr>
              <w:spacing w:after="0"/>
              <w:rPr>
                <w:rFonts w:ascii="Arial" w:hAnsi="Arial" w:cs="Arial"/>
                <w:b/>
                <w:color w:val="000000" w:themeColor="text1"/>
                <w:sz w:val="22"/>
                <w:szCs w:val="22"/>
              </w:rPr>
            </w:pPr>
            <w:r w:rsidRPr="00A165A0">
              <w:rPr>
                <w:rFonts w:ascii="Arial" w:hAnsi="Arial" w:cs="Arial"/>
                <w:b/>
                <w:color w:val="000000" w:themeColor="text1"/>
                <w:sz w:val="22"/>
                <w:szCs w:val="22"/>
              </w:rPr>
              <w:lastRenderedPageBreak/>
              <w:t>Leadership of Staff</w:t>
            </w:r>
          </w:p>
        </w:tc>
      </w:tr>
    </w:tbl>
    <w:p w14:paraId="01EF7F71" w14:textId="5BF8BF3B" w:rsidR="00A165A0" w:rsidRDefault="00A165A0" w:rsidP="00CC1D97">
      <w:pPr>
        <w:spacing w:after="0" w:line="256" w:lineRule="auto"/>
        <w:ind w:left="720"/>
        <w:contextualSpacing/>
        <w:jc w:val="both"/>
        <w:rPr>
          <w:rFonts w:ascii="Arial" w:eastAsia="Times New Roman" w:hAnsi="Arial" w:cs="Arial"/>
          <w:sz w:val="22"/>
          <w:szCs w:val="22"/>
          <w:lang w:val="en-GB"/>
        </w:rPr>
      </w:pPr>
    </w:p>
    <w:p w14:paraId="7B595CF7" w14:textId="006699BE" w:rsidR="005504AF" w:rsidRPr="005504AF" w:rsidRDefault="005504AF" w:rsidP="005504AF">
      <w:pPr>
        <w:numPr>
          <w:ilvl w:val="0"/>
          <w:numId w:val="34"/>
        </w:numPr>
        <w:spacing w:after="0" w:line="256" w:lineRule="auto"/>
        <w:contextualSpacing/>
        <w:jc w:val="both"/>
        <w:rPr>
          <w:rFonts w:ascii="Arial" w:eastAsia="Times New Roman" w:hAnsi="Arial" w:cs="Arial"/>
          <w:sz w:val="22"/>
          <w:szCs w:val="22"/>
          <w:lang w:val="en-GB"/>
        </w:rPr>
      </w:pPr>
      <w:r w:rsidRPr="005504AF">
        <w:rPr>
          <w:rFonts w:ascii="Arial" w:eastAsia="Times New Roman" w:hAnsi="Arial" w:cs="Arial"/>
          <w:sz w:val="22"/>
          <w:szCs w:val="22"/>
          <w:lang w:val="en-GB"/>
        </w:rPr>
        <w:t xml:space="preserve">To line manage </w:t>
      </w:r>
      <w:r w:rsidR="00CF2E94">
        <w:rPr>
          <w:rFonts w:ascii="Arial" w:eastAsia="Times New Roman" w:hAnsi="Arial" w:cs="Arial"/>
          <w:sz w:val="22"/>
          <w:szCs w:val="22"/>
          <w:lang w:val="en-GB"/>
        </w:rPr>
        <w:t>identified</w:t>
      </w:r>
      <w:r w:rsidRPr="005504AF">
        <w:rPr>
          <w:rFonts w:ascii="Arial" w:eastAsia="Times New Roman" w:hAnsi="Arial" w:cs="Arial"/>
          <w:sz w:val="22"/>
          <w:szCs w:val="22"/>
          <w:lang w:val="en-GB"/>
        </w:rPr>
        <w:t xml:space="preserve"> Senior School facult</w:t>
      </w:r>
      <w:r w:rsidR="00CF2E94">
        <w:rPr>
          <w:rFonts w:ascii="Arial" w:eastAsia="Times New Roman" w:hAnsi="Arial" w:cs="Arial"/>
          <w:sz w:val="22"/>
          <w:szCs w:val="22"/>
          <w:lang w:val="en-GB"/>
        </w:rPr>
        <w:t>ies</w:t>
      </w:r>
      <w:r w:rsidRPr="005504AF">
        <w:rPr>
          <w:rFonts w:ascii="Arial" w:eastAsia="Times New Roman" w:hAnsi="Arial" w:cs="Arial"/>
          <w:sz w:val="22"/>
          <w:szCs w:val="22"/>
          <w:lang w:val="en-GB"/>
        </w:rPr>
        <w:t>.</w:t>
      </w:r>
    </w:p>
    <w:p w14:paraId="2E50678B" w14:textId="77777777" w:rsidR="005504AF" w:rsidRPr="005504AF" w:rsidRDefault="005504AF" w:rsidP="005504AF">
      <w:pPr>
        <w:numPr>
          <w:ilvl w:val="0"/>
          <w:numId w:val="34"/>
        </w:numPr>
        <w:spacing w:after="0" w:line="256" w:lineRule="auto"/>
        <w:contextualSpacing/>
        <w:jc w:val="both"/>
        <w:rPr>
          <w:rFonts w:ascii="Arial" w:eastAsia="Times New Roman" w:hAnsi="Arial" w:cs="Arial"/>
          <w:sz w:val="22"/>
          <w:szCs w:val="22"/>
          <w:lang w:val="en-GB"/>
        </w:rPr>
      </w:pPr>
      <w:r w:rsidRPr="005504AF">
        <w:rPr>
          <w:rFonts w:ascii="Arial" w:eastAsia="Times New Roman" w:hAnsi="Arial" w:cs="Arial"/>
          <w:sz w:val="22"/>
          <w:szCs w:val="22"/>
          <w:lang w:val="en-GB"/>
        </w:rPr>
        <w:t xml:space="preserve">To provide an approachable, authoritative and visible presence in school to provide support for staff, pupils, parents and the local community. </w:t>
      </w:r>
    </w:p>
    <w:p w14:paraId="5DA1040E" w14:textId="77777777" w:rsidR="005504AF" w:rsidRPr="005504AF" w:rsidRDefault="005504AF" w:rsidP="005504AF">
      <w:pPr>
        <w:numPr>
          <w:ilvl w:val="0"/>
          <w:numId w:val="34"/>
        </w:numPr>
        <w:spacing w:after="0" w:line="256" w:lineRule="auto"/>
        <w:contextualSpacing/>
        <w:jc w:val="both"/>
        <w:rPr>
          <w:rFonts w:ascii="Arial" w:eastAsia="Times New Roman" w:hAnsi="Arial" w:cs="Arial"/>
          <w:sz w:val="22"/>
          <w:szCs w:val="22"/>
          <w:lang w:val="en-GB"/>
        </w:rPr>
      </w:pPr>
      <w:r w:rsidRPr="005504AF">
        <w:rPr>
          <w:rFonts w:ascii="Arial" w:eastAsia="Times New Roman" w:hAnsi="Arial" w:cs="Arial"/>
          <w:sz w:val="22"/>
          <w:szCs w:val="22"/>
          <w:lang w:val="en-GB"/>
        </w:rPr>
        <w:t>To work collaboratively with other academies within the trust, other schools and educational institutions.</w:t>
      </w:r>
    </w:p>
    <w:p w14:paraId="05256EA6" w14:textId="77777777" w:rsidR="005504AF" w:rsidRPr="005504AF" w:rsidRDefault="005504AF" w:rsidP="005504AF">
      <w:pPr>
        <w:numPr>
          <w:ilvl w:val="0"/>
          <w:numId w:val="34"/>
        </w:numPr>
        <w:spacing w:after="0" w:line="256" w:lineRule="auto"/>
        <w:contextualSpacing/>
        <w:jc w:val="both"/>
        <w:rPr>
          <w:rFonts w:ascii="Arial" w:eastAsia="Times New Roman" w:hAnsi="Arial" w:cs="Arial"/>
          <w:sz w:val="22"/>
          <w:szCs w:val="22"/>
          <w:lang w:val="en-GB"/>
        </w:rPr>
      </w:pPr>
      <w:r w:rsidRPr="005504AF">
        <w:rPr>
          <w:rFonts w:ascii="Arial" w:eastAsia="Times New Roman" w:hAnsi="Arial" w:cs="Arial"/>
          <w:sz w:val="22"/>
          <w:szCs w:val="22"/>
          <w:lang w:val="en-GB"/>
        </w:rPr>
        <w:t>To develop a strong sense of teamwork and common purpose among staff, ensuring effective working relations.</w:t>
      </w:r>
    </w:p>
    <w:p w14:paraId="08127674" w14:textId="77777777" w:rsidR="005504AF" w:rsidRPr="005504AF" w:rsidRDefault="005504AF" w:rsidP="005504AF">
      <w:pPr>
        <w:numPr>
          <w:ilvl w:val="0"/>
          <w:numId w:val="34"/>
        </w:numPr>
        <w:spacing w:after="0" w:line="256" w:lineRule="auto"/>
        <w:contextualSpacing/>
        <w:jc w:val="both"/>
        <w:rPr>
          <w:rFonts w:ascii="Arial" w:eastAsia="Times New Roman" w:hAnsi="Arial" w:cs="Arial"/>
          <w:sz w:val="22"/>
          <w:szCs w:val="22"/>
          <w:lang w:val="en-GB"/>
        </w:rPr>
      </w:pPr>
      <w:r w:rsidRPr="005504AF">
        <w:rPr>
          <w:rFonts w:ascii="Arial" w:eastAsia="Times New Roman" w:hAnsi="Arial" w:cs="Arial"/>
          <w:sz w:val="22"/>
          <w:szCs w:val="22"/>
          <w:lang w:val="en-GB"/>
        </w:rPr>
        <w:t>To contribute to the programme of monitoring, evaluation and review of teaching as required.</w:t>
      </w:r>
    </w:p>
    <w:p w14:paraId="4756F0B2" w14:textId="77777777" w:rsidR="005504AF" w:rsidRPr="005504AF" w:rsidRDefault="005504AF" w:rsidP="005504AF">
      <w:pPr>
        <w:numPr>
          <w:ilvl w:val="0"/>
          <w:numId w:val="34"/>
        </w:numPr>
        <w:spacing w:after="0" w:line="256" w:lineRule="auto"/>
        <w:contextualSpacing/>
        <w:jc w:val="both"/>
        <w:rPr>
          <w:rFonts w:ascii="Arial" w:eastAsia="Times New Roman" w:hAnsi="Arial" w:cs="Arial"/>
          <w:sz w:val="22"/>
          <w:szCs w:val="22"/>
          <w:lang w:val="en-GB"/>
        </w:rPr>
      </w:pPr>
      <w:r w:rsidRPr="005504AF">
        <w:rPr>
          <w:rFonts w:ascii="Arial" w:eastAsia="Times New Roman" w:hAnsi="Arial" w:cs="Arial"/>
          <w:sz w:val="22"/>
          <w:szCs w:val="22"/>
          <w:lang w:val="en-GB"/>
        </w:rPr>
        <w:t>To contribute to the programme for recruitment of staff as required.</w:t>
      </w:r>
    </w:p>
    <w:p w14:paraId="6D5CAB1D" w14:textId="77777777" w:rsidR="005504AF" w:rsidRPr="005504AF" w:rsidRDefault="005504AF" w:rsidP="005504AF">
      <w:pPr>
        <w:numPr>
          <w:ilvl w:val="0"/>
          <w:numId w:val="33"/>
        </w:numPr>
        <w:spacing w:after="0" w:line="256" w:lineRule="auto"/>
        <w:contextualSpacing/>
        <w:jc w:val="both"/>
        <w:rPr>
          <w:rFonts w:ascii="Arial" w:eastAsia="Calibri" w:hAnsi="Arial" w:cs="Arial"/>
          <w:sz w:val="22"/>
          <w:szCs w:val="22"/>
          <w:lang w:val="en-GB"/>
        </w:rPr>
      </w:pPr>
      <w:r w:rsidRPr="005504AF">
        <w:rPr>
          <w:rFonts w:ascii="Arial" w:eastAsia="Calibri" w:hAnsi="Arial" w:cs="Arial"/>
          <w:sz w:val="22"/>
          <w:szCs w:val="22"/>
          <w:lang w:val="en-GB"/>
        </w:rPr>
        <w:t>To lead CPD, train, coach and mentor staff as required.</w:t>
      </w:r>
    </w:p>
    <w:p w14:paraId="171D5832" w14:textId="77777777" w:rsidR="005504AF" w:rsidRPr="005504AF" w:rsidRDefault="005504AF" w:rsidP="005504AF">
      <w:pPr>
        <w:numPr>
          <w:ilvl w:val="0"/>
          <w:numId w:val="33"/>
        </w:numPr>
        <w:spacing w:after="0" w:line="256" w:lineRule="auto"/>
        <w:contextualSpacing/>
        <w:jc w:val="both"/>
        <w:rPr>
          <w:rFonts w:ascii="Arial" w:eastAsia="Calibri" w:hAnsi="Arial" w:cs="Arial"/>
          <w:sz w:val="22"/>
          <w:szCs w:val="22"/>
          <w:lang w:val="en-GB"/>
        </w:rPr>
      </w:pPr>
      <w:r w:rsidRPr="005504AF">
        <w:rPr>
          <w:rFonts w:ascii="Arial" w:eastAsia="Calibri" w:hAnsi="Arial" w:cs="Arial"/>
          <w:sz w:val="22"/>
          <w:szCs w:val="22"/>
          <w:lang w:val="en-GB"/>
        </w:rPr>
        <w:t>To develop your own professional practice and leadership.</w:t>
      </w:r>
    </w:p>
    <w:p w14:paraId="190E5E65" w14:textId="77777777" w:rsidR="00A165A0" w:rsidRPr="00A165A0" w:rsidRDefault="00A165A0" w:rsidP="00A165A0">
      <w:pPr>
        <w:spacing w:after="0"/>
        <w:jc w:val="both"/>
        <w:rPr>
          <w:rFonts w:asciiTheme="minorHAnsi" w:eastAsiaTheme="minorHAnsi" w:hAnsiTheme="minorHAnsi" w:cstheme="minorBidi"/>
          <w:sz w:val="22"/>
          <w:szCs w:val="22"/>
          <w:lang w:val="en-GB"/>
        </w:rPr>
      </w:pPr>
    </w:p>
    <w:p w14:paraId="624309F9" w14:textId="77777777" w:rsidR="00A165A0" w:rsidRDefault="00A165A0" w:rsidP="00A165A0">
      <w:pPr>
        <w:spacing w:after="0"/>
        <w:jc w:val="both"/>
        <w:rPr>
          <w:rFonts w:ascii="Arial" w:hAnsi="Arial" w:cs="Arial"/>
        </w:rPr>
      </w:pPr>
    </w:p>
    <w:tbl>
      <w:tblPr>
        <w:tblStyle w:val="TableGrid"/>
        <w:tblW w:w="0" w:type="auto"/>
        <w:shd w:val="clear" w:color="auto" w:fill="CCCCFF"/>
        <w:tblLook w:val="04A0" w:firstRow="1" w:lastRow="0" w:firstColumn="1" w:lastColumn="0" w:noHBand="0" w:noVBand="1"/>
      </w:tblPr>
      <w:tblGrid>
        <w:gridCol w:w="9628"/>
      </w:tblGrid>
      <w:tr w:rsidR="00015065" w:rsidRPr="00241288" w14:paraId="5342442C" w14:textId="77777777" w:rsidTr="006A636D">
        <w:trPr>
          <w:trHeight w:val="595"/>
        </w:trPr>
        <w:tc>
          <w:tcPr>
            <w:tcW w:w="9628" w:type="dxa"/>
            <w:shd w:val="clear" w:color="auto" w:fill="A8D08D" w:themeFill="accent6" w:themeFillTint="99"/>
            <w:vAlign w:val="center"/>
          </w:tcPr>
          <w:p w14:paraId="1B4222EB" w14:textId="0E01B72E" w:rsidR="00015065" w:rsidRPr="00D2799B" w:rsidRDefault="00CC1D97" w:rsidP="000F2F23">
            <w:pPr>
              <w:spacing w:after="0"/>
              <w:rPr>
                <w:rFonts w:ascii="Arial" w:hAnsi="Arial" w:cs="Arial"/>
                <w:color w:val="000000" w:themeColor="text1"/>
                <w:sz w:val="22"/>
                <w:szCs w:val="22"/>
              </w:rPr>
            </w:pPr>
            <w:bookmarkStart w:id="1" w:name="_Hlk232509033"/>
            <w:r w:rsidRPr="00CC1D97">
              <w:rPr>
                <w:rFonts w:ascii="Arial" w:hAnsi="Arial" w:cs="Arial"/>
                <w:b/>
                <w:sz w:val="22"/>
                <w:szCs w:val="22"/>
              </w:rPr>
              <w:t>Leadership of Communication and Reporting</w:t>
            </w:r>
          </w:p>
        </w:tc>
      </w:tr>
      <w:bookmarkEnd w:id="1"/>
    </w:tbl>
    <w:p w14:paraId="697161A0" w14:textId="77777777" w:rsidR="00CC1D97" w:rsidRDefault="00CC1D97" w:rsidP="00CC1D97">
      <w:pPr>
        <w:spacing w:after="0" w:line="256" w:lineRule="auto"/>
        <w:ind w:left="720"/>
        <w:contextualSpacing/>
        <w:jc w:val="both"/>
        <w:rPr>
          <w:rFonts w:ascii="Arial" w:eastAsia="Times New Roman" w:hAnsi="Arial" w:cs="Arial"/>
          <w:sz w:val="22"/>
          <w:szCs w:val="22"/>
          <w:lang w:val="en-GB"/>
        </w:rPr>
      </w:pPr>
    </w:p>
    <w:p w14:paraId="56BCF747" w14:textId="77777777" w:rsidR="005504AF" w:rsidRPr="005504AF" w:rsidRDefault="005504AF" w:rsidP="005504AF">
      <w:pPr>
        <w:numPr>
          <w:ilvl w:val="0"/>
          <w:numId w:val="35"/>
        </w:numPr>
        <w:spacing w:after="0" w:line="256" w:lineRule="auto"/>
        <w:contextualSpacing/>
        <w:jc w:val="both"/>
        <w:rPr>
          <w:rFonts w:ascii="Arial" w:eastAsia="Times New Roman" w:hAnsi="Arial" w:cs="Arial"/>
          <w:sz w:val="22"/>
          <w:szCs w:val="22"/>
          <w:lang w:val="en-GB"/>
        </w:rPr>
      </w:pPr>
      <w:r w:rsidRPr="005504AF">
        <w:rPr>
          <w:rFonts w:ascii="Arial" w:eastAsia="Times New Roman" w:hAnsi="Arial" w:cs="Arial"/>
          <w:sz w:val="22"/>
          <w:szCs w:val="22"/>
          <w:lang w:val="en-GB"/>
        </w:rPr>
        <w:t xml:space="preserve">To ensure the maintenance of accurate and up-to-date information about teaching and learning on relevant systems, such as Perspective, </w:t>
      </w:r>
      <w:proofErr w:type="spellStart"/>
      <w:r w:rsidRPr="005504AF">
        <w:rPr>
          <w:rFonts w:ascii="Arial" w:eastAsia="Times New Roman" w:hAnsi="Arial" w:cs="Arial"/>
          <w:sz w:val="22"/>
          <w:szCs w:val="22"/>
          <w:lang w:val="en-GB"/>
        </w:rPr>
        <w:t>Steplab</w:t>
      </w:r>
      <w:proofErr w:type="spellEnd"/>
      <w:r w:rsidRPr="005504AF">
        <w:rPr>
          <w:rFonts w:ascii="Arial" w:eastAsia="Times New Roman" w:hAnsi="Arial" w:cs="Arial"/>
          <w:sz w:val="22"/>
          <w:szCs w:val="22"/>
          <w:lang w:val="en-GB"/>
        </w:rPr>
        <w:t xml:space="preserve"> and Satchel One.</w:t>
      </w:r>
    </w:p>
    <w:p w14:paraId="2A674718" w14:textId="77777777" w:rsidR="005504AF" w:rsidRPr="005504AF" w:rsidRDefault="005504AF" w:rsidP="005504AF">
      <w:pPr>
        <w:numPr>
          <w:ilvl w:val="0"/>
          <w:numId w:val="35"/>
        </w:numPr>
        <w:spacing w:after="0" w:line="256" w:lineRule="auto"/>
        <w:contextualSpacing/>
        <w:jc w:val="both"/>
        <w:rPr>
          <w:rFonts w:ascii="Arial" w:eastAsia="Times New Roman" w:hAnsi="Arial" w:cs="Arial"/>
          <w:sz w:val="22"/>
          <w:szCs w:val="22"/>
          <w:lang w:val="en-GB"/>
        </w:rPr>
      </w:pPr>
      <w:r w:rsidRPr="005504AF">
        <w:rPr>
          <w:rFonts w:ascii="Arial" w:eastAsia="Times New Roman" w:hAnsi="Arial" w:cs="Arial"/>
          <w:sz w:val="22"/>
          <w:szCs w:val="22"/>
          <w:lang w:val="en-GB"/>
        </w:rPr>
        <w:t xml:space="preserve">To lead on the use of Microsoft Teams for academic purposes.  </w:t>
      </w:r>
    </w:p>
    <w:p w14:paraId="571F3790" w14:textId="77777777" w:rsidR="005504AF" w:rsidRPr="005504AF" w:rsidRDefault="005504AF" w:rsidP="005504AF">
      <w:pPr>
        <w:numPr>
          <w:ilvl w:val="0"/>
          <w:numId w:val="35"/>
        </w:numPr>
        <w:spacing w:after="0" w:line="256" w:lineRule="auto"/>
        <w:contextualSpacing/>
        <w:jc w:val="both"/>
        <w:rPr>
          <w:rFonts w:ascii="Arial" w:eastAsia="Times New Roman" w:hAnsi="Arial" w:cs="Arial"/>
          <w:sz w:val="22"/>
          <w:szCs w:val="22"/>
          <w:lang w:val="en-GB"/>
        </w:rPr>
      </w:pPr>
      <w:r w:rsidRPr="005504AF">
        <w:rPr>
          <w:rFonts w:ascii="Arial" w:eastAsia="Times New Roman" w:hAnsi="Arial" w:cs="Arial"/>
          <w:sz w:val="22"/>
          <w:szCs w:val="22"/>
          <w:lang w:val="en-GB"/>
        </w:rPr>
        <w:t>To analyse and evaluate performance data, producing reports as required.</w:t>
      </w:r>
    </w:p>
    <w:p w14:paraId="63A372F7" w14:textId="77777777" w:rsidR="005504AF" w:rsidRPr="005504AF" w:rsidRDefault="005504AF" w:rsidP="005504AF">
      <w:pPr>
        <w:numPr>
          <w:ilvl w:val="0"/>
          <w:numId w:val="35"/>
        </w:numPr>
        <w:spacing w:after="160" w:line="256" w:lineRule="auto"/>
        <w:contextualSpacing/>
        <w:jc w:val="both"/>
        <w:rPr>
          <w:rFonts w:ascii="Arial" w:eastAsiaTheme="minorHAnsi" w:hAnsi="Arial" w:cs="Arial"/>
          <w:sz w:val="22"/>
          <w:szCs w:val="22"/>
          <w:lang w:val="en-GB"/>
        </w:rPr>
      </w:pPr>
      <w:r w:rsidRPr="005504AF">
        <w:rPr>
          <w:rFonts w:ascii="Arial" w:eastAsiaTheme="minorHAnsi" w:hAnsi="Arial" w:cs="Arial"/>
          <w:sz w:val="22"/>
          <w:szCs w:val="22"/>
          <w:lang w:val="en-GB"/>
        </w:rPr>
        <w:t>To provide the Academy Council with relevant information relating to teaching and curriculum.</w:t>
      </w:r>
    </w:p>
    <w:p w14:paraId="107E5DE7" w14:textId="77777777" w:rsidR="005504AF" w:rsidRPr="005504AF" w:rsidRDefault="005504AF" w:rsidP="005504AF">
      <w:pPr>
        <w:numPr>
          <w:ilvl w:val="0"/>
          <w:numId w:val="35"/>
        </w:numPr>
        <w:spacing w:after="160" w:line="256" w:lineRule="auto"/>
        <w:contextualSpacing/>
        <w:jc w:val="both"/>
        <w:rPr>
          <w:rFonts w:ascii="Arial" w:eastAsiaTheme="minorHAnsi" w:hAnsi="Arial" w:cs="Arial"/>
          <w:sz w:val="22"/>
          <w:szCs w:val="22"/>
          <w:lang w:val="en-GB"/>
        </w:rPr>
      </w:pPr>
      <w:r w:rsidRPr="005504AF">
        <w:rPr>
          <w:rFonts w:ascii="Arial" w:eastAsiaTheme="minorHAnsi" w:hAnsi="Arial" w:cs="Arial"/>
          <w:sz w:val="22"/>
          <w:szCs w:val="22"/>
          <w:lang w:val="en-GB"/>
        </w:rPr>
        <w:t>To attend the Safeguarding and Standards committee of the Academy Council.</w:t>
      </w:r>
    </w:p>
    <w:p w14:paraId="5AE5172C" w14:textId="77777777" w:rsidR="005504AF" w:rsidRPr="005504AF" w:rsidRDefault="005504AF" w:rsidP="005504AF">
      <w:pPr>
        <w:numPr>
          <w:ilvl w:val="0"/>
          <w:numId w:val="35"/>
        </w:numPr>
        <w:spacing w:after="0" w:line="256" w:lineRule="auto"/>
        <w:contextualSpacing/>
        <w:jc w:val="both"/>
        <w:rPr>
          <w:rFonts w:ascii="Arial" w:eastAsia="Times New Roman" w:hAnsi="Arial" w:cs="Arial"/>
          <w:sz w:val="22"/>
          <w:szCs w:val="22"/>
          <w:lang w:val="en-GB"/>
        </w:rPr>
      </w:pPr>
      <w:r w:rsidRPr="005504AF">
        <w:rPr>
          <w:rFonts w:ascii="Arial" w:eastAsia="Times New Roman" w:hAnsi="Arial" w:cs="Arial"/>
          <w:sz w:val="22"/>
          <w:szCs w:val="22"/>
          <w:lang w:val="en-GB"/>
        </w:rPr>
        <w:t xml:space="preserve">To ensure effective communication/consultation as appropriate with the parents of students. </w:t>
      </w:r>
    </w:p>
    <w:p w14:paraId="21B6CBED" w14:textId="77777777" w:rsidR="005504AF" w:rsidRPr="005504AF" w:rsidRDefault="005504AF" w:rsidP="005504AF">
      <w:pPr>
        <w:numPr>
          <w:ilvl w:val="0"/>
          <w:numId w:val="35"/>
        </w:numPr>
        <w:spacing w:after="0" w:line="256" w:lineRule="auto"/>
        <w:contextualSpacing/>
        <w:jc w:val="both"/>
        <w:rPr>
          <w:rFonts w:ascii="Arial" w:eastAsia="Times New Roman" w:hAnsi="Arial" w:cs="Arial"/>
          <w:sz w:val="22"/>
          <w:szCs w:val="22"/>
          <w:lang w:val="en-GB"/>
        </w:rPr>
      </w:pPr>
      <w:r w:rsidRPr="005504AF">
        <w:rPr>
          <w:rFonts w:ascii="Arial" w:eastAsia="Times New Roman" w:hAnsi="Arial" w:cs="Arial"/>
          <w:sz w:val="22"/>
          <w:szCs w:val="22"/>
          <w:lang w:val="en-GB"/>
        </w:rPr>
        <w:t>To ensure that information on the website which is relevant to teaching and curriculum is accurate and current.</w:t>
      </w:r>
    </w:p>
    <w:p w14:paraId="13DE896B" w14:textId="0BF5801D" w:rsidR="00015065" w:rsidRPr="00575AA6" w:rsidRDefault="005504AF" w:rsidP="00093A5E">
      <w:pPr>
        <w:numPr>
          <w:ilvl w:val="0"/>
          <w:numId w:val="35"/>
        </w:numPr>
        <w:spacing w:after="0" w:line="256" w:lineRule="auto"/>
        <w:contextualSpacing/>
        <w:jc w:val="both"/>
        <w:rPr>
          <w:rFonts w:ascii="Arial" w:eastAsia="Times New Roman" w:hAnsi="Arial" w:cs="Arial"/>
          <w:szCs w:val="20"/>
          <w:lang w:val="en-GB"/>
        </w:rPr>
      </w:pPr>
      <w:r w:rsidRPr="005504AF">
        <w:rPr>
          <w:rFonts w:ascii="Arial" w:eastAsia="Times New Roman" w:hAnsi="Arial" w:cs="Arial"/>
          <w:sz w:val="22"/>
          <w:szCs w:val="22"/>
          <w:lang w:val="en-GB"/>
        </w:rPr>
        <w:t>To liaise with WAT, partner schools, higher education, Industry, Examination Boards, Awarding Bodies and other relevant external bodies.</w:t>
      </w:r>
    </w:p>
    <w:p w14:paraId="1AE66529" w14:textId="77777777" w:rsidR="00575AA6" w:rsidRPr="00CF2E94" w:rsidRDefault="00575AA6" w:rsidP="00575AA6">
      <w:pPr>
        <w:pStyle w:val="ListParagraph"/>
        <w:numPr>
          <w:ilvl w:val="0"/>
          <w:numId w:val="35"/>
        </w:numPr>
        <w:spacing w:after="160" w:line="256" w:lineRule="auto"/>
        <w:jc w:val="both"/>
        <w:rPr>
          <w:rFonts w:ascii="Arial" w:hAnsi="Arial" w:cs="Arial"/>
          <w:sz w:val="22"/>
          <w:szCs w:val="22"/>
        </w:rPr>
      </w:pPr>
      <w:r w:rsidRPr="00CF2E94">
        <w:rPr>
          <w:rFonts w:ascii="Arial" w:hAnsi="Arial" w:cs="Arial"/>
          <w:sz w:val="22"/>
          <w:szCs w:val="22"/>
        </w:rPr>
        <w:t>To lead the development of effective teaching and curriculum links within WAT and the wider community.</w:t>
      </w:r>
    </w:p>
    <w:p w14:paraId="64408976" w14:textId="77777777" w:rsidR="00575AA6" w:rsidRPr="00575AA6" w:rsidRDefault="00575AA6" w:rsidP="00575AA6">
      <w:pPr>
        <w:spacing w:after="0" w:line="256" w:lineRule="auto"/>
        <w:contextualSpacing/>
        <w:jc w:val="both"/>
        <w:rPr>
          <w:rFonts w:ascii="Arial" w:eastAsia="Times New Roman" w:hAnsi="Arial" w:cs="Arial"/>
          <w:szCs w:val="20"/>
          <w:lang w:val="en-GB"/>
        </w:rPr>
      </w:pPr>
    </w:p>
    <w:tbl>
      <w:tblPr>
        <w:tblStyle w:val="TableGrid"/>
        <w:tblW w:w="0" w:type="auto"/>
        <w:shd w:val="clear" w:color="auto" w:fill="CCCCFF"/>
        <w:tblLook w:val="04A0" w:firstRow="1" w:lastRow="0" w:firstColumn="1" w:lastColumn="0" w:noHBand="0" w:noVBand="1"/>
      </w:tblPr>
      <w:tblGrid>
        <w:gridCol w:w="9628"/>
      </w:tblGrid>
      <w:tr w:rsidR="00E62891" w:rsidRPr="00241288" w14:paraId="2DDBBC1C" w14:textId="77777777" w:rsidTr="006A636D">
        <w:trPr>
          <w:trHeight w:val="738"/>
        </w:trPr>
        <w:tc>
          <w:tcPr>
            <w:tcW w:w="9628" w:type="dxa"/>
            <w:shd w:val="clear" w:color="auto" w:fill="A8D08D" w:themeFill="accent6" w:themeFillTint="99"/>
          </w:tcPr>
          <w:p w14:paraId="05092C3A" w14:textId="2C0B9F27" w:rsidR="00E62891" w:rsidRPr="00B70C00" w:rsidRDefault="00CC1D97" w:rsidP="000F2F23">
            <w:pPr>
              <w:spacing w:before="240" w:after="0"/>
              <w:rPr>
                <w:rFonts w:ascii="Arial" w:hAnsi="Arial" w:cs="Arial"/>
                <w:b/>
                <w:sz w:val="22"/>
                <w:szCs w:val="22"/>
              </w:rPr>
            </w:pPr>
            <w:bookmarkStart w:id="2" w:name="_Hlk198137980"/>
            <w:bookmarkStart w:id="3" w:name="_Hlk198137824"/>
            <w:bookmarkStart w:id="4" w:name="_Hlk198137869"/>
            <w:r w:rsidRPr="00B70C00">
              <w:rPr>
                <w:rFonts w:ascii="Arial" w:hAnsi="Arial" w:cs="Arial"/>
                <w:b/>
                <w:sz w:val="22"/>
                <w:szCs w:val="22"/>
              </w:rPr>
              <w:t>Wider Leadership</w:t>
            </w:r>
          </w:p>
          <w:bookmarkEnd w:id="2"/>
          <w:p w14:paraId="4BF26A10" w14:textId="77777777" w:rsidR="00E62891" w:rsidRPr="00E62891" w:rsidRDefault="00E62891" w:rsidP="00F143FB">
            <w:pPr>
              <w:spacing w:after="0"/>
              <w:rPr>
                <w:rFonts w:ascii="Arial" w:hAnsi="Arial" w:cs="Arial"/>
                <w:b/>
                <w:color w:val="000000" w:themeColor="text1"/>
              </w:rPr>
            </w:pPr>
          </w:p>
        </w:tc>
      </w:tr>
      <w:bookmarkEnd w:id="3"/>
    </w:tbl>
    <w:p w14:paraId="6F00F516" w14:textId="00228759" w:rsidR="00E62891" w:rsidRDefault="00E62891" w:rsidP="00E62891">
      <w:pPr>
        <w:spacing w:after="0"/>
        <w:rPr>
          <w:rFonts w:ascii="Arial" w:eastAsia="Times New Roman" w:hAnsi="Arial" w:cs="Arial"/>
          <w:szCs w:val="20"/>
          <w:lang w:val="en-GB"/>
        </w:rPr>
      </w:pPr>
    </w:p>
    <w:p w14:paraId="51F9D5DC" w14:textId="77777777" w:rsidR="00575AA6" w:rsidRPr="00575AA6" w:rsidRDefault="00575AA6" w:rsidP="00575AA6">
      <w:pPr>
        <w:numPr>
          <w:ilvl w:val="0"/>
          <w:numId w:val="36"/>
        </w:numPr>
        <w:spacing w:after="0" w:line="256" w:lineRule="auto"/>
        <w:contextualSpacing/>
        <w:jc w:val="both"/>
        <w:rPr>
          <w:rFonts w:ascii="Arial" w:eastAsia="Times New Roman" w:hAnsi="Arial" w:cs="Arial"/>
          <w:sz w:val="22"/>
          <w:szCs w:val="22"/>
          <w:lang w:val="en-GB"/>
        </w:rPr>
      </w:pPr>
      <w:bookmarkStart w:id="5" w:name="_Hlk198137731"/>
      <w:bookmarkEnd w:id="4"/>
      <w:r w:rsidRPr="00575AA6">
        <w:rPr>
          <w:rFonts w:ascii="Arial" w:eastAsia="Times New Roman" w:hAnsi="Arial" w:cs="Arial"/>
          <w:sz w:val="22"/>
          <w:szCs w:val="22"/>
          <w:lang w:val="en-GB"/>
        </w:rPr>
        <w:t>To participate in the monitoring, evaluation and review of teaching and learning, supporting staff with their practice as required.</w:t>
      </w:r>
    </w:p>
    <w:p w14:paraId="788E444A" w14:textId="77777777" w:rsidR="00575AA6" w:rsidRPr="00575AA6" w:rsidRDefault="00575AA6" w:rsidP="00575AA6">
      <w:pPr>
        <w:numPr>
          <w:ilvl w:val="0"/>
          <w:numId w:val="36"/>
        </w:numPr>
        <w:spacing w:after="0" w:line="256" w:lineRule="auto"/>
        <w:contextualSpacing/>
        <w:jc w:val="both"/>
        <w:rPr>
          <w:rFonts w:ascii="Arial" w:eastAsia="Times New Roman" w:hAnsi="Arial" w:cs="Arial"/>
          <w:sz w:val="22"/>
          <w:szCs w:val="22"/>
          <w:lang w:val="en-GB"/>
        </w:rPr>
      </w:pPr>
      <w:r w:rsidRPr="00575AA6">
        <w:rPr>
          <w:rFonts w:ascii="Arial" w:eastAsia="Times New Roman" w:hAnsi="Arial" w:cs="Arial"/>
          <w:sz w:val="22"/>
          <w:szCs w:val="22"/>
          <w:lang w:val="en-GB"/>
        </w:rPr>
        <w:t xml:space="preserve">To act as a Deputy Designated Safeguarding Lead. </w:t>
      </w:r>
    </w:p>
    <w:p w14:paraId="04DED641" w14:textId="77777777" w:rsidR="00575AA6" w:rsidRPr="00575AA6" w:rsidRDefault="00575AA6" w:rsidP="00575AA6">
      <w:pPr>
        <w:numPr>
          <w:ilvl w:val="0"/>
          <w:numId w:val="36"/>
        </w:numPr>
        <w:spacing w:after="160" w:line="256" w:lineRule="auto"/>
        <w:contextualSpacing/>
        <w:jc w:val="both"/>
        <w:rPr>
          <w:rFonts w:ascii="Arial" w:eastAsiaTheme="minorHAnsi" w:hAnsi="Arial" w:cs="Arial"/>
          <w:sz w:val="22"/>
          <w:szCs w:val="22"/>
          <w:u w:val="single"/>
          <w:lang w:val="en-GB"/>
        </w:rPr>
      </w:pPr>
      <w:r w:rsidRPr="00575AA6">
        <w:rPr>
          <w:rFonts w:ascii="Arial" w:eastAsiaTheme="minorHAnsi" w:hAnsi="Arial" w:cs="Arial"/>
          <w:sz w:val="22"/>
          <w:szCs w:val="22"/>
          <w:lang w:val="en-GB"/>
        </w:rPr>
        <w:t>Assist or lead as necessary with the processes of complaints, staff disciplinary investigation, grievance or capability.</w:t>
      </w:r>
    </w:p>
    <w:p w14:paraId="73CE2964" w14:textId="77777777" w:rsidR="00575AA6" w:rsidRPr="00575AA6" w:rsidRDefault="00575AA6" w:rsidP="00575AA6">
      <w:pPr>
        <w:numPr>
          <w:ilvl w:val="0"/>
          <w:numId w:val="36"/>
        </w:numPr>
        <w:spacing w:after="160" w:line="256" w:lineRule="auto"/>
        <w:contextualSpacing/>
        <w:jc w:val="both"/>
        <w:rPr>
          <w:rFonts w:ascii="Arial" w:eastAsiaTheme="minorHAnsi" w:hAnsi="Arial" w:cs="Arial"/>
          <w:sz w:val="22"/>
          <w:szCs w:val="22"/>
          <w:u w:val="single"/>
          <w:lang w:val="en-GB"/>
        </w:rPr>
      </w:pPr>
      <w:r w:rsidRPr="00575AA6">
        <w:rPr>
          <w:rFonts w:ascii="Arial" w:eastAsiaTheme="minorHAnsi" w:hAnsi="Arial" w:cs="Arial"/>
          <w:sz w:val="22"/>
          <w:szCs w:val="22"/>
          <w:lang w:val="en-GB"/>
        </w:rPr>
        <w:t>Liaise closely with parents regarding pupil progress and deal with any issues that arise in relation to pupil welfare.</w:t>
      </w:r>
    </w:p>
    <w:p w14:paraId="4716E0DB" w14:textId="77777777" w:rsidR="00575AA6" w:rsidRPr="00575AA6" w:rsidRDefault="00575AA6" w:rsidP="00575AA6">
      <w:pPr>
        <w:numPr>
          <w:ilvl w:val="0"/>
          <w:numId w:val="36"/>
        </w:numPr>
        <w:spacing w:after="160" w:line="256" w:lineRule="auto"/>
        <w:contextualSpacing/>
        <w:jc w:val="both"/>
        <w:rPr>
          <w:rFonts w:ascii="Arial" w:eastAsiaTheme="minorHAnsi" w:hAnsi="Arial" w:cs="Arial"/>
          <w:sz w:val="22"/>
          <w:szCs w:val="22"/>
          <w:u w:val="single"/>
          <w:lang w:val="en-GB"/>
        </w:rPr>
      </w:pPr>
      <w:r w:rsidRPr="00575AA6">
        <w:rPr>
          <w:rFonts w:ascii="Arial" w:eastAsiaTheme="minorHAnsi" w:hAnsi="Arial" w:cs="Arial"/>
          <w:sz w:val="22"/>
          <w:szCs w:val="22"/>
          <w:lang w:val="en-GB"/>
        </w:rPr>
        <w:t xml:space="preserve">Lead assemblies, Readings and other school events, such as House competitions, in all parts of the school. </w:t>
      </w:r>
    </w:p>
    <w:p w14:paraId="53BD1164" w14:textId="77777777" w:rsidR="00575AA6" w:rsidRPr="00575AA6" w:rsidRDefault="00575AA6" w:rsidP="00575AA6">
      <w:pPr>
        <w:numPr>
          <w:ilvl w:val="0"/>
          <w:numId w:val="36"/>
        </w:numPr>
        <w:spacing w:after="160" w:line="256" w:lineRule="auto"/>
        <w:contextualSpacing/>
        <w:jc w:val="both"/>
        <w:rPr>
          <w:rFonts w:ascii="Arial" w:eastAsiaTheme="minorHAnsi" w:hAnsi="Arial" w:cs="Arial"/>
          <w:sz w:val="22"/>
          <w:szCs w:val="22"/>
          <w:u w:val="single"/>
          <w:lang w:val="en-GB"/>
        </w:rPr>
      </w:pPr>
      <w:r w:rsidRPr="00575AA6">
        <w:rPr>
          <w:rFonts w:ascii="Arial" w:eastAsiaTheme="minorHAnsi" w:hAnsi="Arial" w:cs="Arial"/>
          <w:sz w:val="22"/>
          <w:szCs w:val="22"/>
          <w:lang w:val="en-GB"/>
        </w:rPr>
        <w:t>Provide a consistent approach to routine and behaviour matters, including undertaking duties, leading detentions and attending/chairing meetings.</w:t>
      </w:r>
    </w:p>
    <w:p w14:paraId="17510F62" w14:textId="77777777" w:rsidR="00575AA6" w:rsidRPr="00575AA6" w:rsidRDefault="00575AA6" w:rsidP="00575AA6">
      <w:pPr>
        <w:spacing w:after="160" w:line="256" w:lineRule="auto"/>
        <w:ind w:left="720"/>
        <w:contextualSpacing/>
        <w:rPr>
          <w:rFonts w:ascii="Arial" w:eastAsiaTheme="minorHAnsi" w:hAnsi="Arial" w:cs="Arial"/>
          <w:sz w:val="22"/>
          <w:szCs w:val="22"/>
          <w:lang w:val="en-GB"/>
        </w:rPr>
      </w:pPr>
    </w:p>
    <w:p w14:paraId="398283A5" w14:textId="77777777" w:rsidR="003232AF" w:rsidRPr="003232AF" w:rsidRDefault="003232AF" w:rsidP="000F7F97">
      <w:pPr>
        <w:spacing w:after="160" w:line="256" w:lineRule="auto"/>
        <w:contextualSpacing/>
        <w:jc w:val="both"/>
        <w:rPr>
          <w:rFonts w:ascii="Arial" w:eastAsiaTheme="minorHAnsi" w:hAnsi="Arial" w:cs="Arial"/>
          <w:sz w:val="22"/>
          <w:szCs w:val="22"/>
          <w:u w:val="single"/>
          <w:lang w:val="en-GB"/>
        </w:rPr>
      </w:pPr>
    </w:p>
    <w:tbl>
      <w:tblPr>
        <w:tblStyle w:val="TableGrid"/>
        <w:tblW w:w="0" w:type="auto"/>
        <w:shd w:val="clear" w:color="auto" w:fill="CCCCFF"/>
        <w:tblLook w:val="04A0" w:firstRow="1" w:lastRow="0" w:firstColumn="1" w:lastColumn="0" w:noHBand="0" w:noVBand="1"/>
      </w:tblPr>
      <w:tblGrid>
        <w:gridCol w:w="9628"/>
      </w:tblGrid>
      <w:tr w:rsidR="00F63BF4" w:rsidRPr="00F63BF4" w14:paraId="7EF2E3B1" w14:textId="77777777" w:rsidTr="006A636D">
        <w:tc>
          <w:tcPr>
            <w:tcW w:w="9628" w:type="dxa"/>
            <w:shd w:val="clear" w:color="auto" w:fill="A8D08D" w:themeFill="accent6" w:themeFillTint="99"/>
          </w:tcPr>
          <w:p w14:paraId="6025B97C" w14:textId="24C7AA27" w:rsidR="00312851" w:rsidRPr="00B70C00" w:rsidRDefault="00312851" w:rsidP="000F2F23">
            <w:pPr>
              <w:spacing w:before="240" w:after="0"/>
              <w:rPr>
                <w:rFonts w:ascii="Arial" w:hAnsi="Arial" w:cs="Arial"/>
                <w:b/>
                <w:sz w:val="22"/>
                <w:szCs w:val="22"/>
              </w:rPr>
            </w:pPr>
            <w:bookmarkStart w:id="6" w:name="_Hlk198197614"/>
            <w:r w:rsidRPr="00B70C00">
              <w:rPr>
                <w:rFonts w:ascii="Arial" w:hAnsi="Arial" w:cs="Arial"/>
                <w:b/>
                <w:sz w:val="22"/>
                <w:szCs w:val="22"/>
              </w:rPr>
              <w:lastRenderedPageBreak/>
              <w:t>Other</w:t>
            </w:r>
          </w:p>
          <w:p w14:paraId="2249A95C" w14:textId="77777777" w:rsidR="00312851" w:rsidRPr="00F63BF4" w:rsidRDefault="00312851" w:rsidP="000579D9">
            <w:pPr>
              <w:spacing w:after="0"/>
              <w:rPr>
                <w:rFonts w:ascii="Arial" w:hAnsi="Arial" w:cs="Arial"/>
                <w:b/>
                <w:color w:val="FF0000"/>
              </w:rPr>
            </w:pPr>
          </w:p>
        </w:tc>
      </w:tr>
      <w:bookmarkEnd w:id="6"/>
    </w:tbl>
    <w:p w14:paraId="5F95A6AB" w14:textId="39FFE30A" w:rsidR="00312851" w:rsidRPr="00F63BF4" w:rsidRDefault="00312851" w:rsidP="00312851">
      <w:pPr>
        <w:spacing w:after="0"/>
        <w:jc w:val="both"/>
        <w:rPr>
          <w:rFonts w:ascii="Arial" w:hAnsi="Arial" w:cs="Arial"/>
          <w:b/>
          <w:color w:val="FF0000"/>
        </w:rPr>
      </w:pPr>
    </w:p>
    <w:p w14:paraId="02980978" w14:textId="11FADA4E" w:rsidR="005255BA" w:rsidRPr="003232AF" w:rsidRDefault="005255BA" w:rsidP="003232AF">
      <w:pPr>
        <w:pStyle w:val="ListParagraph"/>
        <w:widowControl w:val="0"/>
        <w:numPr>
          <w:ilvl w:val="0"/>
          <w:numId w:val="37"/>
        </w:numPr>
        <w:tabs>
          <w:tab w:val="left" w:pos="820"/>
        </w:tabs>
        <w:autoSpaceDE w:val="0"/>
        <w:autoSpaceDN w:val="0"/>
        <w:adjustRightInd w:val="0"/>
        <w:spacing w:before="17" w:line="252" w:lineRule="exact"/>
        <w:ind w:right="655"/>
        <w:jc w:val="both"/>
        <w:rPr>
          <w:rFonts w:ascii="Arial" w:hAnsi="Arial" w:cs="Arial"/>
          <w:strike/>
          <w:sz w:val="22"/>
          <w:szCs w:val="22"/>
        </w:rPr>
      </w:pPr>
      <w:r w:rsidRPr="003232AF">
        <w:rPr>
          <w:rFonts w:ascii="Arial" w:hAnsi="Arial" w:cs="Arial"/>
          <w:spacing w:val="2"/>
          <w:sz w:val="22"/>
          <w:szCs w:val="22"/>
        </w:rPr>
        <w:t>T</w:t>
      </w:r>
      <w:r w:rsidRPr="003232AF">
        <w:rPr>
          <w:rFonts w:ascii="Arial" w:hAnsi="Arial" w:cs="Arial"/>
          <w:sz w:val="22"/>
          <w:szCs w:val="22"/>
        </w:rPr>
        <w:t>o</w:t>
      </w:r>
      <w:r w:rsidRPr="003232AF">
        <w:rPr>
          <w:rFonts w:ascii="Arial" w:hAnsi="Arial" w:cs="Arial"/>
          <w:spacing w:val="-2"/>
          <w:sz w:val="22"/>
          <w:szCs w:val="22"/>
        </w:rPr>
        <w:t xml:space="preserve"> </w:t>
      </w:r>
      <w:r w:rsidRPr="003232AF">
        <w:rPr>
          <w:rFonts w:ascii="Arial" w:hAnsi="Arial" w:cs="Arial"/>
          <w:sz w:val="22"/>
          <w:szCs w:val="22"/>
        </w:rPr>
        <w:t>p</w:t>
      </w:r>
      <w:r w:rsidRPr="003232AF">
        <w:rPr>
          <w:rFonts w:ascii="Arial" w:hAnsi="Arial" w:cs="Arial"/>
          <w:spacing w:val="-1"/>
          <w:sz w:val="22"/>
          <w:szCs w:val="22"/>
        </w:rPr>
        <w:t>a</w:t>
      </w:r>
      <w:r w:rsidRPr="003232AF">
        <w:rPr>
          <w:rFonts w:ascii="Arial" w:hAnsi="Arial" w:cs="Arial"/>
          <w:spacing w:val="-2"/>
          <w:sz w:val="22"/>
          <w:szCs w:val="22"/>
        </w:rPr>
        <w:t>r</w:t>
      </w:r>
      <w:r w:rsidRPr="003232AF">
        <w:rPr>
          <w:rFonts w:ascii="Arial" w:hAnsi="Arial" w:cs="Arial"/>
          <w:spacing w:val="1"/>
          <w:sz w:val="22"/>
          <w:szCs w:val="22"/>
        </w:rPr>
        <w:t>t</w:t>
      </w:r>
      <w:r w:rsidRPr="003232AF">
        <w:rPr>
          <w:rFonts w:ascii="Arial" w:hAnsi="Arial" w:cs="Arial"/>
          <w:spacing w:val="-1"/>
          <w:sz w:val="22"/>
          <w:szCs w:val="22"/>
        </w:rPr>
        <w:t>i</w:t>
      </w:r>
      <w:r w:rsidRPr="003232AF">
        <w:rPr>
          <w:rFonts w:ascii="Arial" w:hAnsi="Arial" w:cs="Arial"/>
          <w:sz w:val="22"/>
          <w:szCs w:val="22"/>
        </w:rPr>
        <w:t>c</w:t>
      </w:r>
      <w:r w:rsidRPr="003232AF">
        <w:rPr>
          <w:rFonts w:ascii="Arial" w:hAnsi="Arial" w:cs="Arial"/>
          <w:spacing w:val="-1"/>
          <w:sz w:val="22"/>
          <w:szCs w:val="22"/>
        </w:rPr>
        <w:t>i</w:t>
      </w:r>
      <w:r w:rsidRPr="003232AF">
        <w:rPr>
          <w:rFonts w:ascii="Arial" w:hAnsi="Arial" w:cs="Arial"/>
          <w:sz w:val="22"/>
          <w:szCs w:val="22"/>
        </w:rPr>
        <w:t>p</w:t>
      </w:r>
      <w:r w:rsidRPr="003232AF">
        <w:rPr>
          <w:rFonts w:ascii="Arial" w:hAnsi="Arial" w:cs="Arial"/>
          <w:spacing w:val="-1"/>
          <w:sz w:val="22"/>
          <w:szCs w:val="22"/>
        </w:rPr>
        <w:t>a</w:t>
      </w:r>
      <w:r w:rsidRPr="003232AF">
        <w:rPr>
          <w:rFonts w:ascii="Arial" w:hAnsi="Arial" w:cs="Arial"/>
          <w:spacing w:val="1"/>
          <w:sz w:val="22"/>
          <w:szCs w:val="22"/>
        </w:rPr>
        <w:t>t</w:t>
      </w:r>
      <w:r w:rsidRPr="003232AF">
        <w:rPr>
          <w:rFonts w:ascii="Arial" w:hAnsi="Arial" w:cs="Arial"/>
          <w:sz w:val="22"/>
          <w:szCs w:val="22"/>
        </w:rPr>
        <w:t>e in</w:t>
      </w:r>
      <w:r w:rsidRPr="003232AF">
        <w:rPr>
          <w:rFonts w:ascii="Arial" w:hAnsi="Arial" w:cs="Arial"/>
          <w:spacing w:val="-1"/>
          <w:sz w:val="22"/>
          <w:szCs w:val="22"/>
        </w:rPr>
        <w:t xml:space="preserve"> the school’s annual appraisal process.</w:t>
      </w:r>
    </w:p>
    <w:p w14:paraId="1DAFE456" w14:textId="77777777" w:rsidR="005255BA" w:rsidRPr="003232AF" w:rsidRDefault="005255BA" w:rsidP="003232AF">
      <w:pPr>
        <w:pStyle w:val="ListParagraph"/>
        <w:widowControl w:val="0"/>
        <w:numPr>
          <w:ilvl w:val="0"/>
          <w:numId w:val="37"/>
        </w:numPr>
        <w:tabs>
          <w:tab w:val="left" w:pos="820"/>
        </w:tabs>
        <w:autoSpaceDE w:val="0"/>
        <w:autoSpaceDN w:val="0"/>
        <w:adjustRightInd w:val="0"/>
        <w:spacing w:before="17" w:line="252" w:lineRule="exact"/>
        <w:ind w:right="655"/>
        <w:jc w:val="both"/>
        <w:rPr>
          <w:rFonts w:ascii="Arial" w:hAnsi="Arial" w:cs="Arial"/>
          <w:sz w:val="22"/>
          <w:szCs w:val="22"/>
        </w:rPr>
      </w:pPr>
      <w:r w:rsidRPr="003232AF">
        <w:rPr>
          <w:rFonts w:ascii="Arial" w:hAnsi="Arial" w:cs="Arial"/>
          <w:spacing w:val="-1"/>
          <w:sz w:val="22"/>
          <w:szCs w:val="22"/>
        </w:rPr>
        <w:t>To have regard to guidance on keeping children safe in education.</w:t>
      </w:r>
    </w:p>
    <w:p w14:paraId="7FD7835E" w14:textId="77777777" w:rsidR="005255BA" w:rsidRPr="003232AF" w:rsidRDefault="005255BA" w:rsidP="003232AF">
      <w:pPr>
        <w:pStyle w:val="ListParagraph"/>
        <w:widowControl w:val="0"/>
        <w:numPr>
          <w:ilvl w:val="0"/>
          <w:numId w:val="37"/>
        </w:numPr>
        <w:tabs>
          <w:tab w:val="left" w:pos="820"/>
        </w:tabs>
        <w:autoSpaceDE w:val="0"/>
        <w:autoSpaceDN w:val="0"/>
        <w:adjustRightInd w:val="0"/>
        <w:spacing w:before="17" w:line="252" w:lineRule="exact"/>
        <w:ind w:right="655"/>
        <w:jc w:val="both"/>
        <w:rPr>
          <w:rFonts w:ascii="Arial" w:hAnsi="Arial" w:cs="Arial"/>
          <w:sz w:val="22"/>
          <w:szCs w:val="22"/>
        </w:rPr>
      </w:pPr>
      <w:r w:rsidRPr="003232AF">
        <w:rPr>
          <w:rFonts w:ascii="Arial" w:hAnsi="Arial" w:cs="Arial"/>
          <w:spacing w:val="-1"/>
          <w:sz w:val="22"/>
          <w:szCs w:val="22"/>
        </w:rPr>
        <w:t>To observe health and safety requirements and to contribute to ensuring a safe working environment.</w:t>
      </w:r>
    </w:p>
    <w:p w14:paraId="09D7B2F9" w14:textId="77777777" w:rsidR="005255BA" w:rsidRPr="003232AF" w:rsidRDefault="005255BA" w:rsidP="003232AF">
      <w:pPr>
        <w:pStyle w:val="ListParagraph"/>
        <w:widowControl w:val="0"/>
        <w:numPr>
          <w:ilvl w:val="0"/>
          <w:numId w:val="37"/>
        </w:numPr>
        <w:autoSpaceDE w:val="0"/>
        <w:autoSpaceDN w:val="0"/>
        <w:adjustRightInd w:val="0"/>
        <w:spacing w:line="268" w:lineRule="exact"/>
        <w:jc w:val="both"/>
        <w:rPr>
          <w:rFonts w:ascii="Arial" w:hAnsi="Arial" w:cs="Arial"/>
          <w:sz w:val="22"/>
          <w:szCs w:val="22"/>
        </w:rPr>
      </w:pPr>
      <w:r w:rsidRPr="003232AF">
        <w:rPr>
          <w:rFonts w:ascii="Arial" w:hAnsi="Arial" w:cs="Arial"/>
          <w:spacing w:val="2"/>
          <w:position w:val="-1"/>
          <w:sz w:val="22"/>
          <w:szCs w:val="22"/>
        </w:rPr>
        <w:t>T</w:t>
      </w:r>
      <w:r w:rsidRPr="003232AF">
        <w:rPr>
          <w:rFonts w:ascii="Arial" w:hAnsi="Arial" w:cs="Arial"/>
          <w:position w:val="-1"/>
          <w:sz w:val="22"/>
          <w:szCs w:val="22"/>
        </w:rPr>
        <w:t>o</w:t>
      </w:r>
      <w:r w:rsidRPr="003232AF">
        <w:rPr>
          <w:rFonts w:ascii="Arial" w:hAnsi="Arial" w:cs="Arial"/>
          <w:spacing w:val="-2"/>
          <w:position w:val="-1"/>
          <w:sz w:val="22"/>
          <w:szCs w:val="22"/>
        </w:rPr>
        <w:t xml:space="preserve"> </w:t>
      </w:r>
      <w:r w:rsidRPr="003232AF">
        <w:rPr>
          <w:rFonts w:ascii="Arial" w:hAnsi="Arial" w:cs="Arial"/>
          <w:spacing w:val="1"/>
          <w:position w:val="-1"/>
          <w:sz w:val="22"/>
          <w:szCs w:val="22"/>
        </w:rPr>
        <w:t>t</w:t>
      </w:r>
      <w:r w:rsidRPr="003232AF">
        <w:rPr>
          <w:rFonts w:ascii="Arial" w:hAnsi="Arial" w:cs="Arial"/>
          <w:spacing w:val="-3"/>
          <w:position w:val="-1"/>
          <w:sz w:val="22"/>
          <w:szCs w:val="22"/>
        </w:rPr>
        <w:t>a</w:t>
      </w:r>
      <w:r w:rsidRPr="003232AF">
        <w:rPr>
          <w:rFonts w:ascii="Arial" w:hAnsi="Arial" w:cs="Arial"/>
          <w:spacing w:val="2"/>
          <w:position w:val="-1"/>
          <w:sz w:val="22"/>
          <w:szCs w:val="22"/>
        </w:rPr>
        <w:t>k</w:t>
      </w:r>
      <w:r w:rsidRPr="003232AF">
        <w:rPr>
          <w:rFonts w:ascii="Arial" w:hAnsi="Arial" w:cs="Arial"/>
          <w:position w:val="-1"/>
          <w:sz w:val="22"/>
          <w:szCs w:val="22"/>
        </w:rPr>
        <w:t>e</w:t>
      </w:r>
      <w:r w:rsidRPr="003232AF">
        <w:rPr>
          <w:rFonts w:ascii="Arial" w:hAnsi="Arial" w:cs="Arial"/>
          <w:spacing w:val="-2"/>
          <w:position w:val="-1"/>
          <w:sz w:val="22"/>
          <w:szCs w:val="22"/>
        </w:rPr>
        <w:t xml:space="preserve"> </w:t>
      </w:r>
      <w:r w:rsidRPr="003232AF">
        <w:rPr>
          <w:rFonts w:ascii="Arial" w:hAnsi="Arial" w:cs="Arial"/>
          <w:spacing w:val="1"/>
          <w:position w:val="-1"/>
          <w:sz w:val="22"/>
          <w:szCs w:val="22"/>
        </w:rPr>
        <w:t>r</w:t>
      </w:r>
      <w:r w:rsidRPr="003232AF">
        <w:rPr>
          <w:rFonts w:ascii="Arial" w:hAnsi="Arial" w:cs="Arial"/>
          <w:position w:val="-1"/>
          <w:sz w:val="22"/>
          <w:szCs w:val="22"/>
        </w:rPr>
        <w:t>es</w:t>
      </w:r>
      <w:r w:rsidRPr="003232AF">
        <w:rPr>
          <w:rFonts w:ascii="Arial" w:hAnsi="Arial" w:cs="Arial"/>
          <w:spacing w:val="-1"/>
          <w:position w:val="-1"/>
          <w:sz w:val="22"/>
          <w:szCs w:val="22"/>
        </w:rPr>
        <w:t>p</w:t>
      </w:r>
      <w:r w:rsidRPr="003232AF">
        <w:rPr>
          <w:rFonts w:ascii="Arial" w:hAnsi="Arial" w:cs="Arial"/>
          <w:position w:val="-1"/>
          <w:sz w:val="22"/>
          <w:szCs w:val="22"/>
        </w:rPr>
        <w:t>o</w:t>
      </w:r>
      <w:r w:rsidRPr="003232AF">
        <w:rPr>
          <w:rFonts w:ascii="Arial" w:hAnsi="Arial" w:cs="Arial"/>
          <w:spacing w:val="-3"/>
          <w:position w:val="-1"/>
          <w:sz w:val="22"/>
          <w:szCs w:val="22"/>
        </w:rPr>
        <w:t>n</w:t>
      </w:r>
      <w:r w:rsidRPr="003232AF">
        <w:rPr>
          <w:rFonts w:ascii="Arial" w:hAnsi="Arial" w:cs="Arial"/>
          <w:position w:val="-1"/>
          <w:sz w:val="22"/>
          <w:szCs w:val="22"/>
        </w:rPr>
        <w:t>s</w:t>
      </w:r>
      <w:r w:rsidRPr="003232AF">
        <w:rPr>
          <w:rFonts w:ascii="Arial" w:hAnsi="Arial" w:cs="Arial"/>
          <w:spacing w:val="-1"/>
          <w:position w:val="-1"/>
          <w:sz w:val="22"/>
          <w:szCs w:val="22"/>
        </w:rPr>
        <w:t>i</w:t>
      </w:r>
      <w:r w:rsidRPr="003232AF">
        <w:rPr>
          <w:rFonts w:ascii="Arial" w:hAnsi="Arial" w:cs="Arial"/>
          <w:position w:val="-1"/>
          <w:sz w:val="22"/>
          <w:szCs w:val="22"/>
        </w:rPr>
        <w:t>b</w:t>
      </w:r>
      <w:r w:rsidRPr="003232AF">
        <w:rPr>
          <w:rFonts w:ascii="Arial" w:hAnsi="Arial" w:cs="Arial"/>
          <w:spacing w:val="-1"/>
          <w:position w:val="-1"/>
          <w:sz w:val="22"/>
          <w:szCs w:val="22"/>
        </w:rPr>
        <w:t>ili</w:t>
      </w:r>
      <w:r w:rsidRPr="003232AF">
        <w:rPr>
          <w:rFonts w:ascii="Arial" w:hAnsi="Arial" w:cs="Arial"/>
          <w:spacing w:val="1"/>
          <w:position w:val="-1"/>
          <w:sz w:val="22"/>
          <w:szCs w:val="22"/>
        </w:rPr>
        <w:t>t</w:t>
      </w:r>
      <w:r w:rsidRPr="003232AF">
        <w:rPr>
          <w:rFonts w:ascii="Arial" w:hAnsi="Arial" w:cs="Arial"/>
          <w:position w:val="-1"/>
          <w:sz w:val="22"/>
          <w:szCs w:val="22"/>
        </w:rPr>
        <w:t>y</w:t>
      </w:r>
      <w:r w:rsidRPr="003232AF">
        <w:rPr>
          <w:rFonts w:ascii="Arial" w:hAnsi="Arial" w:cs="Arial"/>
          <w:spacing w:val="-1"/>
          <w:position w:val="-1"/>
          <w:sz w:val="22"/>
          <w:szCs w:val="22"/>
        </w:rPr>
        <w:t xml:space="preserve"> </w:t>
      </w:r>
      <w:r w:rsidRPr="003232AF">
        <w:rPr>
          <w:rFonts w:ascii="Arial" w:hAnsi="Arial" w:cs="Arial"/>
          <w:spacing w:val="3"/>
          <w:position w:val="-1"/>
          <w:sz w:val="22"/>
          <w:szCs w:val="22"/>
        </w:rPr>
        <w:t>f</w:t>
      </w:r>
      <w:r w:rsidRPr="003232AF">
        <w:rPr>
          <w:rFonts w:ascii="Arial" w:hAnsi="Arial" w:cs="Arial"/>
          <w:position w:val="-1"/>
          <w:sz w:val="22"/>
          <w:szCs w:val="22"/>
        </w:rPr>
        <w:t>or</w:t>
      </w:r>
      <w:r w:rsidRPr="003232AF">
        <w:rPr>
          <w:rFonts w:ascii="Arial" w:hAnsi="Arial" w:cs="Arial"/>
          <w:spacing w:val="-3"/>
          <w:position w:val="-1"/>
          <w:sz w:val="22"/>
          <w:szCs w:val="22"/>
        </w:rPr>
        <w:t xml:space="preserve"> </w:t>
      </w:r>
      <w:r w:rsidRPr="003232AF">
        <w:rPr>
          <w:rFonts w:ascii="Arial" w:hAnsi="Arial" w:cs="Arial"/>
          <w:position w:val="-1"/>
          <w:sz w:val="22"/>
          <w:szCs w:val="22"/>
        </w:rPr>
        <w:t>o</w:t>
      </w:r>
      <w:r w:rsidRPr="003232AF">
        <w:rPr>
          <w:rFonts w:ascii="Arial" w:hAnsi="Arial" w:cs="Arial"/>
          <w:spacing w:val="-1"/>
          <w:position w:val="-1"/>
          <w:sz w:val="22"/>
          <w:szCs w:val="22"/>
        </w:rPr>
        <w:t>n</w:t>
      </w:r>
      <w:r w:rsidRPr="003232AF">
        <w:rPr>
          <w:rFonts w:ascii="Arial" w:hAnsi="Arial" w:cs="Arial"/>
          <w:position w:val="-1"/>
          <w:sz w:val="22"/>
          <w:szCs w:val="22"/>
        </w:rPr>
        <w:t>e</w:t>
      </w:r>
      <w:r w:rsidRPr="003232AF">
        <w:rPr>
          <w:rFonts w:ascii="Arial" w:hAnsi="Arial" w:cs="Arial"/>
          <w:spacing w:val="-1"/>
          <w:position w:val="-1"/>
          <w:sz w:val="22"/>
          <w:szCs w:val="22"/>
        </w:rPr>
        <w:t>’</w:t>
      </w:r>
      <w:r w:rsidRPr="003232AF">
        <w:rPr>
          <w:rFonts w:ascii="Arial" w:hAnsi="Arial" w:cs="Arial"/>
          <w:position w:val="-1"/>
          <w:sz w:val="22"/>
          <w:szCs w:val="22"/>
        </w:rPr>
        <w:t>s</w:t>
      </w:r>
      <w:r w:rsidRPr="003232AF">
        <w:rPr>
          <w:rFonts w:ascii="Arial" w:hAnsi="Arial" w:cs="Arial"/>
          <w:spacing w:val="1"/>
          <w:position w:val="-1"/>
          <w:sz w:val="22"/>
          <w:szCs w:val="22"/>
        </w:rPr>
        <w:t xml:space="preserve"> </w:t>
      </w:r>
      <w:r w:rsidRPr="003232AF">
        <w:rPr>
          <w:rFonts w:ascii="Arial" w:hAnsi="Arial" w:cs="Arial"/>
          <w:position w:val="-1"/>
          <w:sz w:val="22"/>
          <w:szCs w:val="22"/>
        </w:rPr>
        <w:t>o</w:t>
      </w:r>
      <w:r w:rsidRPr="003232AF">
        <w:rPr>
          <w:rFonts w:ascii="Arial" w:hAnsi="Arial" w:cs="Arial"/>
          <w:spacing w:val="-4"/>
          <w:position w:val="-1"/>
          <w:sz w:val="22"/>
          <w:szCs w:val="22"/>
        </w:rPr>
        <w:t>w</w:t>
      </w:r>
      <w:r w:rsidRPr="003232AF">
        <w:rPr>
          <w:rFonts w:ascii="Arial" w:hAnsi="Arial" w:cs="Arial"/>
          <w:position w:val="-1"/>
          <w:sz w:val="22"/>
          <w:szCs w:val="22"/>
        </w:rPr>
        <w:t>n con</w:t>
      </w:r>
      <w:r w:rsidRPr="003232AF">
        <w:rPr>
          <w:rFonts w:ascii="Arial" w:hAnsi="Arial" w:cs="Arial"/>
          <w:spacing w:val="1"/>
          <w:position w:val="-1"/>
          <w:sz w:val="22"/>
          <w:szCs w:val="22"/>
        </w:rPr>
        <w:t>t</w:t>
      </w:r>
      <w:r w:rsidRPr="003232AF">
        <w:rPr>
          <w:rFonts w:ascii="Arial" w:hAnsi="Arial" w:cs="Arial"/>
          <w:spacing w:val="-1"/>
          <w:position w:val="-1"/>
          <w:sz w:val="22"/>
          <w:szCs w:val="22"/>
        </w:rPr>
        <w:t>i</w:t>
      </w:r>
      <w:r w:rsidRPr="003232AF">
        <w:rPr>
          <w:rFonts w:ascii="Arial" w:hAnsi="Arial" w:cs="Arial"/>
          <w:position w:val="-1"/>
          <w:sz w:val="22"/>
          <w:szCs w:val="22"/>
        </w:rPr>
        <w:t>n</w:t>
      </w:r>
      <w:r w:rsidRPr="003232AF">
        <w:rPr>
          <w:rFonts w:ascii="Arial" w:hAnsi="Arial" w:cs="Arial"/>
          <w:spacing w:val="-1"/>
          <w:position w:val="-1"/>
          <w:sz w:val="22"/>
          <w:szCs w:val="22"/>
        </w:rPr>
        <w:t>ui</w:t>
      </w:r>
      <w:r w:rsidRPr="003232AF">
        <w:rPr>
          <w:rFonts w:ascii="Arial" w:hAnsi="Arial" w:cs="Arial"/>
          <w:position w:val="-1"/>
          <w:sz w:val="22"/>
          <w:szCs w:val="22"/>
        </w:rPr>
        <w:t>ng</w:t>
      </w:r>
      <w:r w:rsidRPr="003232AF">
        <w:rPr>
          <w:rFonts w:ascii="Arial" w:hAnsi="Arial" w:cs="Arial"/>
          <w:spacing w:val="3"/>
          <w:position w:val="-1"/>
          <w:sz w:val="22"/>
          <w:szCs w:val="22"/>
        </w:rPr>
        <w:t xml:space="preserve"> </w:t>
      </w:r>
      <w:r w:rsidRPr="003232AF">
        <w:rPr>
          <w:rFonts w:ascii="Arial" w:hAnsi="Arial" w:cs="Arial"/>
          <w:spacing w:val="-3"/>
          <w:position w:val="-1"/>
          <w:sz w:val="22"/>
          <w:szCs w:val="22"/>
        </w:rPr>
        <w:t>p</w:t>
      </w:r>
      <w:r w:rsidRPr="003232AF">
        <w:rPr>
          <w:rFonts w:ascii="Arial" w:hAnsi="Arial" w:cs="Arial"/>
          <w:spacing w:val="1"/>
          <w:position w:val="-1"/>
          <w:sz w:val="22"/>
          <w:szCs w:val="22"/>
        </w:rPr>
        <w:t>r</w:t>
      </w:r>
      <w:r w:rsidRPr="003232AF">
        <w:rPr>
          <w:rFonts w:ascii="Arial" w:hAnsi="Arial" w:cs="Arial"/>
          <w:spacing w:val="-3"/>
          <w:position w:val="-1"/>
          <w:sz w:val="22"/>
          <w:szCs w:val="22"/>
        </w:rPr>
        <w:t>o</w:t>
      </w:r>
      <w:r w:rsidRPr="003232AF">
        <w:rPr>
          <w:rFonts w:ascii="Arial" w:hAnsi="Arial" w:cs="Arial"/>
          <w:spacing w:val="1"/>
          <w:position w:val="-1"/>
          <w:sz w:val="22"/>
          <w:szCs w:val="22"/>
        </w:rPr>
        <w:t>f</w:t>
      </w:r>
      <w:r w:rsidRPr="003232AF">
        <w:rPr>
          <w:rFonts w:ascii="Arial" w:hAnsi="Arial" w:cs="Arial"/>
          <w:position w:val="-1"/>
          <w:sz w:val="22"/>
          <w:szCs w:val="22"/>
        </w:rPr>
        <w:t>ess</w:t>
      </w:r>
      <w:r w:rsidRPr="003232AF">
        <w:rPr>
          <w:rFonts w:ascii="Arial" w:hAnsi="Arial" w:cs="Arial"/>
          <w:spacing w:val="-1"/>
          <w:position w:val="-1"/>
          <w:sz w:val="22"/>
          <w:szCs w:val="22"/>
        </w:rPr>
        <w:t>i</w:t>
      </w:r>
      <w:r w:rsidRPr="003232AF">
        <w:rPr>
          <w:rFonts w:ascii="Arial" w:hAnsi="Arial" w:cs="Arial"/>
          <w:position w:val="-1"/>
          <w:sz w:val="22"/>
          <w:szCs w:val="22"/>
        </w:rPr>
        <w:t>o</w:t>
      </w:r>
      <w:r w:rsidRPr="003232AF">
        <w:rPr>
          <w:rFonts w:ascii="Arial" w:hAnsi="Arial" w:cs="Arial"/>
          <w:spacing w:val="-1"/>
          <w:position w:val="-1"/>
          <w:sz w:val="22"/>
          <w:szCs w:val="22"/>
        </w:rPr>
        <w:t>n</w:t>
      </w:r>
      <w:r w:rsidRPr="003232AF">
        <w:rPr>
          <w:rFonts w:ascii="Arial" w:hAnsi="Arial" w:cs="Arial"/>
          <w:position w:val="-1"/>
          <w:sz w:val="22"/>
          <w:szCs w:val="22"/>
        </w:rPr>
        <w:t>al d</w:t>
      </w:r>
      <w:r w:rsidRPr="003232AF">
        <w:rPr>
          <w:rFonts w:ascii="Arial" w:hAnsi="Arial" w:cs="Arial"/>
          <w:spacing w:val="-1"/>
          <w:position w:val="-1"/>
          <w:sz w:val="22"/>
          <w:szCs w:val="22"/>
        </w:rPr>
        <w:t>e</w:t>
      </w:r>
      <w:r w:rsidRPr="003232AF">
        <w:rPr>
          <w:rFonts w:ascii="Arial" w:hAnsi="Arial" w:cs="Arial"/>
          <w:spacing w:val="-2"/>
          <w:position w:val="-1"/>
          <w:sz w:val="22"/>
          <w:szCs w:val="22"/>
        </w:rPr>
        <w:t>v</w:t>
      </w:r>
      <w:r w:rsidRPr="003232AF">
        <w:rPr>
          <w:rFonts w:ascii="Arial" w:hAnsi="Arial" w:cs="Arial"/>
          <w:position w:val="-1"/>
          <w:sz w:val="22"/>
          <w:szCs w:val="22"/>
        </w:rPr>
        <w:t>e</w:t>
      </w:r>
      <w:r w:rsidRPr="003232AF">
        <w:rPr>
          <w:rFonts w:ascii="Arial" w:hAnsi="Arial" w:cs="Arial"/>
          <w:spacing w:val="-1"/>
          <w:position w:val="-1"/>
          <w:sz w:val="22"/>
          <w:szCs w:val="22"/>
        </w:rPr>
        <w:t>l</w:t>
      </w:r>
      <w:r w:rsidRPr="003232AF">
        <w:rPr>
          <w:rFonts w:ascii="Arial" w:hAnsi="Arial" w:cs="Arial"/>
          <w:position w:val="-1"/>
          <w:sz w:val="22"/>
          <w:szCs w:val="22"/>
        </w:rPr>
        <w:t>o</w:t>
      </w:r>
      <w:r w:rsidRPr="003232AF">
        <w:rPr>
          <w:rFonts w:ascii="Arial" w:hAnsi="Arial" w:cs="Arial"/>
          <w:spacing w:val="-1"/>
          <w:position w:val="-1"/>
          <w:sz w:val="22"/>
          <w:szCs w:val="22"/>
        </w:rPr>
        <w:t>p</w:t>
      </w:r>
      <w:r w:rsidRPr="003232AF">
        <w:rPr>
          <w:rFonts w:ascii="Arial" w:hAnsi="Arial" w:cs="Arial"/>
          <w:spacing w:val="1"/>
          <w:position w:val="-1"/>
          <w:sz w:val="22"/>
          <w:szCs w:val="22"/>
        </w:rPr>
        <w:t>m</w:t>
      </w:r>
      <w:r w:rsidRPr="003232AF">
        <w:rPr>
          <w:rFonts w:ascii="Arial" w:hAnsi="Arial" w:cs="Arial"/>
          <w:position w:val="-1"/>
          <w:sz w:val="22"/>
          <w:szCs w:val="22"/>
        </w:rPr>
        <w:t>e</w:t>
      </w:r>
      <w:r w:rsidRPr="003232AF">
        <w:rPr>
          <w:rFonts w:ascii="Arial" w:hAnsi="Arial" w:cs="Arial"/>
          <w:spacing w:val="-1"/>
          <w:position w:val="-1"/>
          <w:sz w:val="22"/>
          <w:szCs w:val="22"/>
        </w:rPr>
        <w:t>n</w:t>
      </w:r>
      <w:r w:rsidRPr="003232AF">
        <w:rPr>
          <w:rFonts w:ascii="Arial" w:hAnsi="Arial" w:cs="Arial"/>
          <w:spacing w:val="1"/>
          <w:position w:val="-1"/>
          <w:sz w:val="22"/>
          <w:szCs w:val="22"/>
        </w:rPr>
        <w:t>t</w:t>
      </w:r>
      <w:r w:rsidRPr="003232AF">
        <w:rPr>
          <w:rFonts w:ascii="Arial" w:hAnsi="Arial" w:cs="Arial"/>
          <w:position w:val="-1"/>
          <w:sz w:val="22"/>
          <w:szCs w:val="22"/>
        </w:rPr>
        <w:t>.</w:t>
      </w:r>
    </w:p>
    <w:p w14:paraId="32F9BDD2" w14:textId="77777777" w:rsidR="005255BA" w:rsidRPr="003232AF" w:rsidRDefault="005255BA" w:rsidP="003232AF">
      <w:pPr>
        <w:pStyle w:val="ListParagraph"/>
        <w:widowControl w:val="0"/>
        <w:numPr>
          <w:ilvl w:val="0"/>
          <w:numId w:val="37"/>
        </w:numPr>
        <w:tabs>
          <w:tab w:val="left" w:pos="820"/>
        </w:tabs>
        <w:autoSpaceDE w:val="0"/>
        <w:autoSpaceDN w:val="0"/>
        <w:adjustRightInd w:val="0"/>
        <w:spacing w:before="37" w:line="254" w:lineRule="exact"/>
        <w:ind w:right="82"/>
        <w:jc w:val="both"/>
        <w:rPr>
          <w:rFonts w:ascii="Arial" w:hAnsi="Arial" w:cs="Arial"/>
          <w:sz w:val="22"/>
          <w:szCs w:val="22"/>
        </w:rPr>
      </w:pPr>
      <w:r w:rsidRPr="003232AF">
        <w:rPr>
          <w:rFonts w:ascii="Arial" w:hAnsi="Arial" w:cs="Arial"/>
          <w:spacing w:val="2"/>
          <w:sz w:val="22"/>
          <w:szCs w:val="22"/>
        </w:rPr>
        <w:t>T</w:t>
      </w:r>
      <w:r w:rsidRPr="003232AF">
        <w:rPr>
          <w:rFonts w:ascii="Arial" w:hAnsi="Arial" w:cs="Arial"/>
          <w:sz w:val="22"/>
          <w:szCs w:val="22"/>
        </w:rPr>
        <w:t>o</w:t>
      </w:r>
      <w:r w:rsidRPr="003232AF">
        <w:rPr>
          <w:rFonts w:ascii="Arial" w:hAnsi="Arial" w:cs="Arial"/>
          <w:spacing w:val="32"/>
          <w:sz w:val="22"/>
          <w:szCs w:val="22"/>
        </w:rPr>
        <w:t xml:space="preserve"> </w:t>
      </w:r>
      <w:r w:rsidRPr="003232AF">
        <w:rPr>
          <w:rFonts w:ascii="Arial" w:hAnsi="Arial" w:cs="Arial"/>
          <w:spacing w:val="1"/>
          <w:sz w:val="22"/>
          <w:szCs w:val="22"/>
        </w:rPr>
        <w:t>m</w:t>
      </w:r>
      <w:r w:rsidRPr="003232AF">
        <w:rPr>
          <w:rFonts w:ascii="Arial" w:hAnsi="Arial" w:cs="Arial"/>
          <w:sz w:val="22"/>
          <w:szCs w:val="22"/>
        </w:rPr>
        <w:t>a</w:t>
      </w:r>
      <w:r w:rsidRPr="003232AF">
        <w:rPr>
          <w:rFonts w:ascii="Arial" w:hAnsi="Arial" w:cs="Arial"/>
          <w:spacing w:val="-1"/>
          <w:sz w:val="22"/>
          <w:szCs w:val="22"/>
        </w:rPr>
        <w:t>i</w:t>
      </w:r>
      <w:r w:rsidRPr="003232AF">
        <w:rPr>
          <w:rFonts w:ascii="Arial" w:hAnsi="Arial" w:cs="Arial"/>
          <w:sz w:val="22"/>
          <w:szCs w:val="22"/>
        </w:rPr>
        <w:t>nta</w:t>
      </w:r>
      <w:r w:rsidRPr="003232AF">
        <w:rPr>
          <w:rFonts w:ascii="Arial" w:hAnsi="Arial" w:cs="Arial"/>
          <w:spacing w:val="-1"/>
          <w:sz w:val="22"/>
          <w:szCs w:val="22"/>
        </w:rPr>
        <w:t>i</w:t>
      </w:r>
      <w:r w:rsidRPr="003232AF">
        <w:rPr>
          <w:rFonts w:ascii="Arial" w:hAnsi="Arial" w:cs="Arial"/>
          <w:sz w:val="22"/>
          <w:szCs w:val="22"/>
        </w:rPr>
        <w:t>n</w:t>
      </w:r>
      <w:r w:rsidRPr="003232AF">
        <w:rPr>
          <w:rFonts w:ascii="Arial" w:hAnsi="Arial" w:cs="Arial"/>
          <w:spacing w:val="35"/>
          <w:sz w:val="22"/>
          <w:szCs w:val="22"/>
        </w:rPr>
        <w:t xml:space="preserve"> </w:t>
      </w:r>
      <w:r w:rsidRPr="003232AF">
        <w:rPr>
          <w:rFonts w:ascii="Arial" w:hAnsi="Arial" w:cs="Arial"/>
          <w:sz w:val="22"/>
          <w:szCs w:val="22"/>
        </w:rPr>
        <w:t>h</w:t>
      </w:r>
      <w:r w:rsidRPr="003232AF">
        <w:rPr>
          <w:rFonts w:ascii="Arial" w:hAnsi="Arial" w:cs="Arial"/>
          <w:spacing w:val="-1"/>
          <w:sz w:val="22"/>
          <w:szCs w:val="22"/>
        </w:rPr>
        <w:t>i</w:t>
      </w:r>
      <w:r w:rsidRPr="003232AF">
        <w:rPr>
          <w:rFonts w:ascii="Arial" w:hAnsi="Arial" w:cs="Arial"/>
          <w:spacing w:val="2"/>
          <w:sz w:val="22"/>
          <w:szCs w:val="22"/>
        </w:rPr>
        <w:t>g</w:t>
      </w:r>
      <w:r w:rsidRPr="003232AF">
        <w:rPr>
          <w:rFonts w:ascii="Arial" w:hAnsi="Arial" w:cs="Arial"/>
          <w:sz w:val="22"/>
          <w:szCs w:val="22"/>
        </w:rPr>
        <w:t>h</w:t>
      </w:r>
      <w:r w:rsidRPr="003232AF">
        <w:rPr>
          <w:rFonts w:ascii="Arial" w:hAnsi="Arial" w:cs="Arial"/>
          <w:spacing w:val="35"/>
          <w:sz w:val="22"/>
          <w:szCs w:val="22"/>
        </w:rPr>
        <w:t xml:space="preserve"> </w:t>
      </w:r>
      <w:r w:rsidRPr="003232AF">
        <w:rPr>
          <w:rFonts w:ascii="Arial" w:hAnsi="Arial" w:cs="Arial"/>
          <w:spacing w:val="-2"/>
          <w:sz w:val="22"/>
          <w:szCs w:val="22"/>
        </w:rPr>
        <w:t>s</w:t>
      </w:r>
      <w:r w:rsidRPr="003232AF">
        <w:rPr>
          <w:rFonts w:ascii="Arial" w:hAnsi="Arial" w:cs="Arial"/>
          <w:spacing w:val="1"/>
          <w:sz w:val="22"/>
          <w:szCs w:val="22"/>
        </w:rPr>
        <w:t>t</w:t>
      </w:r>
      <w:r w:rsidRPr="003232AF">
        <w:rPr>
          <w:rFonts w:ascii="Arial" w:hAnsi="Arial" w:cs="Arial"/>
          <w:sz w:val="22"/>
          <w:szCs w:val="22"/>
        </w:rPr>
        <w:t>a</w:t>
      </w:r>
      <w:r w:rsidRPr="003232AF">
        <w:rPr>
          <w:rFonts w:ascii="Arial" w:hAnsi="Arial" w:cs="Arial"/>
          <w:spacing w:val="-1"/>
          <w:sz w:val="22"/>
          <w:szCs w:val="22"/>
        </w:rPr>
        <w:t>n</w:t>
      </w:r>
      <w:r w:rsidRPr="003232AF">
        <w:rPr>
          <w:rFonts w:ascii="Arial" w:hAnsi="Arial" w:cs="Arial"/>
          <w:sz w:val="22"/>
          <w:szCs w:val="22"/>
        </w:rPr>
        <w:t>d</w:t>
      </w:r>
      <w:r w:rsidRPr="003232AF">
        <w:rPr>
          <w:rFonts w:ascii="Arial" w:hAnsi="Arial" w:cs="Arial"/>
          <w:spacing w:val="-3"/>
          <w:sz w:val="22"/>
          <w:szCs w:val="22"/>
        </w:rPr>
        <w:t>a</w:t>
      </w:r>
      <w:r w:rsidRPr="003232AF">
        <w:rPr>
          <w:rFonts w:ascii="Arial" w:hAnsi="Arial" w:cs="Arial"/>
          <w:spacing w:val="1"/>
          <w:sz w:val="22"/>
          <w:szCs w:val="22"/>
        </w:rPr>
        <w:t>r</w:t>
      </w:r>
      <w:r w:rsidRPr="003232AF">
        <w:rPr>
          <w:rFonts w:ascii="Arial" w:hAnsi="Arial" w:cs="Arial"/>
          <w:sz w:val="22"/>
          <w:szCs w:val="22"/>
        </w:rPr>
        <w:t>ds</w:t>
      </w:r>
      <w:r w:rsidRPr="003232AF">
        <w:rPr>
          <w:rFonts w:ascii="Arial" w:hAnsi="Arial" w:cs="Arial"/>
          <w:spacing w:val="35"/>
          <w:sz w:val="22"/>
          <w:szCs w:val="22"/>
        </w:rPr>
        <w:t xml:space="preserve"> </w:t>
      </w:r>
      <w:r w:rsidRPr="003232AF">
        <w:rPr>
          <w:rFonts w:ascii="Arial" w:hAnsi="Arial" w:cs="Arial"/>
          <w:spacing w:val="-3"/>
          <w:sz w:val="22"/>
          <w:szCs w:val="22"/>
        </w:rPr>
        <w:t>o</w:t>
      </w:r>
      <w:r w:rsidRPr="003232AF">
        <w:rPr>
          <w:rFonts w:ascii="Arial" w:hAnsi="Arial" w:cs="Arial"/>
          <w:sz w:val="22"/>
          <w:szCs w:val="22"/>
        </w:rPr>
        <w:t>f</w:t>
      </w:r>
      <w:r w:rsidRPr="003232AF">
        <w:rPr>
          <w:rFonts w:ascii="Arial" w:hAnsi="Arial" w:cs="Arial"/>
          <w:spacing w:val="38"/>
          <w:sz w:val="22"/>
          <w:szCs w:val="22"/>
        </w:rPr>
        <w:t xml:space="preserve"> </w:t>
      </w:r>
      <w:r w:rsidRPr="003232AF">
        <w:rPr>
          <w:rFonts w:ascii="Arial" w:hAnsi="Arial" w:cs="Arial"/>
          <w:spacing w:val="-3"/>
          <w:sz w:val="22"/>
          <w:szCs w:val="22"/>
        </w:rPr>
        <w:t>p</w:t>
      </w:r>
      <w:r w:rsidRPr="003232AF">
        <w:rPr>
          <w:rFonts w:ascii="Arial" w:hAnsi="Arial" w:cs="Arial"/>
          <w:spacing w:val="1"/>
          <w:sz w:val="22"/>
          <w:szCs w:val="22"/>
        </w:rPr>
        <w:t>r</w:t>
      </w:r>
      <w:r w:rsidRPr="003232AF">
        <w:rPr>
          <w:rFonts w:ascii="Arial" w:hAnsi="Arial" w:cs="Arial"/>
          <w:spacing w:val="-3"/>
          <w:sz w:val="22"/>
          <w:szCs w:val="22"/>
        </w:rPr>
        <w:t>o</w:t>
      </w:r>
      <w:r w:rsidRPr="003232AF">
        <w:rPr>
          <w:rFonts w:ascii="Arial" w:hAnsi="Arial" w:cs="Arial"/>
          <w:spacing w:val="3"/>
          <w:sz w:val="22"/>
          <w:szCs w:val="22"/>
        </w:rPr>
        <w:t>f</w:t>
      </w:r>
      <w:r w:rsidRPr="003232AF">
        <w:rPr>
          <w:rFonts w:ascii="Arial" w:hAnsi="Arial" w:cs="Arial"/>
          <w:sz w:val="22"/>
          <w:szCs w:val="22"/>
        </w:rPr>
        <w:t>e</w:t>
      </w:r>
      <w:r w:rsidRPr="003232AF">
        <w:rPr>
          <w:rFonts w:ascii="Arial" w:hAnsi="Arial" w:cs="Arial"/>
          <w:spacing w:val="-3"/>
          <w:sz w:val="22"/>
          <w:szCs w:val="22"/>
        </w:rPr>
        <w:t>s</w:t>
      </w:r>
      <w:r w:rsidRPr="003232AF">
        <w:rPr>
          <w:rFonts w:ascii="Arial" w:hAnsi="Arial" w:cs="Arial"/>
          <w:sz w:val="22"/>
          <w:szCs w:val="22"/>
        </w:rPr>
        <w:t>s</w:t>
      </w:r>
      <w:r w:rsidRPr="003232AF">
        <w:rPr>
          <w:rFonts w:ascii="Arial" w:hAnsi="Arial" w:cs="Arial"/>
          <w:spacing w:val="-1"/>
          <w:sz w:val="22"/>
          <w:szCs w:val="22"/>
        </w:rPr>
        <w:t>i</w:t>
      </w:r>
      <w:r w:rsidRPr="003232AF">
        <w:rPr>
          <w:rFonts w:ascii="Arial" w:hAnsi="Arial" w:cs="Arial"/>
          <w:sz w:val="22"/>
          <w:szCs w:val="22"/>
        </w:rPr>
        <w:t>o</w:t>
      </w:r>
      <w:r w:rsidRPr="003232AF">
        <w:rPr>
          <w:rFonts w:ascii="Arial" w:hAnsi="Arial" w:cs="Arial"/>
          <w:spacing w:val="-1"/>
          <w:sz w:val="22"/>
          <w:szCs w:val="22"/>
        </w:rPr>
        <w:t>n</w:t>
      </w:r>
      <w:r w:rsidRPr="003232AF">
        <w:rPr>
          <w:rFonts w:ascii="Arial" w:hAnsi="Arial" w:cs="Arial"/>
          <w:sz w:val="22"/>
          <w:szCs w:val="22"/>
        </w:rPr>
        <w:t>a</w:t>
      </w:r>
      <w:r w:rsidRPr="003232AF">
        <w:rPr>
          <w:rFonts w:ascii="Arial" w:hAnsi="Arial" w:cs="Arial"/>
          <w:spacing w:val="-1"/>
          <w:sz w:val="22"/>
          <w:szCs w:val="22"/>
        </w:rPr>
        <w:t>li</w:t>
      </w:r>
      <w:r w:rsidRPr="003232AF">
        <w:rPr>
          <w:rFonts w:ascii="Arial" w:hAnsi="Arial" w:cs="Arial"/>
          <w:sz w:val="22"/>
          <w:szCs w:val="22"/>
        </w:rPr>
        <w:t>sm</w:t>
      </w:r>
      <w:r w:rsidRPr="003232AF">
        <w:rPr>
          <w:rFonts w:ascii="Arial" w:hAnsi="Arial" w:cs="Arial"/>
          <w:spacing w:val="36"/>
          <w:sz w:val="22"/>
          <w:szCs w:val="22"/>
        </w:rPr>
        <w:t xml:space="preserve"> </w:t>
      </w:r>
      <w:r w:rsidRPr="003232AF">
        <w:rPr>
          <w:rFonts w:ascii="Arial" w:hAnsi="Arial" w:cs="Arial"/>
          <w:spacing w:val="-1"/>
          <w:sz w:val="22"/>
          <w:szCs w:val="22"/>
        </w:rPr>
        <w:t>i</w:t>
      </w:r>
      <w:r w:rsidRPr="003232AF">
        <w:rPr>
          <w:rFonts w:ascii="Arial" w:hAnsi="Arial" w:cs="Arial"/>
          <w:sz w:val="22"/>
          <w:szCs w:val="22"/>
        </w:rPr>
        <w:t>n</w:t>
      </w:r>
      <w:r w:rsidRPr="003232AF">
        <w:rPr>
          <w:rFonts w:ascii="Arial" w:hAnsi="Arial" w:cs="Arial"/>
          <w:spacing w:val="35"/>
          <w:sz w:val="22"/>
          <w:szCs w:val="22"/>
        </w:rPr>
        <w:t xml:space="preserve"> </w:t>
      </w:r>
      <w:r w:rsidRPr="003232AF">
        <w:rPr>
          <w:rFonts w:ascii="Arial" w:hAnsi="Arial" w:cs="Arial"/>
          <w:sz w:val="22"/>
          <w:szCs w:val="22"/>
        </w:rPr>
        <w:t>e</w:t>
      </w:r>
      <w:r w:rsidRPr="003232AF">
        <w:rPr>
          <w:rFonts w:ascii="Arial" w:hAnsi="Arial" w:cs="Arial"/>
          <w:spacing w:val="-3"/>
          <w:sz w:val="22"/>
          <w:szCs w:val="22"/>
        </w:rPr>
        <w:t>v</w:t>
      </w:r>
      <w:r w:rsidRPr="003232AF">
        <w:rPr>
          <w:rFonts w:ascii="Arial" w:hAnsi="Arial" w:cs="Arial"/>
          <w:sz w:val="22"/>
          <w:szCs w:val="22"/>
        </w:rPr>
        <w:t>e</w:t>
      </w:r>
      <w:r w:rsidRPr="003232AF">
        <w:rPr>
          <w:rFonts w:ascii="Arial" w:hAnsi="Arial" w:cs="Arial"/>
          <w:spacing w:val="6"/>
          <w:sz w:val="22"/>
          <w:szCs w:val="22"/>
        </w:rPr>
        <w:t>r</w:t>
      </w:r>
      <w:r w:rsidRPr="003232AF">
        <w:rPr>
          <w:rFonts w:ascii="Arial" w:hAnsi="Arial" w:cs="Arial"/>
          <w:sz w:val="22"/>
          <w:szCs w:val="22"/>
        </w:rPr>
        <w:t>y</w:t>
      </w:r>
      <w:r w:rsidRPr="003232AF">
        <w:rPr>
          <w:rFonts w:ascii="Arial" w:hAnsi="Arial" w:cs="Arial"/>
          <w:spacing w:val="33"/>
          <w:sz w:val="22"/>
          <w:szCs w:val="22"/>
        </w:rPr>
        <w:t xml:space="preserve"> </w:t>
      </w:r>
      <w:r w:rsidRPr="003232AF">
        <w:rPr>
          <w:rFonts w:ascii="Arial" w:hAnsi="Arial" w:cs="Arial"/>
          <w:spacing w:val="3"/>
          <w:sz w:val="22"/>
          <w:szCs w:val="22"/>
        </w:rPr>
        <w:t>f</w:t>
      </w:r>
      <w:r w:rsidRPr="003232AF">
        <w:rPr>
          <w:rFonts w:ascii="Arial" w:hAnsi="Arial" w:cs="Arial"/>
          <w:sz w:val="22"/>
          <w:szCs w:val="22"/>
        </w:rPr>
        <w:t>ac</w:t>
      </w:r>
      <w:r w:rsidRPr="003232AF">
        <w:rPr>
          <w:rFonts w:ascii="Arial" w:hAnsi="Arial" w:cs="Arial"/>
          <w:spacing w:val="-1"/>
          <w:sz w:val="22"/>
          <w:szCs w:val="22"/>
        </w:rPr>
        <w:t>e</w:t>
      </w:r>
      <w:r w:rsidRPr="003232AF">
        <w:rPr>
          <w:rFonts w:ascii="Arial" w:hAnsi="Arial" w:cs="Arial"/>
          <w:sz w:val="22"/>
          <w:szCs w:val="22"/>
        </w:rPr>
        <w:t>t</w:t>
      </w:r>
      <w:r w:rsidRPr="003232AF">
        <w:rPr>
          <w:rFonts w:ascii="Arial" w:hAnsi="Arial" w:cs="Arial"/>
          <w:spacing w:val="36"/>
          <w:sz w:val="22"/>
          <w:szCs w:val="22"/>
        </w:rPr>
        <w:t xml:space="preserve"> </w:t>
      </w:r>
      <w:r w:rsidRPr="003232AF">
        <w:rPr>
          <w:rFonts w:ascii="Arial" w:hAnsi="Arial" w:cs="Arial"/>
          <w:spacing w:val="-3"/>
          <w:sz w:val="22"/>
          <w:szCs w:val="22"/>
        </w:rPr>
        <w:t>o</w:t>
      </w:r>
      <w:r w:rsidRPr="003232AF">
        <w:rPr>
          <w:rFonts w:ascii="Arial" w:hAnsi="Arial" w:cs="Arial"/>
          <w:sz w:val="22"/>
          <w:szCs w:val="22"/>
        </w:rPr>
        <w:t>f</w:t>
      </w:r>
      <w:r w:rsidRPr="003232AF">
        <w:rPr>
          <w:rFonts w:ascii="Arial" w:hAnsi="Arial" w:cs="Arial"/>
          <w:spacing w:val="36"/>
          <w:sz w:val="22"/>
          <w:szCs w:val="22"/>
        </w:rPr>
        <w:t xml:space="preserve"> </w:t>
      </w:r>
      <w:r w:rsidRPr="003232AF">
        <w:rPr>
          <w:rFonts w:ascii="Arial" w:hAnsi="Arial" w:cs="Arial"/>
          <w:spacing w:val="1"/>
          <w:sz w:val="22"/>
          <w:szCs w:val="22"/>
        </w:rPr>
        <w:t>t</w:t>
      </w:r>
      <w:r w:rsidRPr="003232AF">
        <w:rPr>
          <w:rFonts w:ascii="Arial" w:hAnsi="Arial" w:cs="Arial"/>
          <w:sz w:val="22"/>
          <w:szCs w:val="22"/>
        </w:rPr>
        <w:t>he</w:t>
      </w:r>
      <w:r w:rsidRPr="003232AF">
        <w:rPr>
          <w:rFonts w:ascii="Arial" w:hAnsi="Arial" w:cs="Arial"/>
          <w:spacing w:val="32"/>
          <w:sz w:val="22"/>
          <w:szCs w:val="22"/>
        </w:rPr>
        <w:t xml:space="preserve"> </w:t>
      </w:r>
      <w:r w:rsidRPr="003232AF">
        <w:rPr>
          <w:rFonts w:ascii="Arial" w:hAnsi="Arial" w:cs="Arial"/>
          <w:spacing w:val="1"/>
          <w:sz w:val="22"/>
          <w:szCs w:val="22"/>
        </w:rPr>
        <w:t>r</w:t>
      </w:r>
      <w:r w:rsidRPr="003232AF">
        <w:rPr>
          <w:rFonts w:ascii="Arial" w:hAnsi="Arial" w:cs="Arial"/>
          <w:sz w:val="22"/>
          <w:szCs w:val="22"/>
        </w:rPr>
        <w:t>o</w:t>
      </w:r>
      <w:r w:rsidRPr="003232AF">
        <w:rPr>
          <w:rFonts w:ascii="Arial" w:hAnsi="Arial" w:cs="Arial"/>
          <w:spacing w:val="-1"/>
          <w:sz w:val="22"/>
          <w:szCs w:val="22"/>
        </w:rPr>
        <w:t>l</w:t>
      </w:r>
      <w:r w:rsidRPr="003232AF">
        <w:rPr>
          <w:rFonts w:ascii="Arial" w:hAnsi="Arial" w:cs="Arial"/>
          <w:sz w:val="22"/>
          <w:szCs w:val="22"/>
        </w:rPr>
        <w:t>e,</w:t>
      </w:r>
      <w:r w:rsidRPr="003232AF">
        <w:rPr>
          <w:rFonts w:ascii="Arial" w:hAnsi="Arial" w:cs="Arial"/>
          <w:spacing w:val="36"/>
          <w:sz w:val="22"/>
          <w:szCs w:val="22"/>
        </w:rPr>
        <w:t xml:space="preserve"> </w:t>
      </w:r>
      <w:r w:rsidRPr="003232AF">
        <w:rPr>
          <w:rFonts w:ascii="Arial" w:hAnsi="Arial" w:cs="Arial"/>
          <w:spacing w:val="-1"/>
          <w:sz w:val="22"/>
          <w:szCs w:val="22"/>
        </w:rPr>
        <w:t>i</w:t>
      </w:r>
      <w:r w:rsidRPr="003232AF">
        <w:rPr>
          <w:rFonts w:ascii="Arial" w:hAnsi="Arial" w:cs="Arial"/>
          <w:sz w:val="22"/>
          <w:szCs w:val="22"/>
        </w:rPr>
        <w:t>nc</w:t>
      </w:r>
      <w:r w:rsidRPr="003232AF">
        <w:rPr>
          <w:rFonts w:ascii="Arial" w:hAnsi="Arial" w:cs="Arial"/>
          <w:spacing w:val="-1"/>
          <w:sz w:val="22"/>
          <w:szCs w:val="22"/>
        </w:rPr>
        <w:t>l</w:t>
      </w:r>
      <w:r w:rsidRPr="003232AF">
        <w:rPr>
          <w:rFonts w:ascii="Arial" w:hAnsi="Arial" w:cs="Arial"/>
          <w:sz w:val="22"/>
          <w:szCs w:val="22"/>
        </w:rPr>
        <w:t>u</w:t>
      </w:r>
      <w:r w:rsidRPr="003232AF">
        <w:rPr>
          <w:rFonts w:ascii="Arial" w:hAnsi="Arial" w:cs="Arial"/>
          <w:spacing w:val="-1"/>
          <w:sz w:val="22"/>
          <w:szCs w:val="22"/>
        </w:rPr>
        <w:t>di</w:t>
      </w:r>
      <w:r w:rsidRPr="003232AF">
        <w:rPr>
          <w:rFonts w:ascii="Arial" w:hAnsi="Arial" w:cs="Arial"/>
          <w:sz w:val="22"/>
          <w:szCs w:val="22"/>
        </w:rPr>
        <w:t>ng co</w:t>
      </w:r>
      <w:r w:rsidRPr="003232AF">
        <w:rPr>
          <w:rFonts w:ascii="Arial" w:hAnsi="Arial" w:cs="Arial"/>
          <w:spacing w:val="-1"/>
          <w:sz w:val="22"/>
          <w:szCs w:val="22"/>
        </w:rPr>
        <w:t>n</w:t>
      </w:r>
      <w:r w:rsidRPr="003232AF">
        <w:rPr>
          <w:rFonts w:ascii="Arial" w:hAnsi="Arial" w:cs="Arial"/>
          <w:sz w:val="22"/>
          <w:szCs w:val="22"/>
        </w:rPr>
        <w:t>d</w:t>
      </w:r>
      <w:r w:rsidRPr="003232AF">
        <w:rPr>
          <w:rFonts w:ascii="Arial" w:hAnsi="Arial" w:cs="Arial"/>
          <w:spacing w:val="-1"/>
          <w:sz w:val="22"/>
          <w:szCs w:val="22"/>
        </w:rPr>
        <w:t>u</w:t>
      </w:r>
      <w:r w:rsidRPr="003232AF">
        <w:rPr>
          <w:rFonts w:ascii="Arial" w:hAnsi="Arial" w:cs="Arial"/>
          <w:sz w:val="22"/>
          <w:szCs w:val="22"/>
        </w:rPr>
        <w:t>c</w:t>
      </w:r>
      <w:r w:rsidRPr="003232AF">
        <w:rPr>
          <w:rFonts w:ascii="Arial" w:hAnsi="Arial" w:cs="Arial"/>
          <w:spacing w:val="1"/>
          <w:sz w:val="22"/>
          <w:szCs w:val="22"/>
        </w:rPr>
        <w:t>t</w:t>
      </w:r>
      <w:r w:rsidRPr="003232AF">
        <w:rPr>
          <w:rFonts w:ascii="Arial" w:hAnsi="Arial" w:cs="Arial"/>
          <w:sz w:val="22"/>
          <w:szCs w:val="22"/>
        </w:rPr>
        <w:t>, dr</w:t>
      </w:r>
      <w:r w:rsidRPr="003232AF">
        <w:rPr>
          <w:rFonts w:ascii="Arial" w:hAnsi="Arial" w:cs="Arial"/>
          <w:spacing w:val="-2"/>
          <w:sz w:val="22"/>
          <w:szCs w:val="22"/>
        </w:rPr>
        <w:t>e</w:t>
      </w:r>
      <w:r w:rsidRPr="003232AF">
        <w:rPr>
          <w:rFonts w:ascii="Arial" w:hAnsi="Arial" w:cs="Arial"/>
          <w:sz w:val="22"/>
          <w:szCs w:val="22"/>
        </w:rPr>
        <w:t>ss</w:t>
      </w:r>
      <w:r w:rsidRPr="003232AF">
        <w:rPr>
          <w:rFonts w:ascii="Arial" w:hAnsi="Arial" w:cs="Arial"/>
          <w:spacing w:val="1"/>
          <w:sz w:val="22"/>
          <w:szCs w:val="22"/>
        </w:rPr>
        <w:t xml:space="preserve"> </w:t>
      </w:r>
      <w:r w:rsidRPr="003232AF">
        <w:rPr>
          <w:rFonts w:ascii="Arial" w:hAnsi="Arial" w:cs="Arial"/>
          <w:spacing w:val="-2"/>
          <w:sz w:val="22"/>
          <w:szCs w:val="22"/>
        </w:rPr>
        <w:t>c</w:t>
      </w:r>
      <w:r w:rsidRPr="003232AF">
        <w:rPr>
          <w:rFonts w:ascii="Arial" w:hAnsi="Arial" w:cs="Arial"/>
          <w:sz w:val="22"/>
          <w:szCs w:val="22"/>
        </w:rPr>
        <w:t>o</w:t>
      </w:r>
      <w:r w:rsidRPr="003232AF">
        <w:rPr>
          <w:rFonts w:ascii="Arial" w:hAnsi="Arial" w:cs="Arial"/>
          <w:spacing w:val="-1"/>
          <w:sz w:val="22"/>
          <w:szCs w:val="22"/>
        </w:rPr>
        <w:t>d</w:t>
      </w:r>
      <w:r w:rsidRPr="003232AF">
        <w:rPr>
          <w:rFonts w:ascii="Arial" w:hAnsi="Arial" w:cs="Arial"/>
          <w:sz w:val="22"/>
          <w:szCs w:val="22"/>
        </w:rPr>
        <w:t>e, a</w:t>
      </w:r>
      <w:r w:rsidRPr="003232AF">
        <w:rPr>
          <w:rFonts w:ascii="Arial" w:hAnsi="Arial" w:cs="Arial"/>
          <w:spacing w:val="-3"/>
          <w:sz w:val="22"/>
          <w:szCs w:val="22"/>
        </w:rPr>
        <w:t>n</w:t>
      </w:r>
      <w:r w:rsidRPr="003232AF">
        <w:rPr>
          <w:rFonts w:ascii="Arial" w:hAnsi="Arial" w:cs="Arial"/>
          <w:sz w:val="22"/>
          <w:szCs w:val="22"/>
        </w:rPr>
        <w:t>d co</w:t>
      </w:r>
      <w:r w:rsidRPr="003232AF">
        <w:rPr>
          <w:rFonts w:ascii="Arial" w:hAnsi="Arial" w:cs="Arial"/>
          <w:spacing w:val="-1"/>
          <w:sz w:val="22"/>
          <w:szCs w:val="22"/>
        </w:rPr>
        <w:t>m</w:t>
      </w:r>
      <w:r w:rsidRPr="003232AF">
        <w:rPr>
          <w:rFonts w:ascii="Arial" w:hAnsi="Arial" w:cs="Arial"/>
          <w:spacing w:val="1"/>
          <w:sz w:val="22"/>
          <w:szCs w:val="22"/>
        </w:rPr>
        <w:t>m</w:t>
      </w:r>
      <w:r w:rsidRPr="003232AF">
        <w:rPr>
          <w:rFonts w:ascii="Arial" w:hAnsi="Arial" w:cs="Arial"/>
          <w:sz w:val="22"/>
          <w:szCs w:val="22"/>
        </w:rPr>
        <w:t>u</w:t>
      </w:r>
      <w:r w:rsidRPr="003232AF">
        <w:rPr>
          <w:rFonts w:ascii="Arial" w:hAnsi="Arial" w:cs="Arial"/>
          <w:spacing w:val="-1"/>
          <w:sz w:val="22"/>
          <w:szCs w:val="22"/>
        </w:rPr>
        <w:t>ni</w:t>
      </w:r>
      <w:r w:rsidRPr="003232AF">
        <w:rPr>
          <w:rFonts w:ascii="Arial" w:hAnsi="Arial" w:cs="Arial"/>
          <w:sz w:val="22"/>
          <w:szCs w:val="22"/>
        </w:rPr>
        <w:t>cati</w:t>
      </w:r>
      <w:r w:rsidRPr="003232AF">
        <w:rPr>
          <w:rFonts w:ascii="Arial" w:hAnsi="Arial" w:cs="Arial"/>
          <w:spacing w:val="-1"/>
          <w:sz w:val="22"/>
          <w:szCs w:val="22"/>
        </w:rPr>
        <w:t>o</w:t>
      </w:r>
      <w:r w:rsidRPr="003232AF">
        <w:rPr>
          <w:rFonts w:ascii="Arial" w:hAnsi="Arial" w:cs="Arial"/>
          <w:sz w:val="22"/>
          <w:szCs w:val="22"/>
        </w:rPr>
        <w:t>n</w:t>
      </w:r>
      <w:r w:rsidRPr="003232AF">
        <w:rPr>
          <w:rFonts w:ascii="Arial" w:hAnsi="Arial" w:cs="Arial"/>
          <w:spacing w:val="-3"/>
          <w:sz w:val="22"/>
          <w:szCs w:val="22"/>
        </w:rPr>
        <w:t>s</w:t>
      </w:r>
      <w:r w:rsidRPr="003232AF">
        <w:rPr>
          <w:rFonts w:ascii="Arial" w:hAnsi="Arial" w:cs="Arial"/>
          <w:sz w:val="22"/>
          <w:szCs w:val="22"/>
        </w:rPr>
        <w:t>.</w:t>
      </w:r>
    </w:p>
    <w:p w14:paraId="6681894B" w14:textId="51097EF4" w:rsidR="00015065" w:rsidRPr="003232AF" w:rsidRDefault="005255BA" w:rsidP="003232AF">
      <w:pPr>
        <w:pStyle w:val="ListParagraph"/>
        <w:widowControl w:val="0"/>
        <w:numPr>
          <w:ilvl w:val="0"/>
          <w:numId w:val="37"/>
        </w:numPr>
        <w:tabs>
          <w:tab w:val="left" w:pos="820"/>
        </w:tabs>
        <w:autoSpaceDE w:val="0"/>
        <w:autoSpaceDN w:val="0"/>
        <w:adjustRightInd w:val="0"/>
        <w:spacing w:before="37" w:line="254" w:lineRule="exact"/>
        <w:ind w:right="82"/>
        <w:jc w:val="both"/>
        <w:rPr>
          <w:rFonts w:asciiTheme="minorHAnsi" w:hAnsiTheme="minorHAnsi" w:cstheme="minorHAnsi"/>
          <w:sz w:val="22"/>
          <w:szCs w:val="22"/>
        </w:rPr>
      </w:pPr>
      <w:r w:rsidRPr="003232AF">
        <w:rPr>
          <w:rFonts w:ascii="Arial" w:hAnsi="Arial" w:cs="Arial"/>
          <w:sz w:val="22"/>
          <w:szCs w:val="22"/>
        </w:rPr>
        <w:t>These responsibilities are not exhaustive and the post holder is expected to carry out any related duties commensurate with their skills, abilities and grade</w:t>
      </w:r>
      <w:r w:rsidRPr="003232AF">
        <w:rPr>
          <w:rFonts w:asciiTheme="minorHAnsi" w:hAnsiTheme="minorHAnsi" w:cstheme="minorHAnsi"/>
          <w:sz w:val="22"/>
          <w:szCs w:val="22"/>
        </w:rPr>
        <w:t xml:space="preserve">. </w:t>
      </w:r>
      <w:bookmarkEnd w:id="5"/>
    </w:p>
    <w:p w14:paraId="2C378CF5" w14:textId="77777777" w:rsidR="00583C22" w:rsidRDefault="00583C22" w:rsidP="00DE034F">
      <w:pPr>
        <w:spacing w:after="0"/>
        <w:jc w:val="both"/>
        <w:rPr>
          <w:rFonts w:ascii="Arial" w:eastAsia="Times New Roman" w:hAnsi="Arial" w:cs="Arial"/>
          <w:b/>
        </w:rPr>
      </w:pPr>
    </w:p>
    <w:tbl>
      <w:tblPr>
        <w:tblStyle w:val="TableGrid"/>
        <w:tblW w:w="0" w:type="auto"/>
        <w:shd w:val="clear" w:color="auto" w:fill="BDD6EE" w:themeFill="accent1" w:themeFillTint="66"/>
        <w:tblLook w:val="04A0" w:firstRow="1" w:lastRow="0" w:firstColumn="1" w:lastColumn="0" w:noHBand="0" w:noVBand="1"/>
      </w:tblPr>
      <w:tblGrid>
        <w:gridCol w:w="9628"/>
      </w:tblGrid>
      <w:tr w:rsidR="00B85510" w:rsidRPr="00241288" w14:paraId="3E5DC95E" w14:textId="77777777" w:rsidTr="006A636D">
        <w:trPr>
          <w:trHeight w:val="432"/>
        </w:trPr>
        <w:tc>
          <w:tcPr>
            <w:tcW w:w="9628" w:type="dxa"/>
            <w:shd w:val="clear" w:color="auto" w:fill="A8D08D" w:themeFill="accent6" w:themeFillTint="99"/>
            <w:vAlign w:val="center"/>
          </w:tcPr>
          <w:p w14:paraId="25402907" w14:textId="77777777" w:rsidR="00316019" w:rsidRDefault="00316019" w:rsidP="00B85510">
            <w:pPr>
              <w:spacing w:after="0" w:line="288" w:lineRule="auto"/>
              <w:rPr>
                <w:rFonts w:ascii="Arial" w:eastAsia="Times New Roman" w:hAnsi="Arial" w:cs="Arial"/>
                <w:b/>
                <w:sz w:val="22"/>
                <w:szCs w:val="22"/>
              </w:rPr>
            </w:pPr>
          </w:p>
          <w:p w14:paraId="2FA171F0" w14:textId="77777777" w:rsidR="00316019" w:rsidRDefault="00B85510" w:rsidP="00B85510">
            <w:pPr>
              <w:spacing w:after="0" w:line="288" w:lineRule="auto"/>
              <w:rPr>
                <w:rFonts w:ascii="Arial" w:eastAsia="Times New Roman" w:hAnsi="Arial" w:cs="Arial"/>
                <w:sz w:val="22"/>
                <w:szCs w:val="22"/>
              </w:rPr>
            </w:pPr>
            <w:r w:rsidRPr="00316019">
              <w:rPr>
                <w:rFonts w:ascii="Arial" w:eastAsia="Times New Roman" w:hAnsi="Arial" w:cs="Arial"/>
                <w:b/>
                <w:sz w:val="22"/>
                <w:szCs w:val="22"/>
              </w:rPr>
              <w:t>All staff</w:t>
            </w:r>
            <w:r w:rsidRPr="00316019">
              <w:rPr>
                <w:rFonts w:ascii="Arial" w:eastAsia="Times New Roman" w:hAnsi="Arial" w:cs="Arial"/>
                <w:sz w:val="22"/>
                <w:szCs w:val="22"/>
              </w:rPr>
              <w:t xml:space="preserve"> </w:t>
            </w:r>
            <w:r w:rsidRPr="00316019">
              <w:rPr>
                <w:rFonts w:ascii="Arial" w:eastAsia="Times New Roman" w:hAnsi="Arial" w:cs="Arial"/>
                <w:b/>
                <w:sz w:val="22"/>
                <w:szCs w:val="22"/>
              </w:rPr>
              <w:t>have an entitlement</w:t>
            </w:r>
            <w:r w:rsidRPr="00316019">
              <w:rPr>
                <w:rFonts w:ascii="Arial" w:eastAsia="Times New Roman" w:hAnsi="Arial" w:cs="Arial"/>
                <w:sz w:val="22"/>
                <w:szCs w:val="22"/>
              </w:rPr>
              <w:t xml:space="preserve"> </w:t>
            </w:r>
          </w:p>
          <w:p w14:paraId="05C1839F" w14:textId="1B9D76A8" w:rsidR="00B85510" w:rsidRPr="00316019" w:rsidRDefault="00316019" w:rsidP="00B85510">
            <w:pPr>
              <w:spacing w:after="0" w:line="288" w:lineRule="auto"/>
              <w:rPr>
                <w:rFonts w:ascii="Arial" w:eastAsia="Times New Roman" w:hAnsi="Arial" w:cs="Arial"/>
                <w:sz w:val="22"/>
                <w:szCs w:val="22"/>
              </w:rPr>
            </w:pPr>
            <w:r>
              <w:rPr>
                <w:rFonts w:ascii="Arial" w:eastAsia="Times New Roman" w:hAnsi="Arial" w:cs="Arial"/>
                <w:sz w:val="22"/>
                <w:szCs w:val="22"/>
              </w:rPr>
              <w:t>T</w:t>
            </w:r>
            <w:r w:rsidR="00B85510" w:rsidRPr="00316019">
              <w:rPr>
                <w:rFonts w:ascii="Arial" w:eastAsia="Times New Roman" w:hAnsi="Arial" w:cs="Arial"/>
                <w:sz w:val="22"/>
                <w:szCs w:val="22"/>
              </w:rPr>
              <w:t>o high-quality induction and continuing support and development. All staff will have opportunities to discuss their professional needs, both through performance management and through other professional dialogues.</w:t>
            </w:r>
          </w:p>
          <w:p w14:paraId="6BE322E1" w14:textId="77777777" w:rsidR="00B85510" w:rsidRPr="00316019" w:rsidRDefault="00B85510" w:rsidP="00B85510">
            <w:pPr>
              <w:spacing w:after="0"/>
              <w:ind w:firstLine="720"/>
              <w:rPr>
                <w:rFonts w:ascii="Arial" w:eastAsia="Times New Roman" w:hAnsi="Arial" w:cs="Arial"/>
                <w:sz w:val="22"/>
                <w:szCs w:val="22"/>
              </w:rPr>
            </w:pPr>
          </w:p>
          <w:p w14:paraId="03BE13D1" w14:textId="77777777" w:rsidR="00B85510" w:rsidRPr="00316019" w:rsidRDefault="00B85510" w:rsidP="006A636D">
            <w:pPr>
              <w:shd w:val="clear" w:color="auto" w:fill="A8D08D" w:themeFill="accent6" w:themeFillTint="99"/>
              <w:spacing w:after="0" w:line="288" w:lineRule="auto"/>
              <w:rPr>
                <w:rFonts w:ascii="Arial" w:eastAsia="Times New Roman" w:hAnsi="Arial" w:cs="Arial"/>
                <w:b/>
                <w:iCs/>
                <w:sz w:val="22"/>
                <w:szCs w:val="22"/>
              </w:rPr>
            </w:pPr>
            <w:r w:rsidRPr="00316019">
              <w:rPr>
                <w:rFonts w:ascii="Arial" w:eastAsia="Times New Roman" w:hAnsi="Arial" w:cs="Arial"/>
                <w:b/>
                <w:iCs/>
                <w:sz w:val="22"/>
                <w:szCs w:val="22"/>
              </w:rPr>
              <w:t>Safeguarding Statement</w:t>
            </w:r>
          </w:p>
          <w:p w14:paraId="2E0AF8FE" w14:textId="77777777" w:rsidR="00B85510" w:rsidRPr="00316019" w:rsidRDefault="00B85510" w:rsidP="006A636D">
            <w:pPr>
              <w:shd w:val="clear" w:color="auto" w:fill="A8D08D" w:themeFill="accent6" w:themeFillTint="99"/>
              <w:spacing w:after="0" w:line="288" w:lineRule="auto"/>
              <w:rPr>
                <w:rFonts w:ascii="Arial" w:hAnsi="Arial" w:cs="Arial"/>
                <w:sz w:val="22"/>
                <w:szCs w:val="22"/>
              </w:rPr>
            </w:pPr>
            <w:r w:rsidRPr="00316019">
              <w:rPr>
                <w:rFonts w:ascii="Arial" w:eastAsia="Times New Roman" w:hAnsi="Arial" w:cs="Arial"/>
                <w:iCs/>
                <w:sz w:val="22"/>
                <w:szCs w:val="22"/>
              </w:rPr>
              <w:t>The Trust is committed to safeguarding and promoting the welfare of children and young people and expects all staff and volunteers to share this commitment. Successful applicants will need to undertake an Enhanced DBS check and/or a Barred List check.  Management posts will be subject to a Section 128 clearance.</w:t>
            </w:r>
          </w:p>
          <w:p w14:paraId="75FEE75C" w14:textId="77777777" w:rsidR="00B85510" w:rsidRPr="00316019" w:rsidRDefault="00B85510" w:rsidP="00B85510">
            <w:pPr>
              <w:pStyle w:val="Default"/>
              <w:rPr>
                <w:b/>
                <w:bCs/>
                <w:sz w:val="22"/>
                <w:szCs w:val="22"/>
              </w:rPr>
            </w:pPr>
          </w:p>
          <w:p w14:paraId="4EFEB260" w14:textId="77777777" w:rsidR="00B85510" w:rsidRPr="00316019" w:rsidRDefault="00B85510" w:rsidP="00B85510">
            <w:pPr>
              <w:spacing w:after="0" w:line="288" w:lineRule="auto"/>
              <w:rPr>
                <w:rFonts w:ascii="Arial" w:hAnsi="Arial" w:cs="Arial"/>
                <w:b/>
                <w:sz w:val="22"/>
                <w:szCs w:val="22"/>
              </w:rPr>
            </w:pPr>
            <w:r w:rsidRPr="00316019">
              <w:rPr>
                <w:rFonts w:ascii="Arial" w:hAnsi="Arial" w:cs="Arial"/>
                <w:b/>
                <w:sz w:val="22"/>
                <w:szCs w:val="22"/>
              </w:rPr>
              <w:t>Equal Opportunities</w:t>
            </w:r>
          </w:p>
          <w:p w14:paraId="264AB732" w14:textId="77777777" w:rsidR="00B85510" w:rsidRPr="00316019" w:rsidRDefault="00B85510" w:rsidP="00B85510">
            <w:pPr>
              <w:spacing w:after="0" w:line="288" w:lineRule="auto"/>
              <w:rPr>
                <w:rFonts w:ascii="Arial" w:eastAsia="Times New Roman" w:hAnsi="Arial" w:cs="Arial"/>
                <w:iCs/>
                <w:sz w:val="22"/>
                <w:szCs w:val="22"/>
              </w:rPr>
            </w:pPr>
            <w:r w:rsidRPr="00316019">
              <w:rPr>
                <w:rFonts w:ascii="Arial" w:eastAsia="Times New Roman" w:hAnsi="Arial" w:cs="Arial"/>
                <w:iCs/>
                <w:sz w:val="22"/>
                <w:szCs w:val="22"/>
              </w:rPr>
              <w:t>The Trust is committed to equality of opportunity. We positively welcome applications from all sections of the community.</w:t>
            </w:r>
          </w:p>
          <w:p w14:paraId="369CF488" w14:textId="4D5739A1" w:rsidR="00316019" w:rsidRPr="00B85510" w:rsidRDefault="00316019" w:rsidP="00B85510">
            <w:pPr>
              <w:spacing w:after="0" w:line="288" w:lineRule="auto"/>
              <w:rPr>
                <w:rFonts w:ascii="Arial" w:eastAsia="Times New Roman" w:hAnsi="Arial" w:cs="Arial"/>
                <w:iCs/>
                <w:sz w:val="20"/>
                <w:szCs w:val="20"/>
              </w:rPr>
            </w:pPr>
          </w:p>
        </w:tc>
      </w:tr>
    </w:tbl>
    <w:p w14:paraId="09A37E92" w14:textId="77777777" w:rsidR="00BF5550" w:rsidRDefault="00BF5550" w:rsidP="00581DC1">
      <w:pPr>
        <w:spacing w:after="160" w:line="259" w:lineRule="auto"/>
        <w:rPr>
          <w:rFonts w:ascii="Arial" w:eastAsia="Times New Roman" w:hAnsi="Arial" w:cs="Arial"/>
          <w:iCs/>
        </w:rPr>
      </w:pPr>
    </w:p>
    <w:p w14:paraId="02DCBC41" w14:textId="213CA393" w:rsidR="00581DC1" w:rsidRPr="00253CDC" w:rsidRDefault="00581DC1" w:rsidP="00581DC1">
      <w:pPr>
        <w:spacing w:after="160" w:line="259" w:lineRule="auto"/>
        <w:rPr>
          <w:rFonts w:ascii="Arial" w:eastAsia="Times New Roman" w:hAnsi="Arial" w:cs="Arial"/>
          <w:iCs/>
        </w:rPr>
      </w:pPr>
      <w:r w:rsidRPr="00253CDC">
        <w:rPr>
          <w:rFonts w:ascii="Arial" w:eastAsia="Times New Roman" w:hAnsi="Arial" w:cs="Arial"/>
          <w:iCs/>
        </w:rPr>
        <w:tab/>
      </w:r>
    </w:p>
    <w:p w14:paraId="2419F4F2" w14:textId="77777777" w:rsidR="00347715" w:rsidRDefault="00347715" w:rsidP="00581DC1">
      <w:pPr>
        <w:spacing w:after="160" w:line="259" w:lineRule="auto"/>
        <w:rPr>
          <w:rFonts w:ascii="Arial" w:hAnsi="Arial" w:cs="Arial"/>
        </w:rPr>
      </w:pPr>
    </w:p>
    <w:p w14:paraId="3B4B3F0D" w14:textId="77777777" w:rsidR="002B7CC0" w:rsidRDefault="002B7CC0" w:rsidP="00581DC1">
      <w:pPr>
        <w:spacing w:after="160" w:line="259" w:lineRule="auto"/>
        <w:rPr>
          <w:rFonts w:ascii="Arial" w:hAnsi="Arial" w:cs="Arial"/>
        </w:rPr>
      </w:pPr>
    </w:p>
    <w:p w14:paraId="3C70AF5C" w14:textId="77777777" w:rsidR="002B7CC0" w:rsidRDefault="002B7CC0" w:rsidP="00581DC1">
      <w:pPr>
        <w:spacing w:after="160" w:line="259" w:lineRule="auto"/>
        <w:rPr>
          <w:rFonts w:ascii="Arial" w:hAnsi="Arial" w:cs="Arial"/>
        </w:rPr>
      </w:pPr>
    </w:p>
    <w:p w14:paraId="18A8B2EC" w14:textId="77777777" w:rsidR="00316019" w:rsidRDefault="00316019" w:rsidP="002B7CC0">
      <w:pPr>
        <w:spacing w:after="5" w:line="249" w:lineRule="auto"/>
        <w:ind w:right="-1"/>
        <w:jc w:val="center"/>
        <w:rPr>
          <w:rFonts w:ascii="Arial" w:hAnsi="Arial" w:cs="Arial"/>
          <w:b/>
          <w:bCs/>
        </w:rPr>
      </w:pPr>
    </w:p>
    <w:p w14:paraId="54703278" w14:textId="77777777" w:rsidR="00316019" w:rsidRDefault="00316019" w:rsidP="002B7CC0">
      <w:pPr>
        <w:spacing w:after="5" w:line="249" w:lineRule="auto"/>
        <w:ind w:right="-1"/>
        <w:jc w:val="center"/>
        <w:rPr>
          <w:rFonts w:ascii="Arial" w:hAnsi="Arial" w:cs="Arial"/>
          <w:b/>
          <w:bCs/>
        </w:rPr>
      </w:pPr>
    </w:p>
    <w:p w14:paraId="78D32CC7" w14:textId="13B500EC" w:rsidR="00316019" w:rsidRDefault="00316019" w:rsidP="002B7CC0">
      <w:pPr>
        <w:spacing w:after="5" w:line="249" w:lineRule="auto"/>
        <w:ind w:right="-1"/>
        <w:jc w:val="center"/>
        <w:rPr>
          <w:rFonts w:ascii="Arial" w:hAnsi="Arial" w:cs="Arial"/>
          <w:b/>
          <w:bCs/>
        </w:rPr>
      </w:pPr>
    </w:p>
    <w:p w14:paraId="21F12AFD" w14:textId="3C0AE9CD" w:rsidR="00CC1D97" w:rsidRDefault="00CC1D97" w:rsidP="002B7CC0">
      <w:pPr>
        <w:spacing w:after="5" w:line="249" w:lineRule="auto"/>
        <w:ind w:right="-1"/>
        <w:jc w:val="center"/>
        <w:rPr>
          <w:rFonts w:ascii="Arial" w:hAnsi="Arial" w:cs="Arial"/>
          <w:b/>
          <w:bCs/>
        </w:rPr>
      </w:pPr>
    </w:p>
    <w:p w14:paraId="09B838AA" w14:textId="7B628767" w:rsidR="00CC1D97" w:rsidRDefault="00CC1D97" w:rsidP="002B7CC0">
      <w:pPr>
        <w:spacing w:after="5" w:line="249" w:lineRule="auto"/>
        <w:ind w:right="-1"/>
        <w:jc w:val="center"/>
        <w:rPr>
          <w:rFonts w:ascii="Arial" w:hAnsi="Arial" w:cs="Arial"/>
          <w:b/>
          <w:bCs/>
        </w:rPr>
      </w:pPr>
    </w:p>
    <w:p w14:paraId="0DF17CB9" w14:textId="044A73E4" w:rsidR="00CC1D97" w:rsidRDefault="00CC1D97" w:rsidP="002B7CC0">
      <w:pPr>
        <w:spacing w:after="5" w:line="249" w:lineRule="auto"/>
        <w:ind w:right="-1"/>
        <w:jc w:val="center"/>
        <w:rPr>
          <w:rFonts w:ascii="Arial" w:hAnsi="Arial" w:cs="Arial"/>
          <w:b/>
          <w:bCs/>
        </w:rPr>
      </w:pPr>
    </w:p>
    <w:p w14:paraId="374CAB86" w14:textId="135D0847" w:rsidR="00CC1D97" w:rsidRDefault="00CC1D97" w:rsidP="002B7CC0">
      <w:pPr>
        <w:spacing w:after="5" w:line="249" w:lineRule="auto"/>
        <w:ind w:right="-1"/>
        <w:jc w:val="center"/>
        <w:rPr>
          <w:rFonts w:ascii="Arial" w:hAnsi="Arial" w:cs="Arial"/>
          <w:b/>
          <w:bCs/>
        </w:rPr>
      </w:pPr>
    </w:p>
    <w:p w14:paraId="7313420A" w14:textId="44D966F4" w:rsidR="00CC1D97" w:rsidRDefault="00CC1D97" w:rsidP="002B7CC0">
      <w:pPr>
        <w:spacing w:after="5" w:line="249" w:lineRule="auto"/>
        <w:ind w:right="-1"/>
        <w:jc w:val="center"/>
        <w:rPr>
          <w:rFonts w:ascii="Arial" w:hAnsi="Arial" w:cs="Arial"/>
          <w:b/>
          <w:bCs/>
        </w:rPr>
      </w:pPr>
    </w:p>
    <w:p w14:paraId="634F7914" w14:textId="7AE4D751" w:rsidR="00CC1D97" w:rsidRDefault="00CC1D97" w:rsidP="002B7CC0">
      <w:pPr>
        <w:spacing w:after="5" w:line="249" w:lineRule="auto"/>
        <w:ind w:right="-1"/>
        <w:jc w:val="center"/>
        <w:rPr>
          <w:rFonts w:ascii="Arial" w:hAnsi="Arial" w:cs="Arial"/>
          <w:b/>
          <w:bCs/>
        </w:rPr>
      </w:pPr>
    </w:p>
    <w:p w14:paraId="38254393" w14:textId="089E2FB4" w:rsidR="00CC1D97" w:rsidRDefault="00CC1D97" w:rsidP="002B7CC0">
      <w:pPr>
        <w:spacing w:after="5" w:line="249" w:lineRule="auto"/>
        <w:ind w:right="-1"/>
        <w:jc w:val="center"/>
        <w:rPr>
          <w:rFonts w:ascii="Arial" w:hAnsi="Arial" w:cs="Arial"/>
          <w:b/>
          <w:bCs/>
        </w:rPr>
      </w:pPr>
    </w:p>
    <w:p w14:paraId="3798C2F0" w14:textId="7A7B5404" w:rsidR="00CC1D97" w:rsidRDefault="00CC1D97" w:rsidP="002B7CC0">
      <w:pPr>
        <w:spacing w:after="5" w:line="249" w:lineRule="auto"/>
        <w:ind w:right="-1"/>
        <w:jc w:val="center"/>
        <w:rPr>
          <w:rFonts w:ascii="Arial" w:hAnsi="Arial" w:cs="Arial"/>
          <w:b/>
          <w:bCs/>
        </w:rPr>
      </w:pPr>
    </w:p>
    <w:p w14:paraId="54DA1290" w14:textId="77777777" w:rsidR="00CC1D97" w:rsidRDefault="00CC1D97" w:rsidP="00725E9B">
      <w:pPr>
        <w:spacing w:after="5" w:line="249" w:lineRule="auto"/>
        <w:ind w:right="-1"/>
        <w:rPr>
          <w:rFonts w:ascii="Arial" w:hAnsi="Arial" w:cs="Arial"/>
          <w:b/>
          <w:bCs/>
        </w:rPr>
      </w:pPr>
    </w:p>
    <w:p w14:paraId="69787617" w14:textId="77777777" w:rsidR="00316019" w:rsidRDefault="00316019" w:rsidP="000F2F23">
      <w:pPr>
        <w:spacing w:after="5" w:line="249" w:lineRule="auto"/>
        <w:ind w:right="-1"/>
        <w:rPr>
          <w:rFonts w:ascii="Arial" w:hAnsi="Arial" w:cs="Arial"/>
          <w:b/>
          <w:bCs/>
        </w:rPr>
      </w:pPr>
    </w:p>
    <w:tbl>
      <w:tblPr>
        <w:tblStyle w:val="TableGrid"/>
        <w:tblW w:w="9776" w:type="dxa"/>
        <w:shd w:val="clear" w:color="auto" w:fill="CCCCFF"/>
        <w:tblLook w:val="04A0" w:firstRow="1" w:lastRow="0" w:firstColumn="1" w:lastColumn="0" w:noHBand="0" w:noVBand="1"/>
      </w:tblPr>
      <w:tblGrid>
        <w:gridCol w:w="9776"/>
      </w:tblGrid>
      <w:tr w:rsidR="000F2F23" w:rsidRPr="00575AA6" w14:paraId="283626A0" w14:textId="77777777" w:rsidTr="006A636D">
        <w:trPr>
          <w:trHeight w:val="793"/>
        </w:trPr>
        <w:tc>
          <w:tcPr>
            <w:tcW w:w="9776" w:type="dxa"/>
            <w:shd w:val="clear" w:color="auto" w:fill="A8D08D" w:themeFill="accent6" w:themeFillTint="99"/>
          </w:tcPr>
          <w:p w14:paraId="46077C3E" w14:textId="12C0E0D5" w:rsidR="000F2F23" w:rsidRPr="00575AA6" w:rsidRDefault="000F2F23" w:rsidP="000F2F23">
            <w:pPr>
              <w:spacing w:before="240" w:after="5" w:line="249" w:lineRule="auto"/>
              <w:ind w:right="-1"/>
              <w:jc w:val="center"/>
              <w:rPr>
                <w:rFonts w:ascii="Arial" w:hAnsi="Arial" w:cs="Arial"/>
                <w:b/>
                <w:color w:val="000000" w:themeColor="text1"/>
                <w:sz w:val="28"/>
                <w:szCs w:val="28"/>
              </w:rPr>
            </w:pPr>
            <w:r w:rsidRPr="00575AA6">
              <w:rPr>
                <w:rFonts w:ascii="Arial" w:eastAsia="Arial" w:hAnsi="Arial" w:cs="Arial"/>
                <w:b/>
                <w:sz w:val="28"/>
                <w:szCs w:val="28"/>
              </w:rPr>
              <w:lastRenderedPageBreak/>
              <w:t>Person Specification</w:t>
            </w:r>
            <w:r w:rsidRPr="00575AA6">
              <w:rPr>
                <w:rFonts w:ascii="Arial" w:hAnsi="Arial" w:cs="Arial"/>
                <w:b/>
                <w:bCs/>
                <w:sz w:val="28"/>
                <w:szCs w:val="28"/>
              </w:rPr>
              <w:t xml:space="preserve"> </w:t>
            </w:r>
            <w:r w:rsidR="003232AF" w:rsidRPr="00575AA6">
              <w:rPr>
                <w:rFonts w:ascii="Arial" w:hAnsi="Arial" w:cs="Arial"/>
                <w:b/>
                <w:bCs/>
                <w:sz w:val="28"/>
                <w:szCs w:val="28"/>
              </w:rPr>
              <w:t xml:space="preserve">Assistant Principal: </w:t>
            </w:r>
            <w:r w:rsidR="00575AA6" w:rsidRPr="00575AA6">
              <w:rPr>
                <w:rFonts w:ascii="Arial" w:hAnsi="Arial" w:cs="Arial"/>
                <w:b/>
                <w:bCs/>
                <w:sz w:val="28"/>
                <w:szCs w:val="28"/>
              </w:rPr>
              <w:t>Teaching and Curriculum</w:t>
            </w:r>
          </w:p>
        </w:tc>
      </w:tr>
    </w:tbl>
    <w:p w14:paraId="4FDE701F" w14:textId="65DEBBAD" w:rsidR="00D27A3F" w:rsidRPr="00575AA6" w:rsidRDefault="00D27A3F" w:rsidP="009053BC">
      <w:pPr>
        <w:pStyle w:val="NoSpacing"/>
        <w:rPr>
          <w:rFonts w:ascii="Arial" w:hAnsi="Arial" w:cs="Arial"/>
          <w:color w:val="7030A0"/>
          <w:sz w:val="28"/>
          <w:szCs w:val="28"/>
        </w:rPr>
      </w:pPr>
    </w:p>
    <w:p w14:paraId="2CD2DB4D" w14:textId="77777777" w:rsidR="000F2F23" w:rsidRDefault="000F2F23" w:rsidP="009053BC">
      <w:pPr>
        <w:pStyle w:val="NoSpacing"/>
        <w:rPr>
          <w:rFonts w:ascii="Arial" w:hAnsi="Arial" w:cs="Arial"/>
          <w:color w:val="7030A0"/>
        </w:rPr>
      </w:pPr>
    </w:p>
    <w:tbl>
      <w:tblPr>
        <w:tblStyle w:val="TableGrid"/>
        <w:tblW w:w="9776" w:type="dxa"/>
        <w:tblLayout w:type="fixed"/>
        <w:tblLook w:val="04A0" w:firstRow="1" w:lastRow="0" w:firstColumn="1" w:lastColumn="0" w:noHBand="0" w:noVBand="1"/>
      </w:tblPr>
      <w:tblGrid>
        <w:gridCol w:w="2405"/>
        <w:gridCol w:w="2693"/>
        <w:gridCol w:w="4678"/>
      </w:tblGrid>
      <w:tr w:rsidR="009053BC" w14:paraId="0E679453" w14:textId="77777777" w:rsidTr="009053BC">
        <w:tc>
          <w:tcPr>
            <w:tcW w:w="2405" w:type="dxa"/>
          </w:tcPr>
          <w:p w14:paraId="3F375148" w14:textId="296E2054" w:rsidR="009053BC" w:rsidRPr="00793B99" w:rsidRDefault="004D3235" w:rsidP="009053BC">
            <w:pPr>
              <w:pStyle w:val="NoSpacing"/>
              <w:rPr>
                <w:rFonts w:ascii="Arial" w:hAnsi="Arial" w:cs="Arial"/>
                <w:b/>
              </w:rPr>
            </w:pPr>
            <w:r>
              <w:rPr>
                <w:rFonts w:ascii="Arial" w:hAnsi="Arial" w:cs="Arial"/>
                <w:b/>
              </w:rPr>
              <w:t>Criteria</w:t>
            </w:r>
            <w:r w:rsidR="009053BC" w:rsidRPr="00793B99">
              <w:rPr>
                <w:rFonts w:ascii="Arial" w:hAnsi="Arial" w:cs="Arial"/>
                <w:b/>
              </w:rPr>
              <w:t xml:space="preserve">  </w:t>
            </w:r>
          </w:p>
        </w:tc>
        <w:tc>
          <w:tcPr>
            <w:tcW w:w="2693" w:type="dxa"/>
          </w:tcPr>
          <w:p w14:paraId="48360CB9" w14:textId="659A61CF" w:rsidR="009053BC" w:rsidRPr="00793B99" w:rsidRDefault="009053BC" w:rsidP="009053BC">
            <w:pPr>
              <w:pStyle w:val="NoSpacing"/>
              <w:rPr>
                <w:rFonts w:ascii="Arial" w:hAnsi="Arial" w:cs="Arial"/>
                <w:b/>
              </w:rPr>
            </w:pPr>
            <w:r w:rsidRPr="00793B99">
              <w:rPr>
                <w:rFonts w:ascii="Arial" w:hAnsi="Arial" w:cs="Arial"/>
                <w:b/>
              </w:rPr>
              <w:t>Essential</w:t>
            </w:r>
          </w:p>
        </w:tc>
        <w:tc>
          <w:tcPr>
            <w:tcW w:w="4678" w:type="dxa"/>
          </w:tcPr>
          <w:p w14:paraId="5C92FFAE" w14:textId="1CA654E7" w:rsidR="009053BC" w:rsidRPr="00793B99" w:rsidRDefault="009053BC" w:rsidP="009053BC">
            <w:pPr>
              <w:pStyle w:val="NoSpacing"/>
              <w:rPr>
                <w:rFonts w:ascii="Arial" w:hAnsi="Arial" w:cs="Arial"/>
                <w:b/>
              </w:rPr>
            </w:pPr>
            <w:r w:rsidRPr="00793B99">
              <w:rPr>
                <w:rFonts w:ascii="Arial" w:hAnsi="Arial" w:cs="Arial"/>
                <w:b/>
              </w:rPr>
              <w:t>Desirable</w:t>
            </w:r>
          </w:p>
        </w:tc>
      </w:tr>
      <w:tr w:rsidR="00F63BF4" w:rsidRPr="00F63BF4" w14:paraId="47C61858" w14:textId="77777777" w:rsidTr="009053BC">
        <w:tc>
          <w:tcPr>
            <w:tcW w:w="2405" w:type="dxa"/>
          </w:tcPr>
          <w:p w14:paraId="1D4F5260" w14:textId="71364819" w:rsidR="009053BC" w:rsidRPr="002B041F" w:rsidRDefault="00793B99" w:rsidP="009053BC">
            <w:pPr>
              <w:pStyle w:val="NoSpacing"/>
              <w:rPr>
                <w:rFonts w:ascii="Arial" w:hAnsi="Arial" w:cs="Arial"/>
                <w:sz w:val="22"/>
                <w:szCs w:val="22"/>
              </w:rPr>
            </w:pPr>
            <w:r w:rsidRPr="002B041F">
              <w:rPr>
                <w:rFonts w:ascii="Arial" w:hAnsi="Arial" w:cs="Arial"/>
                <w:sz w:val="22"/>
                <w:szCs w:val="22"/>
              </w:rPr>
              <w:t xml:space="preserve">Education and </w:t>
            </w:r>
          </w:p>
          <w:p w14:paraId="4A78DA9F" w14:textId="3988F2B0" w:rsidR="00793B99" w:rsidRPr="002B041F" w:rsidRDefault="00793B99" w:rsidP="009053BC">
            <w:pPr>
              <w:pStyle w:val="NoSpacing"/>
              <w:rPr>
                <w:rFonts w:ascii="Arial" w:hAnsi="Arial" w:cs="Arial"/>
                <w:sz w:val="22"/>
                <w:szCs w:val="22"/>
              </w:rPr>
            </w:pPr>
            <w:r w:rsidRPr="002B041F">
              <w:rPr>
                <w:rFonts w:ascii="Arial" w:hAnsi="Arial" w:cs="Arial"/>
                <w:sz w:val="22"/>
                <w:szCs w:val="22"/>
              </w:rPr>
              <w:t>Qualifications</w:t>
            </w:r>
          </w:p>
          <w:p w14:paraId="619274CD" w14:textId="77777777" w:rsidR="00793B99" w:rsidRPr="002B041F" w:rsidRDefault="00793B99" w:rsidP="00793B99">
            <w:pPr>
              <w:autoSpaceDE w:val="0"/>
              <w:autoSpaceDN w:val="0"/>
              <w:adjustRightInd w:val="0"/>
              <w:spacing w:after="0"/>
              <w:rPr>
                <w:rFonts w:ascii="Arial" w:eastAsiaTheme="minorHAnsi" w:hAnsi="Arial" w:cs="Arial"/>
                <w:sz w:val="22"/>
                <w:szCs w:val="22"/>
                <w:lang w:val="en-GB"/>
              </w:rPr>
            </w:pPr>
          </w:p>
          <w:p w14:paraId="3C1D5650" w14:textId="77777777" w:rsidR="00793B99" w:rsidRPr="002B041F" w:rsidRDefault="00793B99" w:rsidP="009053BC">
            <w:pPr>
              <w:pStyle w:val="NoSpacing"/>
              <w:rPr>
                <w:rFonts w:ascii="Arial" w:hAnsi="Arial" w:cs="Arial"/>
                <w:color w:val="FF0000"/>
                <w:sz w:val="22"/>
                <w:szCs w:val="22"/>
              </w:rPr>
            </w:pPr>
          </w:p>
          <w:p w14:paraId="288B3313" w14:textId="77777777" w:rsidR="00793B99" w:rsidRPr="002B041F" w:rsidRDefault="00793B99" w:rsidP="009053BC">
            <w:pPr>
              <w:pStyle w:val="NoSpacing"/>
              <w:rPr>
                <w:rFonts w:ascii="Arial" w:hAnsi="Arial" w:cs="Arial"/>
                <w:color w:val="FF0000"/>
                <w:sz w:val="22"/>
                <w:szCs w:val="22"/>
              </w:rPr>
            </w:pPr>
          </w:p>
          <w:p w14:paraId="36B1ED06" w14:textId="4C851533" w:rsidR="00793B99" w:rsidRPr="002B041F" w:rsidRDefault="00793B99" w:rsidP="009053BC">
            <w:pPr>
              <w:pStyle w:val="NoSpacing"/>
              <w:rPr>
                <w:rFonts w:ascii="Arial" w:hAnsi="Arial" w:cs="Arial"/>
                <w:color w:val="FF0000"/>
                <w:sz w:val="22"/>
                <w:szCs w:val="22"/>
              </w:rPr>
            </w:pPr>
          </w:p>
        </w:tc>
        <w:tc>
          <w:tcPr>
            <w:tcW w:w="2693" w:type="dxa"/>
          </w:tcPr>
          <w:p w14:paraId="1B2A66C2" w14:textId="03C3D56D" w:rsidR="003232AF" w:rsidRPr="002B041F" w:rsidRDefault="003232AF" w:rsidP="003232AF">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Qualified Teacher Status.</w:t>
            </w:r>
          </w:p>
          <w:p w14:paraId="6CF9B259" w14:textId="0ADF7431" w:rsidR="003232AF" w:rsidRPr="002B041F" w:rsidRDefault="003232AF" w:rsidP="003232AF">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Good degree.</w:t>
            </w:r>
          </w:p>
          <w:p w14:paraId="75BB9091" w14:textId="0F1925B2" w:rsidR="004D3235" w:rsidRPr="002B041F" w:rsidRDefault="003232AF" w:rsidP="003232AF">
            <w:pPr>
              <w:pStyle w:val="NoSpacing"/>
              <w:rPr>
                <w:rFonts w:ascii="Arial" w:hAnsi="Arial" w:cs="Arial"/>
                <w:color w:val="FF0000"/>
                <w:sz w:val="22"/>
                <w:szCs w:val="22"/>
              </w:rPr>
            </w:pPr>
            <w:r w:rsidRPr="002B041F">
              <w:rPr>
                <w:rFonts w:ascii="Arial" w:eastAsiaTheme="minorHAnsi" w:hAnsi="Arial" w:cs="Arial"/>
                <w:sz w:val="22"/>
                <w:szCs w:val="22"/>
                <w:lang w:val="en-GB"/>
              </w:rPr>
              <w:t>Evidence of further professional development.</w:t>
            </w:r>
          </w:p>
          <w:p w14:paraId="51BF7F19" w14:textId="77777777" w:rsidR="00725E9B" w:rsidRPr="002B041F" w:rsidRDefault="00725E9B" w:rsidP="009053BC">
            <w:pPr>
              <w:pStyle w:val="NoSpacing"/>
              <w:rPr>
                <w:rFonts w:ascii="Aptos" w:eastAsia="Times New Roman" w:hAnsi="Aptos"/>
                <w:color w:val="000000"/>
                <w:sz w:val="22"/>
                <w:szCs w:val="22"/>
                <w:shd w:val="clear" w:color="auto" w:fill="FFFF00"/>
              </w:rPr>
            </w:pPr>
          </w:p>
          <w:p w14:paraId="19C6AE37" w14:textId="2714DE1F" w:rsidR="004D3235" w:rsidRPr="002B041F" w:rsidRDefault="004D3235" w:rsidP="009053BC">
            <w:pPr>
              <w:pStyle w:val="NoSpacing"/>
              <w:rPr>
                <w:rFonts w:ascii="Arial" w:hAnsi="Arial" w:cs="Arial"/>
                <w:sz w:val="22"/>
                <w:szCs w:val="22"/>
              </w:rPr>
            </w:pPr>
            <w:r w:rsidRPr="002B041F">
              <w:rPr>
                <w:rFonts w:ascii="Arial" w:hAnsi="Arial" w:cs="Arial"/>
                <w:sz w:val="22"/>
                <w:szCs w:val="22"/>
              </w:rPr>
              <w:t>Willingness to engage in continued professional development</w:t>
            </w:r>
            <w:r w:rsidR="00B70C00" w:rsidRPr="002B041F">
              <w:rPr>
                <w:rFonts w:ascii="Arial" w:hAnsi="Arial" w:cs="Arial"/>
                <w:sz w:val="22"/>
                <w:szCs w:val="22"/>
              </w:rPr>
              <w:t>.</w:t>
            </w:r>
          </w:p>
          <w:p w14:paraId="669A1CC8" w14:textId="77777777" w:rsidR="00725E9B" w:rsidRPr="002B041F" w:rsidRDefault="00725E9B" w:rsidP="009053BC">
            <w:pPr>
              <w:pStyle w:val="NoSpacing"/>
              <w:rPr>
                <w:rFonts w:ascii="Arial" w:hAnsi="Arial" w:cs="Arial"/>
                <w:sz w:val="22"/>
                <w:szCs w:val="22"/>
              </w:rPr>
            </w:pPr>
          </w:p>
          <w:p w14:paraId="62DED3D9" w14:textId="5A21407E" w:rsidR="004A493A" w:rsidRPr="002B041F" w:rsidRDefault="004A493A" w:rsidP="007721F2">
            <w:pPr>
              <w:pStyle w:val="NoSpacing"/>
              <w:rPr>
                <w:rFonts w:ascii="Arial" w:hAnsi="Arial" w:cs="Arial"/>
                <w:color w:val="FF0000"/>
                <w:sz w:val="22"/>
                <w:szCs w:val="22"/>
              </w:rPr>
            </w:pPr>
          </w:p>
        </w:tc>
        <w:tc>
          <w:tcPr>
            <w:tcW w:w="4678" w:type="dxa"/>
          </w:tcPr>
          <w:p w14:paraId="7573F6C4" w14:textId="77777777" w:rsidR="003232AF" w:rsidRPr="002B041F" w:rsidRDefault="003232AF" w:rsidP="003232AF">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 xml:space="preserve">Higher qualification in education or leadership development </w:t>
            </w:r>
          </w:p>
          <w:p w14:paraId="1F3D0A60" w14:textId="77777777" w:rsidR="003232AF" w:rsidRPr="002B041F" w:rsidRDefault="003232AF" w:rsidP="003232AF">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Advanced Safeguarding training.</w:t>
            </w:r>
          </w:p>
          <w:p w14:paraId="19720F6A" w14:textId="34F5084B" w:rsidR="00520D7B" w:rsidRPr="002B041F" w:rsidRDefault="00520D7B" w:rsidP="009053BC">
            <w:pPr>
              <w:pStyle w:val="NoSpacing"/>
              <w:rPr>
                <w:rFonts w:ascii="Arial" w:hAnsi="Arial" w:cs="Arial"/>
                <w:color w:val="FF0000"/>
                <w:sz w:val="22"/>
                <w:szCs w:val="22"/>
              </w:rPr>
            </w:pPr>
          </w:p>
        </w:tc>
      </w:tr>
      <w:tr w:rsidR="007721F2" w:rsidRPr="00F63BF4" w14:paraId="72EB7F13" w14:textId="77777777" w:rsidTr="009053BC">
        <w:tc>
          <w:tcPr>
            <w:tcW w:w="2405" w:type="dxa"/>
          </w:tcPr>
          <w:p w14:paraId="68B15CEC" w14:textId="42F8B1FA" w:rsidR="007721F2" w:rsidRPr="002B041F" w:rsidRDefault="007721F2" w:rsidP="007721F2">
            <w:pPr>
              <w:pStyle w:val="NoSpacing"/>
              <w:rPr>
                <w:rFonts w:ascii="Arial" w:hAnsi="Arial" w:cs="Arial"/>
                <w:sz w:val="22"/>
                <w:szCs w:val="22"/>
              </w:rPr>
            </w:pPr>
            <w:r w:rsidRPr="002B041F">
              <w:rPr>
                <w:rFonts w:ascii="Arial" w:hAnsi="Arial" w:cs="Arial"/>
                <w:sz w:val="22"/>
                <w:szCs w:val="22"/>
              </w:rPr>
              <w:t>Knowledge and Skills</w:t>
            </w:r>
          </w:p>
          <w:p w14:paraId="6D84FE7C" w14:textId="77777777" w:rsidR="007721F2" w:rsidRPr="002B041F" w:rsidRDefault="007721F2" w:rsidP="007721F2">
            <w:pPr>
              <w:pStyle w:val="NoSpacing"/>
              <w:rPr>
                <w:rFonts w:ascii="Arial" w:hAnsi="Arial" w:cs="Arial"/>
                <w:color w:val="FF0000"/>
                <w:sz w:val="22"/>
                <w:szCs w:val="22"/>
              </w:rPr>
            </w:pPr>
          </w:p>
          <w:p w14:paraId="5112A0DD" w14:textId="77777777" w:rsidR="007721F2" w:rsidRPr="002B041F" w:rsidRDefault="007721F2" w:rsidP="007721F2">
            <w:pPr>
              <w:pStyle w:val="NoSpacing"/>
              <w:rPr>
                <w:rFonts w:ascii="Arial" w:hAnsi="Arial" w:cs="Arial"/>
                <w:color w:val="FF0000"/>
                <w:sz w:val="22"/>
                <w:szCs w:val="22"/>
              </w:rPr>
            </w:pPr>
          </w:p>
          <w:p w14:paraId="15FDEDAB" w14:textId="77777777" w:rsidR="007721F2" w:rsidRPr="002B041F" w:rsidRDefault="007721F2" w:rsidP="007721F2">
            <w:pPr>
              <w:pStyle w:val="NoSpacing"/>
              <w:rPr>
                <w:rFonts w:ascii="Arial" w:hAnsi="Arial" w:cs="Arial"/>
                <w:color w:val="FF0000"/>
                <w:sz w:val="22"/>
                <w:szCs w:val="22"/>
              </w:rPr>
            </w:pPr>
          </w:p>
          <w:p w14:paraId="3B773030" w14:textId="77777777" w:rsidR="007721F2" w:rsidRPr="002B041F" w:rsidRDefault="007721F2" w:rsidP="007721F2">
            <w:pPr>
              <w:pStyle w:val="NoSpacing"/>
              <w:rPr>
                <w:rFonts w:ascii="Arial" w:hAnsi="Arial" w:cs="Arial"/>
                <w:color w:val="FF0000"/>
                <w:sz w:val="22"/>
                <w:szCs w:val="22"/>
              </w:rPr>
            </w:pPr>
          </w:p>
          <w:p w14:paraId="6B45361B" w14:textId="77777777" w:rsidR="007721F2" w:rsidRPr="002B041F" w:rsidRDefault="007721F2" w:rsidP="007721F2">
            <w:pPr>
              <w:pStyle w:val="NoSpacing"/>
              <w:rPr>
                <w:rFonts w:ascii="Arial" w:hAnsi="Arial" w:cs="Arial"/>
                <w:color w:val="FF0000"/>
                <w:sz w:val="22"/>
                <w:szCs w:val="22"/>
              </w:rPr>
            </w:pPr>
          </w:p>
          <w:p w14:paraId="149AE27F" w14:textId="77777777" w:rsidR="007721F2" w:rsidRPr="002B041F" w:rsidRDefault="007721F2" w:rsidP="007721F2">
            <w:pPr>
              <w:pStyle w:val="NoSpacing"/>
              <w:rPr>
                <w:rFonts w:ascii="Arial" w:hAnsi="Arial" w:cs="Arial"/>
                <w:color w:val="FF0000"/>
                <w:sz w:val="22"/>
                <w:szCs w:val="22"/>
              </w:rPr>
            </w:pPr>
          </w:p>
          <w:p w14:paraId="526F3C59" w14:textId="77777777" w:rsidR="007721F2" w:rsidRPr="002B041F" w:rsidRDefault="007721F2" w:rsidP="007721F2">
            <w:pPr>
              <w:pStyle w:val="NoSpacing"/>
              <w:rPr>
                <w:rFonts w:ascii="Arial" w:hAnsi="Arial" w:cs="Arial"/>
                <w:color w:val="FF0000"/>
                <w:sz w:val="22"/>
                <w:szCs w:val="22"/>
              </w:rPr>
            </w:pPr>
          </w:p>
          <w:p w14:paraId="76D12DB1" w14:textId="77777777" w:rsidR="007721F2" w:rsidRPr="002B041F" w:rsidRDefault="007721F2" w:rsidP="007721F2">
            <w:pPr>
              <w:pStyle w:val="NoSpacing"/>
              <w:rPr>
                <w:rFonts w:ascii="Arial" w:hAnsi="Arial" w:cs="Arial"/>
                <w:color w:val="FF0000"/>
                <w:sz w:val="22"/>
                <w:szCs w:val="22"/>
              </w:rPr>
            </w:pPr>
          </w:p>
          <w:p w14:paraId="20A75744" w14:textId="77777777" w:rsidR="007721F2" w:rsidRPr="002B041F" w:rsidRDefault="007721F2" w:rsidP="007721F2">
            <w:pPr>
              <w:pStyle w:val="NoSpacing"/>
              <w:rPr>
                <w:rFonts w:ascii="Arial" w:hAnsi="Arial" w:cs="Arial"/>
                <w:color w:val="FF0000"/>
                <w:sz w:val="22"/>
                <w:szCs w:val="22"/>
              </w:rPr>
            </w:pPr>
          </w:p>
          <w:p w14:paraId="737B4F9C" w14:textId="77777777" w:rsidR="007721F2" w:rsidRPr="002B041F" w:rsidRDefault="007721F2" w:rsidP="007721F2">
            <w:pPr>
              <w:pStyle w:val="NoSpacing"/>
              <w:rPr>
                <w:rFonts w:ascii="Arial" w:hAnsi="Arial" w:cs="Arial"/>
                <w:color w:val="FF0000"/>
                <w:sz w:val="22"/>
                <w:szCs w:val="22"/>
              </w:rPr>
            </w:pPr>
          </w:p>
          <w:p w14:paraId="7FB5D8FD" w14:textId="77777777" w:rsidR="007721F2" w:rsidRPr="002B041F" w:rsidRDefault="007721F2" w:rsidP="007721F2">
            <w:pPr>
              <w:pStyle w:val="NoSpacing"/>
              <w:rPr>
                <w:rFonts w:ascii="Arial" w:hAnsi="Arial" w:cs="Arial"/>
                <w:color w:val="FF0000"/>
                <w:sz w:val="22"/>
                <w:szCs w:val="22"/>
              </w:rPr>
            </w:pPr>
          </w:p>
          <w:p w14:paraId="3970E586" w14:textId="77777777" w:rsidR="007721F2" w:rsidRPr="002B041F" w:rsidRDefault="007721F2" w:rsidP="007721F2">
            <w:pPr>
              <w:pStyle w:val="NoSpacing"/>
              <w:rPr>
                <w:rFonts w:ascii="Arial" w:hAnsi="Arial" w:cs="Arial"/>
                <w:color w:val="FF0000"/>
                <w:sz w:val="22"/>
                <w:szCs w:val="22"/>
              </w:rPr>
            </w:pPr>
          </w:p>
          <w:p w14:paraId="2337AFFF" w14:textId="77777777" w:rsidR="007721F2" w:rsidRPr="002B041F" w:rsidRDefault="007721F2" w:rsidP="007721F2">
            <w:pPr>
              <w:pStyle w:val="NoSpacing"/>
              <w:rPr>
                <w:rFonts w:ascii="Arial" w:hAnsi="Arial" w:cs="Arial"/>
                <w:color w:val="FF0000"/>
                <w:sz w:val="22"/>
                <w:szCs w:val="22"/>
              </w:rPr>
            </w:pPr>
          </w:p>
          <w:p w14:paraId="6159BAA2" w14:textId="77777777" w:rsidR="007721F2" w:rsidRPr="002B041F" w:rsidRDefault="007721F2" w:rsidP="007721F2">
            <w:pPr>
              <w:pStyle w:val="NoSpacing"/>
              <w:rPr>
                <w:rFonts w:ascii="Arial" w:hAnsi="Arial" w:cs="Arial"/>
                <w:color w:val="FF0000"/>
                <w:sz w:val="22"/>
                <w:szCs w:val="22"/>
              </w:rPr>
            </w:pPr>
          </w:p>
          <w:p w14:paraId="717BDBB1" w14:textId="77777777" w:rsidR="007721F2" w:rsidRPr="002B041F" w:rsidRDefault="007721F2" w:rsidP="007721F2">
            <w:pPr>
              <w:pStyle w:val="NoSpacing"/>
              <w:rPr>
                <w:rFonts w:ascii="Arial" w:hAnsi="Arial" w:cs="Arial"/>
                <w:color w:val="FF0000"/>
                <w:sz w:val="22"/>
                <w:szCs w:val="22"/>
              </w:rPr>
            </w:pPr>
          </w:p>
          <w:p w14:paraId="41A7BD27" w14:textId="77777777" w:rsidR="007721F2" w:rsidRPr="002B041F" w:rsidRDefault="007721F2" w:rsidP="007721F2">
            <w:pPr>
              <w:pStyle w:val="NoSpacing"/>
              <w:rPr>
                <w:rFonts w:ascii="Arial" w:hAnsi="Arial" w:cs="Arial"/>
                <w:color w:val="FF0000"/>
                <w:sz w:val="22"/>
                <w:szCs w:val="22"/>
              </w:rPr>
            </w:pPr>
          </w:p>
          <w:p w14:paraId="15A0C2B6" w14:textId="37A7F67C" w:rsidR="007721F2" w:rsidRPr="002B041F" w:rsidRDefault="007721F2" w:rsidP="007721F2">
            <w:pPr>
              <w:pStyle w:val="NoSpacing"/>
              <w:rPr>
                <w:rFonts w:ascii="Arial" w:hAnsi="Arial" w:cs="Arial"/>
                <w:color w:val="FF0000"/>
                <w:sz w:val="22"/>
                <w:szCs w:val="22"/>
              </w:rPr>
            </w:pPr>
          </w:p>
        </w:tc>
        <w:tc>
          <w:tcPr>
            <w:tcW w:w="2693" w:type="dxa"/>
          </w:tcPr>
          <w:p w14:paraId="4666F8AD" w14:textId="2F2E9035" w:rsidR="007721F2" w:rsidRPr="007721F2" w:rsidRDefault="007721F2" w:rsidP="007721F2">
            <w:pPr>
              <w:rPr>
                <w:rFonts w:ascii="Arial" w:hAnsi="Arial" w:cs="Arial"/>
                <w:sz w:val="22"/>
                <w:szCs w:val="22"/>
              </w:rPr>
            </w:pPr>
            <w:r w:rsidRPr="007721F2">
              <w:rPr>
                <w:rFonts w:ascii="Arial" w:hAnsi="Arial" w:cs="Arial"/>
                <w:sz w:val="22"/>
                <w:szCs w:val="22"/>
              </w:rPr>
              <w:t>Ability to think and act strategically.</w:t>
            </w:r>
          </w:p>
          <w:p w14:paraId="0BDFD69B" w14:textId="285F15A0" w:rsidR="007721F2" w:rsidRPr="007721F2" w:rsidRDefault="007721F2" w:rsidP="007721F2">
            <w:pPr>
              <w:rPr>
                <w:rFonts w:ascii="Arial" w:hAnsi="Arial" w:cs="Arial"/>
                <w:sz w:val="22"/>
                <w:szCs w:val="22"/>
              </w:rPr>
            </w:pPr>
            <w:r w:rsidRPr="007721F2">
              <w:rPr>
                <w:rFonts w:ascii="Arial" w:hAnsi="Arial" w:cs="Arial"/>
                <w:sz w:val="22"/>
                <w:szCs w:val="22"/>
              </w:rPr>
              <w:t>Ability to lead and inspire staff.</w:t>
            </w:r>
          </w:p>
          <w:p w14:paraId="0A230FB2" w14:textId="62CD62D4" w:rsidR="007721F2" w:rsidRPr="007721F2" w:rsidRDefault="007721F2" w:rsidP="007721F2">
            <w:pPr>
              <w:rPr>
                <w:rFonts w:ascii="Arial" w:hAnsi="Arial" w:cs="Arial"/>
                <w:sz w:val="22"/>
                <w:szCs w:val="22"/>
              </w:rPr>
            </w:pPr>
            <w:r w:rsidRPr="007721F2">
              <w:rPr>
                <w:rFonts w:ascii="Arial" w:hAnsi="Arial" w:cs="Arial"/>
                <w:sz w:val="22"/>
                <w:szCs w:val="22"/>
              </w:rPr>
              <w:t xml:space="preserve">Knowledge and understanding of strategies to improve </w:t>
            </w:r>
            <w:proofErr w:type="spellStart"/>
            <w:r w:rsidRPr="007721F2">
              <w:rPr>
                <w:rFonts w:ascii="Arial" w:hAnsi="Arial" w:cs="Arial"/>
                <w:sz w:val="22"/>
                <w:szCs w:val="22"/>
              </w:rPr>
              <w:t>behaviour</w:t>
            </w:r>
            <w:proofErr w:type="spellEnd"/>
            <w:r w:rsidRPr="007721F2">
              <w:rPr>
                <w:rFonts w:ascii="Arial" w:hAnsi="Arial" w:cs="Arial"/>
                <w:sz w:val="22"/>
                <w:szCs w:val="22"/>
              </w:rPr>
              <w:t xml:space="preserve"> and attendance across the primary phase.</w:t>
            </w:r>
          </w:p>
          <w:p w14:paraId="59289E86" w14:textId="7C5558B2" w:rsidR="007721F2" w:rsidRPr="007721F2" w:rsidRDefault="007721F2" w:rsidP="007721F2">
            <w:pPr>
              <w:rPr>
                <w:rFonts w:ascii="Arial" w:hAnsi="Arial" w:cs="Arial"/>
                <w:sz w:val="22"/>
                <w:szCs w:val="22"/>
              </w:rPr>
            </w:pPr>
            <w:r w:rsidRPr="007721F2">
              <w:rPr>
                <w:rFonts w:ascii="Arial" w:hAnsi="Arial" w:cs="Arial"/>
                <w:sz w:val="22"/>
                <w:szCs w:val="22"/>
              </w:rPr>
              <w:t>Knowledge and understanding of curriculum progression from Reception to Year 11.</w:t>
            </w:r>
          </w:p>
          <w:p w14:paraId="3C989A16" w14:textId="7138A444" w:rsidR="007721F2" w:rsidRPr="007721F2" w:rsidRDefault="007721F2" w:rsidP="007721F2">
            <w:pPr>
              <w:rPr>
                <w:rFonts w:ascii="Arial" w:hAnsi="Arial" w:cs="Arial"/>
                <w:sz w:val="22"/>
                <w:szCs w:val="22"/>
              </w:rPr>
            </w:pPr>
            <w:r w:rsidRPr="007721F2">
              <w:rPr>
                <w:rFonts w:ascii="Arial" w:hAnsi="Arial" w:cs="Arial"/>
                <w:sz w:val="22"/>
                <w:szCs w:val="22"/>
              </w:rPr>
              <w:t>Knowledge and understanding of effective teaching and learning strategies across primary and secondary phases.</w:t>
            </w:r>
          </w:p>
          <w:p w14:paraId="455C1EE0" w14:textId="77777777" w:rsidR="007721F2" w:rsidRPr="007721F2" w:rsidRDefault="007721F2" w:rsidP="007721F2">
            <w:pPr>
              <w:rPr>
                <w:rFonts w:ascii="Arial" w:hAnsi="Arial" w:cs="Arial"/>
                <w:sz w:val="22"/>
                <w:szCs w:val="22"/>
              </w:rPr>
            </w:pPr>
            <w:r w:rsidRPr="007721F2">
              <w:rPr>
                <w:rFonts w:ascii="Arial" w:hAnsi="Arial" w:cs="Arial"/>
                <w:sz w:val="22"/>
                <w:szCs w:val="22"/>
              </w:rPr>
              <w:t>The ability to plan strategically, set challenging targets, action plan and to monitor and review progress.</w:t>
            </w:r>
          </w:p>
          <w:p w14:paraId="7A194BE4" w14:textId="77777777" w:rsidR="007721F2" w:rsidRPr="007721F2" w:rsidRDefault="007721F2" w:rsidP="007721F2">
            <w:pPr>
              <w:rPr>
                <w:rFonts w:ascii="Arial" w:hAnsi="Arial" w:cs="Arial"/>
                <w:sz w:val="22"/>
                <w:szCs w:val="22"/>
              </w:rPr>
            </w:pPr>
          </w:p>
          <w:p w14:paraId="7A2C8DE4" w14:textId="2502AB6F" w:rsidR="007721F2" w:rsidRPr="007721F2" w:rsidRDefault="007721F2" w:rsidP="007721F2">
            <w:pPr>
              <w:rPr>
                <w:rFonts w:ascii="Arial" w:hAnsi="Arial" w:cs="Arial"/>
                <w:sz w:val="22"/>
                <w:szCs w:val="22"/>
              </w:rPr>
            </w:pPr>
            <w:r w:rsidRPr="007721F2">
              <w:rPr>
                <w:rFonts w:ascii="Arial" w:hAnsi="Arial" w:cs="Arial"/>
                <w:sz w:val="22"/>
                <w:szCs w:val="22"/>
              </w:rPr>
              <w:lastRenderedPageBreak/>
              <w:t xml:space="preserve">Capacity to make and take decisions and delegate appropriately. </w:t>
            </w:r>
          </w:p>
          <w:p w14:paraId="00B76C72" w14:textId="727775FF" w:rsidR="007721F2" w:rsidRPr="007721F2" w:rsidRDefault="007721F2" w:rsidP="007721F2">
            <w:pPr>
              <w:rPr>
                <w:rFonts w:ascii="Arial" w:hAnsi="Arial" w:cs="Arial"/>
                <w:sz w:val="22"/>
                <w:szCs w:val="22"/>
              </w:rPr>
            </w:pPr>
            <w:r w:rsidRPr="007721F2">
              <w:rPr>
                <w:rFonts w:ascii="Arial" w:hAnsi="Arial" w:cs="Arial"/>
                <w:sz w:val="22"/>
                <w:szCs w:val="22"/>
              </w:rPr>
              <w:t>Skills in coaching and mentoring staff.</w:t>
            </w:r>
          </w:p>
          <w:p w14:paraId="704806CD" w14:textId="6BF6AC13" w:rsidR="007721F2" w:rsidRPr="007721F2" w:rsidRDefault="007721F2" w:rsidP="007721F2">
            <w:pPr>
              <w:rPr>
                <w:rFonts w:ascii="Arial" w:hAnsi="Arial" w:cs="Arial"/>
                <w:sz w:val="22"/>
                <w:szCs w:val="22"/>
              </w:rPr>
            </w:pPr>
            <w:r w:rsidRPr="007721F2">
              <w:rPr>
                <w:rFonts w:ascii="Arial" w:hAnsi="Arial" w:cs="Arial"/>
                <w:sz w:val="22"/>
                <w:szCs w:val="22"/>
              </w:rPr>
              <w:t>Excellent knowledge and understanding of current educational issues, curricular and pedagogical thinking.</w:t>
            </w:r>
          </w:p>
          <w:p w14:paraId="41E82F72" w14:textId="7134393B" w:rsidR="007721F2" w:rsidRPr="007721F2" w:rsidRDefault="007721F2" w:rsidP="007721F2">
            <w:pPr>
              <w:rPr>
                <w:rFonts w:ascii="Arial" w:hAnsi="Arial" w:cs="Arial"/>
                <w:sz w:val="22"/>
                <w:szCs w:val="22"/>
              </w:rPr>
            </w:pPr>
            <w:r w:rsidRPr="007721F2">
              <w:rPr>
                <w:rFonts w:ascii="Arial" w:hAnsi="Arial" w:cs="Arial"/>
                <w:sz w:val="22"/>
                <w:szCs w:val="22"/>
              </w:rPr>
              <w:t xml:space="preserve">Knowledge and skill in </w:t>
            </w:r>
            <w:proofErr w:type="spellStart"/>
            <w:r w:rsidRPr="007721F2">
              <w:rPr>
                <w:rFonts w:ascii="Arial" w:hAnsi="Arial" w:cs="Arial"/>
                <w:sz w:val="22"/>
                <w:szCs w:val="22"/>
              </w:rPr>
              <w:t>analysing</w:t>
            </w:r>
            <w:proofErr w:type="spellEnd"/>
            <w:r w:rsidRPr="007721F2">
              <w:rPr>
                <w:rFonts w:ascii="Arial" w:hAnsi="Arial" w:cs="Arial"/>
                <w:sz w:val="22"/>
                <w:szCs w:val="22"/>
              </w:rPr>
              <w:t xml:space="preserve"> and interpreting data intelligently to support pupil level intervention and whole school improvement. </w:t>
            </w:r>
          </w:p>
          <w:p w14:paraId="2372D223" w14:textId="7B846EA9" w:rsidR="007721F2" w:rsidRPr="007721F2" w:rsidRDefault="007721F2" w:rsidP="007721F2">
            <w:pPr>
              <w:rPr>
                <w:rFonts w:ascii="Arial" w:hAnsi="Arial" w:cs="Arial"/>
                <w:sz w:val="22"/>
                <w:szCs w:val="22"/>
              </w:rPr>
            </w:pPr>
            <w:r w:rsidRPr="007721F2">
              <w:rPr>
                <w:rFonts w:ascii="Arial" w:hAnsi="Arial" w:cs="Arial"/>
                <w:sz w:val="22"/>
                <w:szCs w:val="22"/>
              </w:rPr>
              <w:t xml:space="preserve">Ability to continue to develop the school’s response to its changing community. </w:t>
            </w:r>
          </w:p>
          <w:p w14:paraId="6714232A" w14:textId="22964EB2" w:rsidR="007721F2" w:rsidRPr="007721F2" w:rsidRDefault="007721F2" w:rsidP="007721F2">
            <w:pPr>
              <w:rPr>
                <w:rFonts w:ascii="Arial" w:hAnsi="Arial" w:cs="Arial"/>
                <w:sz w:val="22"/>
                <w:szCs w:val="22"/>
              </w:rPr>
            </w:pPr>
            <w:r w:rsidRPr="007721F2">
              <w:rPr>
                <w:rFonts w:ascii="Arial" w:hAnsi="Arial" w:cs="Arial"/>
                <w:sz w:val="22"/>
                <w:szCs w:val="22"/>
              </w:rPr>
              <w:t>Excellent communication skills.</w:t>
            </w:r>
          </w:p>
          <w:p w14:paraId="33518F6F" w14:textId="7B55BB88" w:rsidR="007721F2" w:rsidRPr="007721F2" w:rsidRDefault="007721F2" w:rsidP="007721F2">
            <w:pPr>
              <w:rPr>
                <w:rFonts w:ascii="Arial" w:hAnsi="Arial" w:cs="Arial"/>
                <w:sz w:val="22"/>
                <w:szCs w:val="22"/>
              </w:rPr>
            </w:pPr>
            <w:r w:rsidRPr="007721F2">
              <w:rPr>
                <w:rFonts w:ascii="Arial" w:hAnsi="Arial" w:cs="Arial"/>
                <w:sz w:val="22"/>
                <w:szCs w:val="22"/>
              </w:rPr>
              <w:t>Ability to think innovatively and to focus on creating effective solutions.</w:t>
            </w:r>
          </w:p>
          <w:p w14:paraId="075D54FA" w14:textId="23084B71" w:rsidR="007721F2" w:rsidRPr="007721F2" w:rsidRDefault="007721F2" w:rsidP="007721F2">
            <w:pPr>
              <w:rPr>
                <w:rFonts w:ascii="Arial" w:hAnsi="Arial" w:cs="Arial"/>
                <w:sz w:val="22"/>
                <w:szCs w:val="22"/>
              </w:rPr>
            </w:pPr>
            <w:r w:rsidRPr="007721F2">
              <w:rPr>
                <w:rFonts w:ascii="Arial" w:hAnsi="Arial" w:cs="Arial"/>
                <w:sz w:val="22"/>
                <w:szCs w:val="22"/>
              </w:rPr>
              <w:t xml:space="preserve">The ability to establish excellent working relationships with a wide range of people including pupils, colleagues, parents and Academy </w:t>
            </w:r>
            <w:proofErr w:type="spellStart"/>
            <w:r w:rsidRPr="007721F2">
              <w:rPr>
                <w:rFonts w:ascii="Arial" w:hAnsi="Arial" w:cs="Arial"/>
                <w:sz w:val="22"/>
                <w:szCs w:val="22"/>
              </w:rPr>
              <w:t>Councillors</w:t>
            </w:r>
            <w:proofErr w:type="spellEnd"/>
            <w:r w:rsidRPr="007721F2">
              <w:rPr>
                <w:rFonts w:ascii="Arial" w:hAnsi="Arial" w:cs="Arial"/>
                <w:sz w:val="22"/>
                <w:szCs w:val="22"/>
              </w:rPr>
              <w:t>.</w:t>
            </w:r>
          </w:p>
          <w:p w14:paraId="4ADDFF83" w14:textId="1042EB6C" w:rsidR="007721F2" w:rsidRPr="007721F2" w:rsidRDefault="007721F2" w:rsidP="007721F2">
            <w:pPr>
              <w:rPr>
                <w:rFonts w:ascii="Arial" w:hAnsi="Arial" w:cs="Arial"/>
                <w:sz w:val="22"/>
                <w:szCs w:val="22"/>
              </w:rPr>
            </w:pPr>
            <w:r w:rsidRPr="007721F2">
              <w:rPr>
                <w:rFonts w:ascii="Arial" w:hAnsi="Arial" w:cs="Arial"/>
                <w:sz w:val="22"/>
                <w:szCs w:val="22"/>
              </w:rPr>
              <w:t>Commitment to own self-development and to the development of others.</w:t>
            </w:r>
          </w:p>
          <w:p w14:paraId="3DDFE470" w14:textId="77777777" w:rsidR="007721F2" w:rsidRPr="007721F2" w:rsidRDefault="007721F2" w:rsidP="007721F2">
            <w:pPr>
              <w:pStyle w:val="NoSpacing"/>
              <w:rPr>
                <w:rFonts w:ascii="Arial" w:hAnsi="Arial" w:cs="Arial"/>
                <w:sz w:val="22"/>
                <w:szCs w:val="22"/>
              </w:rPr>
            </w:pPr>
            <w:r w:rsidRPr="007721F2">
              <w:rPr>
                <w:rFonts w:ascii="Arial" w:hAnsi="Arial" w:cs="Arial"/>
                <w:sz w:val="22"/>
                <w:szCs w:val="22"/>
              </w:rPr>
              <w:t xml:space="preserve">Commitment to safeguarding and the welfare of children and young people. </w:t>
            </w:r>
          </w:p>
          <w:p w14:paraId="56FDAB7D" w14:textId="77777777" w:rsidR="007721F2" w:rsidRPr="007721F2" w:rsidRDefault="007721F2" w:rsidP="007721F2">
            <w:pPr>
              <w:pStyle w:val="NoSpacing"/>
              <w:rPr>
                <w:rFonts w:ascii="Arial" w:hAnsi="Arial" w:cs="Arial"/>
                <w:sz w:val="22"/>
                <w:szCs w:val="22"/>
              </w:rPr>
            </w:pPr>
          </w:p>
          <w:p w14:paraId="535A7251" w14:textId="514B7614" w:rsidR="007721F2" w:rsidRPr="007721F2" w:rsidRDefault="007721F2" w:rsidP="007721F2">
            <w:pPr>
              <w:pStyle w:val="NoSpacing"/>
              <w:rPr>
                <w:rFonts w:ascii="Arial" w:hAnsi="Arial" w:cs="Arial"/>
                <w:sz w:val="22"/>
                <w:szCs w:val="22"/>
              </w:rPr>
            </w:pPr>
          </w:p>
        </w:tc>
        <w:tc>
          <w:tcPr>
            <w:tcW w:w="4678" w:type="dxa"/>
          </w:tcPr>
          <w:p w14:paraId="7CB0875B" w14:textId="078CAFBA" w:rsidR="007721F2" w:rsidRPr="007721F2" w:rsidRDefault="007721F2" w:rsidP="007721F2">
            <w:pPr>
              <w:pStyle w:val="NoSpacing"/>
              <w:rPr>
                <w:rFonts w:ascii="Arial" w:hAnsi="Arial" w:cs="Arial"/>
                <w:sz w:val="22"/>
                <w:szCs w:val="22"/>
              </w:rPr>
            </w:pPr>
            <w:r w:rsidRPr="007721F2">
              <w:rPr>
                <w:rFonts w:ascii="Arial" w:hAnsi="Arial" w:cs="Arial"/>
                <w:sz w:val="22"/>
                <w:szCs w:val="22"/>
              </w:rPr>
              <w:lastRenderedPageBreak/>
              <w:t xml:space="preserve">An understanding of collaborative and devolved leadership. </w:t>
            </w:r>
          </w:p>
          <w:p w14:paraId="5A88DA1B" w14:textId="77777777" w:rsidR="007721F2" w:rsidRPr="007721F2" w:rsidRDefault="007721F2" w:rsidP="007721F2">
            <w:pPr>
              <w:pStyle w:val="NoSpacing"/>
              <w:rPr>
                <w:rFonts w:ascii="Arial" w:hAnsi="Arial" w:cs="Arial"/>
                <w:color w:val="C00000"/>
                <w:sz w:val="22"/>
                <w:szCs w:val="22"/>
              </w:rPr>
            </w:pPr>
          </w:p>
          <w:p w14:paraId="4CC899D8" w14:textId="77777777" w:rsidR="007721F2" w:rsidRPr="007721F2" w:rsidRDefault="007721F2" w:rsidP="007721F2">
            <w:pPr>
              <w:spacing w:after="160" w:line="256" w:lineRule="auto"/>
              <w:rPr>
                <w:rFonts w:ascii="Arial" w:eastAsiaTheme="minorHAnsi" w:hAnsi="Arial" w:cs="Arial"/>
                <w:sz w:val="22"/>
                <w:szCs w:val="22"/>
                <w:lang w:val="en-GB"/>
              </w:rPr>
            </w:pPr>
            <w:r w:rsidRPr="007721F2">
              <w:rPr>
                <w:rFonts w:ascii="Arial" w:eastAsiaTheme="minorHAnsi" w:hAnsi="Arial" w:cs="Arial"/>
                <w:sz w:val="22"/>
                <w:szCs w:val="22"/>
                <w:lang w:val="en-GB"/>
              </w:rPr>
              <w:t xml:space="preserve">Knowledge of assessment practices and national assessments across primary and secondary phases. </w:t>
            </w:r>
          </w:p>
          <w:p w14:paraId="6546BA47" w14:textId="77777777" w:rsidR="007721F2" w:rsidRPr="007721F2" w:rsidRDefault="007721F2" w:rsidP="007721F2">
            <w:pPr>
              <w:spacing w:after="160" w:line="256" w:lineRule="auto"/>
              <w:rPr>
                <w:rFonts w:ascii="Arial" w:eastAsiaTheme="minorHAnsi" w:hAnsi="Arial" w:cs="Arial"/>
                <w:sz w:val="22"/>
                <w:szCs w:val="22"/>
                <w:lang w:val="en-GB"/>
              </w:rPr>
            </w:pPr>
          </w:p>
          <w:p w14:paraId="35B1F83B" w14:textId="77777777" w:rsidR="007721F2" w:rsidRPr="007721F2" w:rsidRDefault="007721F2" w:rsidP="007721F2">
            <w:pPr>
              <w:spacing w:after="160" w:line="256" w:lineRule="auto"/>
              <w:rPr>
                <w:rFonts w:ascii="Arial" w:eastAsiaTheme="minorHAnsi" w:hAnsi="Arial" w:cs="Arial"/>
                <w:sz w:val="22"/>
                <w:szCs w:val="22"/>
                <w:lang w:val="en-GB"/>
              </w:rPr>
            </w:pPr>
          </w:p>
          <w:p w14:paraId="4FE08217" w14:textId="1B45A99E" w:rsidR="007721F2" w:rsidRPr="007721F2" w:rsidRDefault="007721F2" w:rsidP="007721F2">
            <w:pPr>
              <w:pStyle w:val="NoSpacing"/>
              <w:rPr>
                <w:rFonts w:ascii="Arial" w:hAnsi="Arial" w:cs="Arial"/>
                <w:color w:val="C00000"/>
                <w:sz w:val="22"/>
                <w:szCs w:val="22"/>
              </w:rPr>
            </w:pPr>
          </w:p>
        </w:tc>
      </w:tr>
      <w:tr w:rsidR="00C543FB" w:rsidRPr="00F63BF4" w14:paraId="3D71795B" w14:textId="77777777" w:rsidTr="009053BC">
        <w:tc>
          <w:tcPr>
            <w:tcW w:w="2405" w:type="dxa"/>
          </w:tcPr>
          <w:p w14:paraId="4F76EA1F" w14:textId="20A5C26D" w:rsidR="00C543FB" w:rsidRPr="002B041F" w:rsidRDefault="00C543FB" w:rsidP="00C543FB">
            <w:pPr>
              <w:pStyle w:val="NoSpacing"/>
              <w:rPr>
                <w:rFonts w:ascii="Arial" w:hAnsi="Arial" w:cs="Arial"/>
                <w:color w:val="FF0000"/>
                <w:sz w:val="22"/>
                <w:szCs w:val="22"/>
              </w:rPr>
            </w:pPr>
            <w:r w:rsidRPr="002B041F">
              <w:rPr>
                <w:rFonts w:ascii="Arial" w:hAnsi="Arial" w:cs="Arial"/>
                <w:sz w:val="22"/>
                <w:szCs w:val="22"/>
              </w:rPr>
              <w:t>Qualities</w:t>
            </w:r>
          </w:p>
        </w:tc>
        <w:tc>
          <w:tcPr>
            <w:tcW w:w="2693" w:type="dxa"/>
          </w:tcPr>
          <w:p w14:paraId="055E8104" w14:textId="6ACE765C" w:rsidR="00C543FB" w:rsidRPr="002B041F" w:rsidRDefault="00C543FB" w:rsidP="00C543FB">
            <w:pPr>
              <w:pStyle w:val="NoSpacing"/>
              <w:rPr>
                <w:rFonts w:ascii="Arial" w:hAnsi="Arial" w:cs="Arial"/>
                <w:sz w:val="22"/>
                <w:szCs w:val="22"/>
              </w:rPr>
            </w:pPr>
            <w:r w:rsidRPr="002B041F">
              <w:rPr>
                <w:rFonts w:ascii="Arial" w:hAnsi="Arial" w:cs="Arial"/>
                <w:sz w:val="22"/>
                <w:szCs w:val="22"/>
              </w:rPr>
              <w:t xml:space="preserve">Ability to critically </w:t>
            </w:r>
            <w:proofErr w:type="spellStart"/>
            <w:r w:rsidRPr="002B041F">
              <w:rPr>
                <w:rFonts w:ascii="Arial" w:hAnsi="Arial" w:cs="Arial"/>
                <w:sz w:val="22"/>
                <w:szCs w:val="22"/>
              </w:rPr>
              <w:t>analyse</w:t>
            </w:r>
            <w:proofErr w:type="spellEnd"/>
            <w:r w:rsidRPr="002B041F">
              <w:rPr>
                <w:rFonts w:ascii="Arial" w:hAnsi="Arial" w:cs="Arial"/>
                <w:sz w:val="22"/>
                <w:szCs w:val="22"/>
              </w:rPr>
              <w:t xml:space="preserve"> and make informed decisions</w:t>
            </w:r>
            <w:r w:rsidR="00B70C00" w:rsidRPr="002B041F">
              <w:rPr>
                <w:rFonts w:ascii="Arial" w:hAnsi="Arial" w:cs="Arial"/>
                <w:sz w:val="22"/>
                <w:szCs w:val="22"/>
              </w:rPr>
              <w:t>.</w:t>
            </w:r>
          </w:p>
          <w:p w14:paraId="21C377E5" w14:textId="77777777" w:rsidR="00C543FB" w:rsidRPr="002B041F" w:rsidRDefault="00C543FB" w:rsidP="00C543FB">
            <w:pPr>
              <w:pStyle w:val="NoSpacing"/>
              <w:rPr>
                <w:rFonts w:ascii="Arial" w:hAnsi="Arial" w:cs="Arial"/>
                <w:sz w:val="22"/>
                <w:szCs w:val="22"/>
              </w:rPr>
            </w:pPr>
          </w:p>
          <w:p w14:paraId="012AEC99" w14:textId="539A8ADF" w:rsidR="00C543FB" w:rsidRPr="002B041F" w:rsidRDefault="00C543FB" w:rsidP="00C543FB">
            <w:pPr>
              <w:pStyle w:val="NoSpacing"/>
              <w:rPr>
                <w:rFonts w:ascii="Arial" w:hAnsi="Arial" w:cs="Arial"/>
                <w:sz w:val="22"/>
                <w:szCs w:val="22"/>
              </w:rPr>
            </w:pPr>
            <w:r w:rsidRPr="002B041F">
              <w:rPr>
                <w:rFonts w:ascii="Arial" w:hAnsi="Arial" w:cs="Arial"/>
                <w:sz w:val="22"/>
                <w:szCs w:val="22"/>
              </w:rPr>
              <w:t>Takes responsibility and remains accountable for decisions made</w:t>
            </w:r>
            <w:r w:rsidR="00B70C00" w:rsidRPr="002B041F">
              <w:rPr>
                <w:rFonts w:ascii="Arial" w:hAnsi="Arial" w:cs="Arial"/>
                <w:sz w:val="22"/>
                <w:szCs w:val="22"/>
              </w:rPr>
              <w:t>.</w:t>
            </w:r>
          </w:p>
          <w:p w14:paraId="3735EED8" w14:textId="77777777" w:rsidR="00B70C00" w:rsidRPr="002B041F" w:rsidRDefault="00B70C00" w:rsidP="00C543FB">
            <w:pPr>
              <w:pStyle w:val="NoSpacing"/>
              <w:rPr>
                <w:rFonts w:ascii="Arial" w:hAnsi="Arial" w:cs="Arial"/>
                <w:sz w:val="22"/>
                <w:szCs w:val="22"/>
              </w:rPr>
            </w:pPr>
          </w:p>
          <w:p w14:paraId="6DB99DA7" w14:textId="093BBBA6" w:rsidR="00C543FB" w:rsidRPr="002B041F" w:rsidRDefault="00C543FB" w:rsidP="00C543FB">
            <w:pPr>
              <w:pStyle w:val="NoSpacing"/>
              <w:rPr>
                <w:rFonts w:ascii="Arial" w:hAnsi="Arial" w:cs="Arial"/>
                <w:sz w:val="22"/>
                <w:szCs w:val="22"/>
              </w:rPr>
            </w:pPr>
            <w:r w:rsidRPr="002B041F">
              <w:rPr>
                <w:rFonts w:ascii="Arial" w:hAnsi="Arial" w:cs="Arial"/>
                <w:sz w:val="22"/>
                <w:szCs w:val="22"/>
              </w:rPr>
              <w:t xml:space="preserve">Excellent </w:t>
            </w:r>
            <w:proofErr w:type="gramStart"/>
            <w:r w:rsidRPr="002B041F">
              <w:rPr>
                <w:rFonts w:ascii="Arial" w:hAnsi="Arial" w:cs="Arial"/>
                <w:sz w:val="22"/>
                <w:szCs w:val="22"/>
              </w:rPr>
              <w:t>problem solving</w:t>
            </w:r>
            <w:proofErr w:type="gramEnd"/>
            <w:r w:rsidRPr="002B041F">
              <w:rPr>
                <w:rFonts w:ascii="Arial" w:hAnsi="Arial" w:cs="Arial"/>
                <w:sz w:val="22"/>
                <w:szCs w:val="22"/>
              </w:rPr>
              <w:t xml:space="preserve"> skills and attention to detail</w:t>
            </w:r>
            <w:r w:rsidR="00B70C00" w:rsidRPr="002B041F">
              <w:rPr>
                <w:rFonts w:ascii="Arial" w:hAnsi="Arial" w:cs="Arial"/>
                <w:sz w:val="22"/>
                <w:szCs w:val="22"/>
              </w:rPr>
              <w:t>.</w:t>
            </w:r>
          </w:p>
          <w:p w14:paraId="6EAA59CA" w14:textId="77777777" w:rsidR="00C543FB" w:rsidRPr="002B041F" w:rsidRDefault="00C543FB" w:rsidP="00C543FB">
            <w:pPr>
              <w:pStyle w:val="NoSpacing"/>
              <w:rPr>
                <w:rFonts w:ascii="Arial" w:hAnsi="Arial" w:cs="Arial"/>
                <w:sz w:val="22"/>
                <w:szCs w:val="22"/>
              </w:rPr>
            </w:pPr>
          </w:p>
          <w:p w14:paraId="1BB38731" w14:textId="7A682AB8" w:rsidR="00C543FB" w:rsidRPr="002B041F" w:rsidRDefault="00C543FB" w:rsidP="00C543FB">
            <w:pPr>
              <w:pStyle w:val="NoSpacing"/>
              <w:rPr>
                <w:rFonts w:ascii="Arial" w:hAnsi="Arial" w:cs="Arial"/>
                <w:sz w:val="22"/>
                <w:szCs w:val="22"/>
              </w:rPr>
            </w:pPr>
            <w:r w:rsidRPr="002B041F">
              <w:rPr>
                <w:rFonts w:ascii="Arial" w:hAnsi="Arial" w:cs="Arial"/>
                <w:sz w:val="22"/>
                <w:szCs w:val="22"/>
              </w:rPr>
              <w:t>A “can do” attitude</w:t>
            </w:r>
            <w:r w:rsidR="00B70C00" w:rsidRPr="002B041F">
              <w:rPr>
                <w:rFonts w:ascii="Arial" w:hAnsi="Arial" w:cs="Arial"/>
                <w:sz w:val="22"/>
                <w:szCs w:val="22"/>
              </w:rPr>
              <w:t>.</w:t>
            </w:r>
          </w:p>
          <w:p w14:paraId="1B042763" w14:textId="0967B605" w:rsidR="00C543FB" w:rsidRPr="002B041F" w:rsidRDefault="00C543FB" w:rsidP="00C543FB">
            <w:pPr>
              <w:pStyle w:val="NoSpacing"/>
              <w:rPr>
                <w:rFonts w:ascii="Arial" w:hAnsi="Arial" w:cs="Arial"/>
                <w:sz w:val="22"/>
                <w:szCs w:val="22"/>
              </w:rPr>
            </w:pPr>
          </w:p>
          <w:p w14:paraId="6ABE8201" w14:textId="5C2B0B95" w:rsidR="00C543FB" w:rsidRPr="002B041F" w:rsidRDefault="00C543FB" w:rsidP="00C543FB">
            <w:pPr>
              <w:pStyle w:val="NoSpacing"/>
              <w:rPr>
                <w:rFonts w:ascii="Arial" w:hAnsi="Arial" w:cs="Arial"/>
                <w:sz w:val="22"/>
                <w:szCs w:val="22"/>
              </w:rPr>
            </w:pPr>
            <w:r w:rsidRPr="002B041F">
              <w:rPr>
                <w:rFonts w:ascii="Arial" w:hAnsi="Arial" w:cs="Arial"/>
                <w:sz w:val="22"/>
                <w:szCs w:val="22"/>
              </w:rPr>
              <w:t>Commitment to high personal and professional standards</w:t>
            </w:r>
            <w:r w:rsidR="00B70C00" w:rsidRPr="002B041F">
              <w:rPr>
                <w:rFonts w:ascii="Arial" w:hAnsi="Arial" w:cs="Arial"/>
                <w:sz w:val="22"/>
                <w:szCs w:val="22"/>
              </w:rPr>
              <w:t>.</w:t>
            </w:r>
          </w:p>
          <w:p w14:paraId="48BFFE61" w14:textId="77777777" w:rsidR="00C543FB" w:rsidRPr="002B041F" w:rsidRDefault="00C543FB" w:rsidP="00C543FB">
            <w:pPr>
              <w:pStyle w:val="NoSpacing"/>
              <w:rPr>
                <w:rFonts w:ascii="Arial" w:hAnsi="Arial" w:cs="Arial"/>
                <w:sz w:val="22"/>
                <w:szCs w:val="22"/>
              </w:rPr>
            </w:pPr>
          </w:p>
          <w:p w14:paraId="3BBC16EC" w14:textId="6B9C09A6" w:rsidR="00C543FB" w:rsidRPr="002B041F" w:rsidRDefault="00C543FB" w:rsidP="00C543FB">
            <w:pPr>
              <w:pStyle w:val="NoSpacing"/>
              <w:rPr>
                <w:rFonts w:ascii="Arial" w:hAnsi="Arial" w:cs="Arial"/>
                <w:sz w:val="22"/>
                <w:szCs w:val="22"/>
              </w:rPr>
            </w:pPr>
            <w:r w:rsidRPr="002B041F">
              <w:rPr>
                <w:rFonts w:ascii="Arial" w:hAnsi="Arial" w:cs="Arial"/>
                <w:sz w:val="22"/>
                <w:szCs w:val="22"/>
              </w:rPr>
              <w:t>Ability to self-evaluate</w:t>
            </w:r>
            <w:r w:rsidR="00B70C00" w:rsidRPr="002B041F">
              <w:rPr>
                <w:rFonts w:ascii="Arial" w:hAnsi="Arial" w:cs="Arial"/>
                <w:sz w:val="22"/>
                <w:szCs w:val="22"/>
              </w:rPr>
              <w:t>.</w:t>
            </w:r>
          </w:p>
          <w:p w14:paraId="4B87EF6E" w14:textId="38F92428" w:rsidR="00C543FB" w:rsidRPr="002B041F" w:rsidRDefault="00C543FB" w:rsidP="00C543FB">
            <w:pPr>
              <w:pStyle w:val="NoSpacing"/>
              <w:rPr>
                <w:rFonts w:ascii="Arial" w:hAnsi="Arial" w:cs="Arial"/>
                <w:color w:val="FF0000"/>
                <w:sz w:val="22"/>
                <w:szCs w:val="22"/>
              </w:rPr>
            </w:pPr>
          </w:p>
          <w:p w14:paraId="48ECDA2A" w14:textId="1D4B44D3" w:rsidR="00C543FB" w:rsidRPr="002B041F" w:rsidRDefault="00C543FB" w:rsidP="00C543FB">
            <w:pPr>
              <w:pStyle w:val="NoSpacing"/>
              <w:rPr>
                <w:rFonts w:ascii="Arial" w:hAnsi="Arial" w:cs="Arial"/>
                <w:sz w:val="22"/>
                <w:szCs w:val="22"/>
              </w:rPr>
            </w:pPr>
            <w:r w:rsidRPr="002B041F">
              <w:rPr>
                <w:rFonts w:ascii="Arial" w:hAnsi="Arial" w:cs="Arial"/>
                <w:sz w:val="22"/>
                <w:szCs w:val="22"/>
              </w:rPr>
              <w:t>Physical and emotional resilience with the ability to perform well under pressure to achieve deadlines</w:t>
            </w:r>
            <w:r w:rsidR="00B70C00" w:rsidRPr="002B041F">
              <w:rPr>
                <w:rFonts w:ascii="Arial" w:hAnsi="Arial" w:cs="Arial"/>
                <w:sz w:val="22"/>
                <w:szCs w:val="22"/>
              </w:rPr>
              <w:t>.</w:t>
            </w:r>
          </w:p>
          <w:p w14:paraId="3C5746E3" w14:textId="7B4733A6" w:rsidR="00C543FB" w:rsidRPr="002B041F" w:rsidRDefault="00C543FB" w:rsidP="00C543FB">
            <w:pPr>
              <w:pStyle w:val="NoSpacing"/>
              <w:rPr>
                <w:rFonts w:ascii="Arial" w:hAnsi="Arial" w:cs="Arial"/>
                <w:color w:val="FF0000"/>
                <w:sz w:val="22"/>
                <w:szCs w:val="22"/>
              </w:rPr>
            </w:pPr>
          </w:p>
          <w:p w14:paraId="7595688E" w14:textId="5D40E2D7" w:rsidR="00C543FB" w:rsidRPr="002B041F" w:rsidRDefault="00C543FB" w:rsidP="00C543FB">
            <w:pPr>
              <w:pStyle w:val="NoSpacing"/>
              <w:rPr>
                <w:rFonts w:ascii="Arial" w:hAnsi="Arial" w:cs="Arial"/>
                <w:sz w:val="22"/>
                <w:szCs w:val="22"/>
              </w:rPr>
            </w:pPr>
            <w:r w:rsidRPr="002B041F">
              <w:rPr>
                <w:rFonts w:ascii="Arial" w:hAnsi="Arial" w:cs="Arial"/>
                <w:sz w:val="22"/>
                <w:szCs w:val="22"/>
              </w:rPr>
              <w:t>Willingness to cover for other staff if and when required</w:t>
            </w:r>
            <w:r w:rsidR="00B70C00" w:rsidRPr="002B041F">
              <w:rPr>
                <w:rFonts w:ascii="Arial" w:hAnsi="Arial" w:cs="Arial"/>
                <w:sz w:val="22"/>
                <w:szCs w:val="22"/>
              </w:rPr>
              <w:t>.</w:t>
            </w:r>
          </w:p>
          <w:p w14:paraId="1280E99A" w14:textId="768E7F26" w:rsidR="00C543FB" w:rsidRPr="002B041F" w:rsidRDefault="00C543FB" w:rsidP="00C543FB">
            <w:pPr>
              <w:pStyle w:val="NoSpacing"/>
              <w:rPr>
                <w:rFonts w:ascii="Arial" w:hAnsi="Arial" w:cs="Arial"/>
                <w:sz w:val="22"/>
                <w:szCs w:val="22"/>
              </w:rPr>
            </w:pPr>
          </w:p>
          <w:p w14:paraId="53B0DC93" w14:textId="7D7DC6CF" w:rsidR="00C543FB" w:rsidRPr="002B041F" w:rsidRDefault="00C543FB" w:rsidP="00C543FB">
            <w:pPr>
              <w:pStyle w:val="NoSpacing"/>
              <w:rPr>
                <w:rFonts w:ascii="Arial" w:hAnsi="Arial" w:cs="Arial"/>
                <w:sz w:val="22"/>
                <w:szCs w:val="22"/>
              </w:rPr>
            </w:pPr>
            <w:r w:rsidRPr="002B041F">
              <w:rPr>
                <w:rFonts w:ascii="Arial" w:hAnsi="Arial" w:cs="Arial"/>
                <w:sz w:val="22"/>
                <w:szCs w:val="22"/>
              </w:rPr>
              <w:t>Understanding of the importance of confidentiality</w:t>
            </w:r>
            <w:r w:rsidR="00B70C00" w:rsidRPr="002B041F">
              <w:rPr>
                <w:rFonts w:ascii="Arial" w:hAnsi="Arial" w:cs="Arial"/>
                <w:sz w:val="22"/>
                <w:szCs w:val="22"/>
              </w:rPr>
              <w:t>.</w:t>
            </w:r>
          </w:p>
          <w:p w14:paraId="1DA6621C" w14:textId="130E8E56" w:rsidR="00C543FB" w:rsidRPr="002B041F" w:rsidRDefault="00C543FB" w:rsidP="00C543FB">
            <w:pPr>
              <w:pStyle w:val="NoSpacing"/>
              <w:rPr>
                <w:rFonts w:ascii="Arial" w:hAnsi="Arial" w:cs="Arial"/>
                <w:sz w:val="22"/>
                <w:szCs w:val="22"/>
              </w:rPr>
            </w:pPr>
          </w:p>
          <w:p w14:paraId="30773BA1" w14:textId="522556BF" w:rsidR="00C543FB" w:rsidRPr="002B041F" w:rsidRDefault="00C543FB" w:rsidP="00C543FB">
            <w:pPr>
              <w:pStyle w:val="NoSpacing"/>
              <w:rPr>
                <w:rFonts w:ascii="Arial" w:hAnsi="Arial" w:cs="Arial"/>
                <w:sz w:val="22"/>
                <w:szCs w:val="22"/>
              </w:rPr>
            </w:pPr>
            <w:r w:rsidRPr="002B041F">
              <w:rPr>
                <w:rFonts w:ascii="Arial" w:hAnsi="Arial" w:cs="Arial"/>
                <w:sz w:val="22"/>
                <w:szCs w:val="22"/>
              </w:rPr>
              <w:t>Commitment to improvement and quality provision</w:t>
            </w:r>
            <w:r w:rsidR="00B70C00" w:rsidRPr="002B041F">
              <w:rPr>
                <w:rFonts w:ascii="Arial" w:hAnsi="Arial" w:cs="Arial"/>
                <w:sz w:val="22"/>
                <w:szCs w:val="22"/>
              </w:rPr>
              <w:t>.</w:t>
            </w:r>
          </w:p>
          <w:p w14:paraId="0EEACDC4" w14:textId="60E4968B" w:rsidR="00C543FB" w:rsidRPr="002B041F" w:rsidRDefault="00C543FB" w:rsidP="00C543FB">
            <w:pPr>
              <w:pStyle w:val="NoSpacing"/>
              <w:rPr>
                <w:rFonts w:ascii="Arial" w:hAnsi="Arial" w:cs="Arial"/>
                <w:sz w:val="22"/>
                <w:szCs w:val="22"/>
              </w:rPr>
            </w:pPr>
          </w:p>
          <w:p w14:paraId="3C703122" w14:textId="691B29F4" w:rsidR="00C543FB" w:rsidRPr="002B041F" w:rsidRDefault="00C543FB" w:rsidP="00C543FB">
            <w:pPr>
              <w:pStyle w:val="NoSpacing"/>
              <w:rPr>
                <w:rFonts w:ascii="Arial" w:hAnsi="Arial" w:cs="Arial"/>
                <w:sz w:val="22"/>
                <w:szCs w:val="22"/>
              </w:rPr>
            </w:pPr>
            <w:r w:rsidRPr="002B041F">
              <w:rPr>
                <w:rFonts w:ascii="Arial" w:hAnsi="Arial" w:cs="Arial"/>
                <w:sz w:val="22"/>
                <w:szCs w:val="22"/>
              </w:rPr>
              <w:t>Open and active listener</w:t>
            </w:r>
            <w:r w:rsidR="00B70C00" w:rsidRPr="002B041F">
              <w:rPr>
                <w:rFonts w:ascii="Arial" w:hAnsi="Arial" w:cs="Arial"/>
                <w:sz w:val="22"/>
                <w:szCs w:val="22"/>
              </w:rPr>
              <w:t>.</w:t>
            </w:r>
          </w:p>
          <w:p w14:paraId="6B8A90E3" w14:textId="3DE5508C" w:rsidR="00C543FB" w:rsidRPr="002B041F" w:rsidRDefault="00C543FB" w:rsidP="00C543FB">
            <w:pPr>
              <w:pStyle w:val="NoSpacing"/>
              <w:rPr>
                <w:rFonts w:ascii="Arial" w:hAnsi="Arial" w:cs="Arial"/>
                <w:sz w:val="22"/>
                <w:szCs w:val="22"/>
              </w:rPr>
            </w:pPr>
          </w:p>
          <w:p w14:paraId="7216D722" w14:textId="0F040527" w:rsidR="00C543FB" w:rsidRPr="002B041F" w:rsidRDefault="00C543FB" w:rsidP="00C543FB">
            <w:pPr>
              <w:rPr>
                <w:rFonts w:ascii="Arial" w:hAnsi="Arial" w:cs="Arial"/>
                <w:iCs/>
                <w:sz w:val="22"/>
                <w:szCs w:val="22"/>
              </w:rPr>
            </w:pPr>
            <w:r w:rsidRPr="002B041F">
              <w:rPr>
                <w:rFonts w:ascii="Arial" w:hAnsi="Arial" w:cs="Arial"/>
                <w:iCs/>
                <w:sz w:val="22"/>
                <w:szCs w:val="22"/>
              </w:rPr>
              <w:t>Committed to inclusivity and engaging in respectful everyday interactions with all colleagues, students and stakeholders</w:t>
            </w:r>
          </w:p>
          <w:p w14:paraId="04938FCD" w14:textId="37D21DFF"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Ambition and vision.</w:t>
            </w:r>
          </w:p>
          <w:p w14:paraId="270AADA6" w14:textId="12D58300"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Open, reflective and analytical.</w:t>
            </w:r>
          </w:p>
          <w:p w14:paraId="28731E2F" w14:textId="240F55CB"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Organised, able to prioritise and to plan strategically.</w:t>
            </w:r>
          </w:p>
          <w:p w14:paraId="024F5849" w14:textId="7B5B0876"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Can lead by example, is able to enthuse and support others.</w:t>
            </w:r>
          </w:p>
          <w:p w14:paraId="00620146" w14:textId="6E608E27"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Ability to work on own initiative and as part of a team.</w:t>
            </w:r>
          </w:p>
          <w:p w14:paraId="4AD78883" w14:textId="77777777"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lastRenderedPageBreak/>
              <w:t>A commitment to raising the achievement and aspirations of all pupils.</w:t>
            </w:r>
          </w:p>
          <w:p w14:paraId="7538A5FD" w14:textId="093A4E9B"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Efficient and tenacious, determined to follow initiatives through to excellent conclusions.</w:t>
            </w:r>
          </w:p>
          <w:p w14:paraId="7F6352A0" w14:textId="1CE63B18"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Able to hold others to account.</w:t>
            </w:r>
          </w:p>
          <w:p w14:paraId="7C742D76" w14:textId="4775D6B1"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 xml:space="preserve">Ability to work under pressure and remain positive, enthusiastic and resilient. </w:t>
            </w:r>
          </w:p>
          <w:p w14:paraId="129C8C7E" w14:textId="0EBA2F60"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A sense of humour and perspective.</w:t>
            </w:r>
          </w:p>
          <w:p w14:paraId="4C96F788" w14:textId="17B83F02"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Excellent interpersonal and teamwork skills.</w:t>
            </w:r>
          </w:p>
          <w:p w14:paraId="56A2EC6E" w14:textId="2B18950F"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The personal skills to enable networking with professional colleagues, locally, regionally and nationally</w:t>
            </w:r>
            <w:r w:rsidR="00B70C00" w:rsidRPr="002B041F">
              <w:rPr>
                <w:rFonts w:ascii="Arial" w:eastAsiaTheme="minorHAnsi" w:hAnsi="Arial" w:cs="Arial"/>
                <w:sz w:val="22"/>
                <w:szCs w:val="22"/>
                <w:lang w:val="en-GB"/>
              </w:rPr>
              <w:t>.</w:t>
            </w:r>
          </w:p>
          <w:p w14:paraId="119D3845" w14:textId="1255EDFF"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Can effectively manage the variety of demands and pressures that come with a leadership role.</w:t>
            </w:r>
          </w:p>
          <w:p w14:paraId="108DF497" w14:textId="059800F2"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Willingness to display flexibility in working hours as occasions may sometimes demand.</w:t>
            </w:r>
          </w:p>
          <w:p w14:paraId="0CC654A7" w14:textId="03A22026" w:rsidR="00C543FB" w:rsidRPr="002B041F" w:rsidRDefault="00C543FB" w:rsidP="00C543FB">
            <w:pPr>
              <w:spacing w:after="160" w:line="256" w:lineRule="auto"/>
              <w:rPr>
                <w:rFonts w:ascii="Arial" w:eastAsiaTheme="minorHAnsi" w:hAnsi="Arial" w:cs="Arial"/>
                <w:sz w:val="22"/>
                <w:szCs w:val="22"/>
                <w:lang w:val="en-GB"/>
              </w:rPr>
            </w:pPr>
            <w:r w:rsidRPr="002B041F">
              <w:rPr>
                <w:rFonts w:ascii="Arial" w:eastAsiaTheme="minorHAnsi" w:hAnsi="Arial" w:cs="Arial"/>
                <w:sz w:val="22"/>
                <w:szCs w:val="22"/>
                <w:lang w:val="en-GB"/>
              </w:rPr>
              <w:t xml:space="preserve">Supportive of the ethos of </w:t>
            </w:r>
            <w:proofErr w:type="spellStart"/>
            <w:r w:rsidRPr="002B041F">
              <w:rPr>
                <w:rFonts w:ascii="Arial" w:eastAsiaTheme="minorHAnsi" w:hAnsi="Arial" w:cs="Arial"/>
                <w:sz w:val="22"/>
                <w:szCs w:val="22"/>
                <w:lang w:val="en-GB"/>
              </w:rPr>
              <w:t>Polam</w:t>
            </w:r>
            <w:proofErr w:type="spellEnd"/>
            <w:r w:rsidRPr="002B041F">
              <w:rPr>
                <w:rFonts w:ascii="Arial" w:eastAsiaTheme="minorHAnsi" w:hAnsi="Arial" w:cs="Arial"/>
                <w:sz w:val="22"/>
                <w:szCs w:val="22"/>
                <w:lang w:val="en-GB"/>
              </w:rPr>
              <w:t xml:space="preserve"> Hall School. </w:t>
            </w:r>
          </w:p>
          <w:p w14:paraId="20008899" w14:textId="7DB7F71E" w:rsidR="00C543FB" w:rsidRPr="002B041F" w:rsidRDefault="00C543FB" w:rsidP="00B70C00">
            <w:pPr>
              <w:rPr>
                <w:rFonts w:ascii="Arial" w:eastAsiaTheme="minorHAnsi" w:hAnsi="Arial" w:cs="Arial"/>
                <w:sz w:val="22"/>
                <w:szCs w:val="22"/>
                <w:lang w:val="en-GB"/>
              </w:rPr>
            </w:pPr>
            <w:r w:rsidRPr="002B041F">
              <w:rPr>
                <w:rFonts w:ascii="Arial" w:eastAsiaTheme="minorHAnsi" w:hAnsi="Arial" w:cs="Arial"/>
                <w:sz w:val="22"/>
                <w:szCs w:val="22"/>
                <w:lang w:val="en-GB"/>
              </w:rPr>
              <w:t>Set exceptionally high standards for self and others.</w:t>
            </w:r>
          </w:p>
        </w:tc>
        <w:tc>
          <w:tcPr>
            <w:tcW w:w="4678" w:type="dxa"/>
          </w:tcPr>
          <w:p w14:paraId="49A094F0" w14:textId="3D67DF7B" w:rsidR="00C543FB" w:rsidRPr="00B70C00" w:rsidRDefault="00C543FB" w:rsidP="00C543FB">
            <w:pPr>
              <w:pStyle w:val="NoSpacing"/>
              <w:rPr>
                <w:rFonts w:ascii="Arial" w:hAnsi="Arial" w:cs="Arial"/>
                <w:sz w:val="22"/>
                <w:szCs w:val="22"/>
              </w:rPr>
            </w:pPr>
            <w:r w:rsidRPr="00B70C00">
              <w:rPr>
                <w:rFonts w:ascii="Arial" w:hAnsi="Arial" w:cs="Arial"/>
                <w:sz w:val="22"/>
                <w:szCs w:val="22"/>
              </w:rPr>
              <w:lastRenderedPageBreak/>
              <w:t>Evidence of valid contributions at Senior Management level</w:t>
            </w:r>
            <w:r w:rsidR="00B70C00">
              <w:rPr>
                <w:rFonts w:ascii="Arial" w:hAnsi="Arial" w:cs="Arial"/>
                <w:sz w:val="22"/>
                <w:szCs w:val="22"/>
              </w:rPr>
              <w:t>.</w:t>
            </w:r>
          </w:p>
          <w:p w14:paraId="54E089F7" w14:textId="77777777" w:rsidR="00C543FB" w:rsidRPr="00B70C00" w:rsidRDefault="00C543FB" w:rsidP="00C543FB">
            <w:pPr>
              <w:pStyle w:val="NoSpacing"/>
              <w:rPr>
                <w:rFonts w:ascii="Arial" w:hAnsi="Arial" w:cs="Arial"/>
                <w:sz w:val="22"/>
                <w:szCs w:val="22"/>
              </w:rPr>
            </w:pPr>
          </w:p>
          <w:p w14:paraId="2BC3A6C7" w14:textId="54F547B3" w:rsidR="00C543FB" w:rsidRPr="00B70C00" w:rsidRDefault="00C543FB" w:rsidP="00C543FB">
            <w:pPr>
              <w:pStyle w:val="NoSpacing"/>
              <w:rPr>
                <w:rFonts w:ascii="Arial" w:hAnsi="Arial" w:cs="Arial"/>
                <w:sz w:val="22"/>
                <w:szCs w:val="22"/>
              </w:rPr>
            </w:pPr>
            <w:r w:rsidRPr="00B70C00">
              <w:rPr>
                <w:rFonts w:ascii="Arial" w:hAnsi="Arial" w:cs="Arial"/>
                <w:sz w:val="22"/>
                <w:szCs w:val="22"/>
              </w:rPr>
              <w:t>An analytical, flexible and innovative thinker</w:t>
            </w:r>
            <w:r w:rsidR="00B70C00">
              <w:rPr>
                <w:rFonts w:ascii="Arial" w:hAnsi="Arial" w:cs="Arial"/>
                <w:sz w:val="22"/>
                <w:szCs w:val="22"/>
              </w:rPr>
              <w:t>.</w:t>
            </w:r>
          </w:p>
          <w:p w14:paraId="72469592" w14:textId="77777777" w:rsidR="00C543FB" w:rsidRPr="00B70C00" w:rsidRDefault="00C543FB" w:rsidP="00C543FB">
            <w:pPr>
              <w:pStyle w:val="NoSpacing"/>
              <w:rPr>
                <w:rFonts w:ascii="Arial" w:hAnsi="Arial" w:cs="Arial"/>
                <w:sz w:val="22"/>
                <w:szCs w:val="22"/>
              </w:rPr>
            </w:pPr>
          </w:p>
          <w:p w14:paraId="4F85072F" w14:textId="70040C73" w:rsidR="00C543FB" w:rsidRPr="00F63BF4" w:rsidRDefault="00C543FB" w:rsidP="00C543FB">
            <w:pPr>
              <w:pStyle w:val="NoSpacing"/>
              <w:rPr>
                <w:rFonts w:ascii="Arial" w:hAnsi="Arial" w:cs="Arial"/>
                <w:color w:val="FF0000"/>
                <w:sz w:val="22"/>
                <w:szCs w:val="22"/>
              </w:rPr>
            </w:pPr>
          </w:p>
        </w:tc>
      </w:tr>
      <w:tr w:rsidR="00C543FB" w:rsidRPr="00F63BF4" w14:paraId="1361D33C" w14:textId="77777777" w:rsidTr="009053BC">
        <w:tc>
          <w:tcPr>
            <w:tcW w:w="2405" w:type="dxa"/>
          </w:tcPr>
          <w:p w14:paraId="45496562" w14:textId="3B79AEC3" w:rsidR="00C543FB" w:rsidRPr="002B041F" w:rsidRDefault="00C543FB" w:rsidP="00C543FB">
            <w:pPr>
              <w:pStyle w:val="NoSpacing"/>
              <w:rPr>
                <w:rFonts w:ascii="Arial" w:hAnsi="Arial" w:cs="Arial"/>
                <w:color w:val="FF0000"/>
                <w:sz w:val="22"/>
                <w:szCs w:val="22"/>
              </w:rPr>
            </w:pPr>
            <w:r w:rsidRPr="002B041F">
              <w:rPr>
                <w:rFonts w:ascii="Arial" w:hAnsi="Arial" w:cs="Arial"/>
                <w:sz w:val="22"/>
                <w:szCs w:val="22"/>
              </w:rPr>
              <w:lastRenderedPageBreak/>
              <w:t>Experience</w:t>
            </w:r>
          </w:p>
        </w:tc>
        <w:tc>
          <w:tcPr>
            <w:tcW w:w="2693" w:type="dxa"/>
          </w:tcPr>
          <w:p w14:paraId="3432104D" w14:textId="15902546" w:rsidR="00C543FB" w:rsidRPr="007721F2" w:rsidRDefault="00C543FB" w:rsidP="00C543FB">
            <w:pPr>
              <w:rPr>
                <w:rFonts w:ascii="Arial" w:hAnsi="Arial" w:cs="Arial"/>
                <w:sz w:val="22"/>
                <w:szCs w:val="22"/>
              </w:rPr>
            </w:pPr>
            <w:r w:rsidRPr="007721F2">
              <w:rPr>
                <w:rFonts w:ascii="Arial" w:hAnsi="Arial" w:cs="Arial"/>
                <w:sz w:val="22"/>
                <w:szCs w:val="22"/>
              </w:rPr>
              <w:t>Experience in more than one school.</w:t>
            </w:r>
          </w:p>
          <w:p w14:paraId="726E2904" w14:textId="55F2AD25" w:rsidR="00C543FB" w:rsidRPr="007721F2" w:rsidRDefault="00C543FB" w:rsidP="00C543FB">
            <w:pPr>
              <w:rPr>
                <w:rFonts w:ascii="Arial" w:hAnsi="Arial" w:cs="Arial"/>
                <w:sz w:val="22"/>
                <w:szCs w:val="22"/>
              </w:rPr>
            </w:pPr>
            <w:r w:rsidRPr="007721F2">
              <w:rPr>
                <w:rFonts w:ascii="Arial" w:hAnsi="Arial" w:cs="Arial"/>
                <w:sz w:val="22"/>
                <w:szCs w:val="22"/>
              </w:rPr>
              <w:t>Experience of leadership.</w:t>
            </w:r>
          </w:p>
          <w:p w14:paraId="375C071B" w14:textId="59E93F8E" w:rsidR="00C543FB" w:rsidRPr="007721F2" w:rsidRDefault="00C543FB" w:rsidP="00C543FB">
            <w:pPr>
              <w:rPr>
                <w:rFonts w:ascii="Arial" w:hAnsi="Arial" w:cs="Arial"/>
                <w:sz w:val="22"/>
                <w:szCs w:val="22"/>
              </w:rPr>
            </w:pPr>
            <w:r w:rsidRPr="007721F2">
              <w:rPr>
                <w:rFonts w:ascii="Arial" w:hAnsi="Arial" w:cs="Arial"/>
                <w:sz w:val="22"/>
                <w:szCs w:val="22"/>
              </w:rPr>
              <w:t>Track record of successfully raising standards and improving outcomes for pupils.</w:t>
            </w:r>
          </w:p>
          <w:p w14:paraId="144BBB20" w14:textId="6437FFA1" w:rsidR="00C543FB" w:rsidRPr="007721F2" w:rsidRDefault="00C543FB" w:rsidP="00C543FB">
            <w:pPr>
              <w:rPr>
                <w:rFonts w:ascii="Arial" w:hAnsi="Arial" w:cs="Arial"/>
                <w:sz w:val="22"/>
                <w:szCs w:val="22"/>
              </w:rPr>
            </w:pPr>
            <w:r w:rsidRPr="007721F2">
              <w:rPr>
                <w:rFonts w:ascii="Arial" w:hAnsi="Arial" w:cs="Arial"/>
                <w:sz w:val="22"/>
                <w:szCs w:val="22"/>
              </w:rPr>
              <w:t xml:space="preserve">Experience of successfully leading </w:t>
            </w:r>
            <w:r w:rsidRPr="007721F2">
              <w:rPr>
                <w:rFonts w:ascii="Arial" w:hAnsi="Arial" w:cs="Arial"/>
                <w:sz w:val="22"/>
                <w:szCs w:val="22"/>
              </w:rPr>
              <w:lastRenderedPageBreak/>
              <w:t>others to improve outcomes for pupils.</w:t>
            </w:r>
          </w:p>
          <w:p w14:paraId="687CB996" w14:textId="2AA7278F" w:rsidR="00C543FB" w:rsidRPr="007721F2" w:rsidRDefault="00C543FB" w:rsidP="00C543FB">
            <w:pPr>
              <w:rPr>
                <w:rFonts w:ascii="Arial" w:hAnsi="Arial" w:cs="Arial"/>
                <w:sz w:val="22"/>
                <w:szCs w:val="22"/>
              </w:rPr>
            </w:pPr>
            <w:r w:rsidRPr="007721F2">
              <w:rPr>
                <w:rFonts w:ascii="Arial" w:hAnsi="Arial" w:cs="Arial"/>
                <w:sz w:val="22"/>
                <w:szCs w:val="22"/>
              </w:rPr>
              <w:t xml:space="preserve">Experience of successfully leading others to improve </w:t>
            </w:r>
            <w:r w:rsidR="007721F2" w:rsidRPr="007721F2">
              <w:rPr>
                <w:rFonts w:ascii="Arial" w:hAnsi="Arial" w:cs="Arial"/>
                <w:sz w:val="22"/>
                <w:szCs w:val="22"/>
              </w:rPr>
              <w:t>teaching and learning.</w:t>
            </w:r>
          </w:p>
          <w:p w14:paraId="5F5300B9" w14:textId="3C94A499" w:rsidR="00C543FB" w:rsidRPr="007721F2" w:rsidRDefault="00C543FB" w:rsidP="00C543FB">
            <w:pPr>
              <w:rPr>
                <w:rFonts w:ascii="Arial" w:hAnsi="Arial" w:cs="Arial"/>
                <w:sz w:val="22"/>
                <w:szCs w:val="22"/>
              </w:rPr>
            </w:pPr>
            <w:r w:rsidRPr="007721F2">
              <w:rPr>
                <w:rFonts w:ascii="Arial" w:hAnsi="Arial" w:cs="Arial"/>
                <w:sz w:val="22"/>
                <w:szCs w:val="22"/>
              </w:rPr>
              <w:t>Experience of leading CPD</w:t>
            </w:r>
            <w:r w:rsidR="007721F2" w:rsidRPr="007721F2">
              <w:rPr>
                <w:rFonts w:ascii="Arial" w:hAnsi="Arial" w:cs="Arial"/>
                <w:sz w:val="22"/>
                <w:szCs w:val="22"/>
              </w:rPr>
              <w:t xml:space="preserve"> which is effective in raising the quality of teaching.</w:t>
            </w:r>
          </w:p>
          <w:p w14:paraId="223871F3" w14:textId="4D67FCBF" w:rsidR="00C543FB" w:rsidRPr="007721F2" w:rsidRDefault="00C543FB" w:rsidP="00C543FB">
            <w:pPr>
              <w:rPr>
                <w:rFonts w:ascii="Arial" w:hAnsi="Arial" w:cs="Arial"/>
                <w:sz w:val="22"/>
                <w:szCs w:val="22"/>
              </w:rPr>
            </w:pPr>
            <w:r w:rsidRPr="007721F2">
              <w:rPr>
                <w:rFonts w:ascii="Arial" w:hAnsi="Arial" w:cs="Arial"/>
                <w:sz w:val="22"/>
                <w:szCs w:val="22"/>
              </w:rPr>
              <w:t xml:space="preserve">Up to date knowledge of current educational </w:t>
            </w:r>
            <w:r w:rsidR="007721F2" w:rsidRPr="007721F2">
              <w:rPr>
                <w:rFonts w:ascii="Arial" w:hAnsi="Arial" w:cs="Arial"/>
                <w:sz w:val="22"/>
                <w:szCs w:val="22"/>
              </w:rPr>
              <w:t xml:space="preserve">and pedagogical </w:t>
            </w:r>
            <w:r w:rsidRPr="007721F2">
              <w:rPr>
                <w:rFonts w:ascii="Arial" w:hAnsi="Arial" w:cs="Arial"/>
                <w:sz w:val="22"/>
                <w:szCs w:val="22"/>
              </w:rPr>
              <w:t>thinking and research</w:t>
            </w:r>
            <w:r w:rsidR="007721F2" w:rsidRPr="007721F2">
              <w:rPr>
                <w:rFonts w:ascii="Arial" w:hAnsi="Arial" w:cs="Arial"/>
                <w:sz w:val="22"/>
                <w:szCs w:val="22"/>
              </w:rPr>
              <w:t>.</w:t>
            </w:r>
          </w:p>
          <w:p w14:paraId="29581543" w14:textId="76F3D637" w:rsidR="007721F2" w:rsidRPr="007721F2" w:rsidRDefault="007721F2" w:rsidP="007721F2">
            <w:pPr>
              <w:spacing w:after="160" w:line="256" w:lineRule="auto"/>
              <w:rPr>
                <w:rFonts w:ascii="Arial" w:eastAsiaTheme="minorHAnsi" w:hAnsi="Arial" w:cs="Arial"/>
                <w:sz w:val="22"/>
                <w:szCs w:val="22"/>
                <w:lang w:val="en-GB"/>
              </w:rPr>
            </w:pPr>
            <w:r w:rsidRPr="007721F2">
              <w:rPr>
                <w:rFonts w:ascii="Arial" w:eastAsiaTheme="minorHAnsi" w:hAnsi="Arial" w:cs="Arial"/>
                <w:sz w:val="22"/>
                <w:szCs w:val="22"/>
                <w:lang w:val="en-GB"/>
              </w:rPr>
              <w:t xml:space="preserve">Experience of leading others to create impactful curriculum development. </w:t>
            </w:r>
          </w:p>
          <w:p w14:paraId="22403AEE" w14:textId="4F576F44" w:rsidR="00C543FB" w:rsidRPr="007721F2" w:rsidRDefault="00C543FB" w:rsidP="00C543FB">
            <w:pPr>
              <w:rPr>
                <w:rFonts w:ascii="Arial" w:hAnsi="Arial" w:cs="Arial"/>
                <w:sz w:val="22"/>
                <w:szCs w:val="22"/>
              </w:rPr>
            </w:pPr>
            <w:r w:rsidRPr="007721F2">
              <w:rPr>
                <w:rFonts w:ascii="Arial" w:hAnsi="Arial" w:cs="Arial"/>
                <w:sz w:val="22"/>
                <w:szCs w:val="22"/>
              </w:rPr>
              <w:t xml:space="preserve">Experience of successfully implementing systems and processes to monitor and evaluate </w:t>
            </w:r>
            <w:r w:rsidR="007721F2" w:rsidRPr="007721F2">
              <w:rPr>
                <w:rFonts w:ascii="Arial" w:hAnsi="Arial" w:cs="Arial"/>
                <w:sz w:val="22"/>
                <w:szCs w:val="22"/>
              </w:rPr>
              <w:t>teaching and learning</w:t>
            </w:r>
            <w:r w:rsidR="00280AC0" w:rsidRPr="007721F2">
              <w:rPr>
                <w:rFonts w:ascii="Arial" w:hAnsi="Arial" w:cs="Arial"/>
                <w:sz w:val="22"/>
                <w:szCs w:val="22"/>
              </w:rPr>
              <w:t>.</w:t>
            </w:r>
          </w:p>
          <w:p w14:paraId="79149A22" w14:textId="77777777" w:rsidR="00C543FB" w:rsidRDefault="00C543FB" w:rsidP="00C543FB">
            <w:pPr>
              <w:pStyle w:val="NoSpacing"/>
              <w:rPr>
                <w:rFonts w:ascii="Arial" w:hAnsi="Arial" w:cs="Arial"/>
                <w:sz w:val="22"/>
                <w:szCs w:val="22"/>
              </w:rPr>
            </w:pPr>
            <w:r w:rsidRPr="007721F2">
              <w:rPr>
                <w:rFonts w:ascii="Arial" w:hAnsi="Arial" w:cs="Arial"/>
                <w:sz w:val="22"/>
                <w:szCs w:val="22"/>
              </w:rPr>
              <w:t>Proven record of implementing change.</w:t>
            </w:r>
          </w:p>
          <w:p w14:paraId="2BC34BD3" w14:textId="457D7594" w:rsidR="007721F2" w:rsidRPr="007721F2" w:rsidRDefault="007721F2" w:rsidP="00C543FB">
            <w:pPr>
              <w:pStyle w:val="NoSpacing"/>
              <w:rPr>
                <w:rFonts w:ascii="Arial" w:hAnsi="Arial" w:cs="Arial"/>
                <w:color w:val="FF0000"/>
                <w:sz w:val="22"/>
                <w:szCs w:val="22"/>
              </w:rPr>
            </w:pPr>
          </w:p>
        </w:tc>
        <w:tc>
          <w:tcPr>
            <w:tcW w:w="4678" w:type="dxa"/>
          </w:tcPr>
          <w:p w14:paraId="68E5325F" w14:textId="7E9E38C7" w:rsidR="002B041F" w:rsidRPr="007721F2" w:rsidRDefault="002B041F" w:rsidP="002B041F">
            <w:pPr>
              <w:spacing w:after="160" w:line="256" w:lineRule="auto"/>
              <w:rPr>
                <w:rFonts w:ascii="Arial" w:eastAsiaTheme="minorHAnsi" w:hAnsi="Arial" w:cs="Arial"/>
                <w:sz w:val="22"/>
                <w:szCs w:val="22"/>
                <w:lang w:val="en-GB"/>
              </w:rPr>
            </w:pPr>
            <w:r w:rsidRPr="007721F2">
              <w:rPr>
                <w:rFonts w:ascii="Arial" w:eastAsiaTheme="minorHAnsi" w:hAnsi="Arial" w:cs="Arial"/>
                <w:sz w:val="22"/>
                <w:szCs w:val="22"/>
                <w:lang w:val="en-GB"/>
              </w:rPr>
              <w:lastRenderedPageBreak/>
              <w:t>Experience of leading safeguarding practices and procedures.</w:t>
            </w:r>
          </w:p>
          <w:p w14:paraId="36AEE201" w14:textId="77777777" w:rsidR="007721F2" w:rsidRPr="007721F2" w:rsidRDefault="007721F2" w:rsidP="007721F2">
            <w:pPr>
              <w:spacing w:after="160" w:line="256" w:lineRule="auto"/>
              <w:rPr>
                <w:rFonts w:ascii="Arial" w:eastAsiaTheme="minorHAnsi" w:hAnsi="Arial" w:cs="Arial"/>
                <w:sz w:val="22"/>
                <w:szCs w:val="22"/>
                <w:lang w:val="en-GB"/>
              </w:rPr>
            </w:pPr>
            <w:r w:rsidRPr="007721F2">
              <w:rPr>
                <w:rFonts w:ascii="Arial" w:eastAsiaTheme="minorHAnsi" w:hAnsi="Arial" w:cs="Arial"/>
                <w:sz w:val="22"/>
                <w:szCs w:val="22"/>
                <w:lang w:val="en-GB"/>
              </w:rPr>
              <w:t>Experience of leading on assessment.</w:t>
            </w:r>
          </w:p>
          <w:p w14:paraId="7E40B4B7" w14:textId="335DF5E3" w:rsidR="00C543FB" w:rsidRPr="007721F2" w:rsidRDefault="00C543FB" w:rsidP="002B041F">
            <w:pPr>
              <w:spacing w:after="160" w:line="256" w:lineRule="auto"/>
              <w:rPr>
                <w:rFonts w:ascii="Arial" w:eastAsiaTheme="minorHAnsi" w:hAnsi="Arial" w:cs="Arial"/>
                <w:sz w:val="22"/>
                <w:szCs w:val="22"/>
                <w:lang w:val="en-GB"/>
              </w:rPr>
            </w:pPr>
          </w:p>
        </w:tc>
      </w:tr>
    </w:tbl>
    <w:p w14:paraId="7106259E" w14:textId="77777777" w:rsidR="009053BC" w:rsidRPr="00F63BF4" w:rsidRDefault="009053BC" w:rsidP="00C543FB">
      <w:pPr>
        <w:pStyle w:val="NoSpacing"/>
        <w:rPr>
          <w:rFonts w:ascii="Arial" w:hAnsi="Arial" w:cs="Arial"/>
          <w:color w:val="FF0000"/>
        </w:rPr>
      </w:pPr>
    </w:p>
    <w:sectPr w:rsidR="009053BC" w:rsidRPr="00F63BF4" w:rsidSect="003807CD">
      <w:foot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0DFEDE" w14:textId="77777777" w:rsidR="0097339A" w:rsidRDefault="0097339A" w:rsidP="00583C22">
      <w:pPr>
        <w:spacing w:after="0"/>
      </w:pPr>
      <w:r>
        <w:separator/>
      </w:r>
    </w:p>
  </w:endnote>
  <w:endnote w:type="continuationSeparator" w:id="0">
    <w:p w14:paraId="4E302895" w14:textId="77777777" w:rsidR="0097339A" w:rsidRDefault="0097339A" w:rsidP="00583C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D7EBF" w14:textId="0C054D48" w:rsidR="00316019" w:rsidRPr="00316019" w:rsidRDefault="00316019">
    <w:pPr>
      <w:pStyle w:val="Footer"/>
      <w:rPr>
        <w:sz w:val="16"/>
        <w:szCs w:val="16"/>
      </w:rPr>
    </w:pPr>
    <w:proofErr w:type="spellStart"/>
    <w:r w:rsidRPr="00316019">
      <w:rPr>
        <w:rFonts w:ascii="Arial" w:eastAsia="Arial" w:hAnsi="Arial" w:cs="Arial"/>
        <w:color w:val="000000"/>
        <w:sz w:val="16"/>
        <w:szCs w:val="16"/>
      </w:rPr>
      <w:t>Polam</w:t>
    </w:r>
    <w:proofErr w:type="spellEnd"/>
    <w:r w:rsidRPr="00316019">
      <w:rPr>
        <w:rFonts w:ascii="Arial" w:eastAsia="Arial" w:hAnsi="Arial" w:cs="Arial"/>
        <w:color w:val="000000"/>
        <w:sz w:val="16"/>
        <w:szCs w:val="16"/>
      </w:rPr>
      <w:t xml:space="preserve"> Hall School Job Description </w:t>
    </w:r>
    <w:r>
      <w:rPr>
        <w:rFonts w:ascii="Arial" w:eastAsia="Arial" w:hAnsi="Arial" w:cs="Arial"/>
        <w:color w:val="000000"/>
        <w:sz w:val="16"/>
        <w:szCs w:val="16"/>
      </w:rPr>
      <w:t>and Person Specification</w:t>
    </w:r>
    <w:r w:rsidR="009053BC">
      <w:rPr>
        <w:rFonts w:ascii="Arial" w:eastAsia="Arial" w:hAnsi="Arial" w:cs="Arial"/>
        <w:color w:val="000000"/>
        <w:sz w:val="16"/>
        <w:szCs w:val="16"/>
      </w:rPr>
      <w:t xml:space="preserve"> </w:t>
    </w:r>
    <w:r w:rsidRPr="00316019">
      <w:rPr>
        <w:rFonts w:ascii="Arial" w:eastAsia="Arial" w:hAnsi="Arial" w:cs="Arial"/>
        <w:color w:val="000000"/>
        <w:sz w:val="16"/>
        <w:szCs w:val="16"/>
      </w:rPr>
      <w:t xml:space="preserve">revised May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9A5DE" w14:textId="77777777" w:rsidR="0097339A" w:rsidRDefault="0097339A" w:rsidP="00583C22">
      <w:pPr>
        <w:spacing w:after="0"/>
      </w:pPr>
      <w:r>
        <w:separator/>
      </w:r>
    </w:p>
  </w:footnote>
  <w:footnote w:type="continuationSeparator" w:id="0">
    <w:p w14:paraId="27C1A2DB" w14:textId="77777777" w:rsidR="0097339A" w:rsidRDefault="0097339A" w:rsidP="00583C2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F4162"/>
    <w:multiLevelType w:val="hybridMultilevel"/>
    <w:tmpl w:val="095A2E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21065E"/>
    <w:multiLevelType w:val="hybridMultilevel"/>
    <w:tmpl w:val="342266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A731CB"/>
    <w:multiLevelType w:val="multilevel"/>
    <w:tmpl w:val="E15AED46"/>
    <w:lvl w:ilvl="0">
      <w:start w:val="1"/>
      <w:numFmt w:val="bullet"/>
      <w:lvlText w:val=""/>
      <w:lvlJc w:val="left"/>
      <w:pPr>
        <w:tabs>
          <w:tab w:val="num" w:pos="720"/>
        </w:tabs>
        <w:ind w:left="720" w:hanging="360"/>
      </w:pPr>
      <w:rPr>
        <w:rFonts w:ascii="Symbol" w:hAnsi="Symbol" w:hint="default"/>
        <w:b/>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D55B37"/>
    <w:multiLevelType w:val="hybridMultilevel"/>
    <w:tmpl w:val="48C06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1727F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FD46CE0"/>
    <w:multiLevelType w:val="hybridMultilevel"/>
    <w:tmpl w:val="57AE2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78307B"/>
    <w:multiLevelType w:val="hybridMultilevel"/>
    <w:tmpl w:val="271CA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A53373"/>
    <w:multiLevelType w:val="hybridMultilevel"/>
    <w:tmpl w:val="0C2AF3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BC6233"/>
    <w:multiLevelType w:val="hybridMultilevel"/>
    <w:tmpl w:val="DE32A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AB2BC8"/>
    <w:multiLevelType w:val="hybridMultilevel"/>
    <w:tmpl w:val="AB9CE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117039"/>
    <w:multiLevelType w:val="hybridMultilevel"/>
    <w:tmpl w:val="F4A06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2815DD"/>
    <w:multiLevelType w:val="multilevel"/>
    <w:tmpl w:val="E4FE62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554C5D"/>
    <w:multiLevelType w:val="hybridMultilevel"/>
    <w:tmpl w:val="F4A4C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571511"/>
    <w:multiLevelType w:val="multilevel"/>
    <w:tmpl w:val="E1CABE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27C3017"/>
    <w:multiLevelType w:val="hybridMultilevel"/>
    <w:tmpl w:val="35928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DA76CE"/>
    <w:multiLevelType w:val="hybridMultilevel"/>
    <w:tmpl w:val="A622D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0E0106"/>
    <w:multiLevelType w:val="hybridMultilevel"/>
    <w:tmpl w:val="52BA3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9C07D1"/>
    <w:multiLevelType w:val="hybridMultilevel"/>
    <w:tmpl w:val="96EA1D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3518B8"/>
    <w:multiLevelType w:val="hybridMultilevel"/>
    <w:tmpl w:val="23D29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D34A41"/>
    <w:multiLevelType w:val="hybridMultilevel"/>
    <w:tmpl w:val="3B68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634FAD"/>
    <w:multiLevelType w:val="multilevel"/>
    <w:tmpl w:val="DAEAEA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AE1F88"/>
    <w:multiLevelType w:val="hybridMultilevel"/>
    <w:tmpl w:val="BDBEB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7629F5"/>
    <w:multiLevelType w:val="hybridMultilevel"/>
    <w:tmpl w:val="D1843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216BD9"/>
    <w:multiLevelType w:val="hybridMultilevel"/>
    <w:tmpl w:val="EC40E1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61F45C9"/>
    <w:multiLevelType w:val="hybridMultilevel"/>
    <w:tmpl w:val="C91CE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A269FC"/>
    <w:multiLevelType w:val="singleLevel"/>
    <w:tmpl w:val="8C06473A"/>
    <w:lvl w:ilvl="0">
      <w:start w:val="1"/>
      <w:numFmt w:val="lowerLetter"/>
      <w:lvlText w:val="%1)"/>
      <w:lvlJc w:val="left"/>
      <w:pPr>
        <w:tabs>
          <w:tab w:val="num" w:pos="570"/>
        </w:tabs>
        <w:ind w:left="570" w:hanging="570"/>
      </w:pPr>
      <w:rPr>
        <w:rFonts w:hint="default"/>
      </w:rPr>
    </w:lvl>
  </w:abstractNum>
  <w:abstractNum w:abstractNumId="26" w15:restartNumberingAfterBreak="0">
    <w:nsid w:val="4F6D5B9B"/>
    <w:multiLevelType w:val="hybridMultilevel"/>
    <w:tmpl w:val="687488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8B458C"/>
    <w:multiLevelType w:val="hybridMultilevel"/>
    <w:tmpl w:val="79EE1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8F7776"/>
    <w:multiLevelType w:val="hybridMultilevel"/>
    <w:tmpl w:val="93D62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7223CE"/>
    <w:multiLevelType w:val="hybridMultilevel"/>
    <w:tmpl w:val="98FC8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722D97"/>
    <w:multiLevelType w:val="hybridMultilevel"/>
    <w:tmpl w:val="9C1C7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D85845"/>
    <w:multiLevelType w:val="multilevel"/>
    <w:tmpl w:val="22CA20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BF17B97"/>
    <w:multiLevelType w:val="hybridMultilevel"/>
    <w:tmpl w:val="22FC8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4B7347"/>
    <w:multiLevelType w:val="hybridMultilevel"/>
    <w:tmpl w:val="578C0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2F7A83"/>
    <w:multiLevelType w:val="hybridMultilevel"/>
    <w:tmpl w:val="1DDCF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8443C4"/>
    <w:multiLevelType w:val="hybridMultilevel"/>
    <w:tmpl w:val="0B2AA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DF107E"/>
    <w:multiLevelType w:val="hybridMultilevel"/>
    <w:tmpl w:val="23FA85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4E71D65"/>
    <w:multiLevelType w:val="multilevel"/>
    <w:tmpl w:val="E15AED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7973CE4"/>
    <w:multiLevelType w:val="hybridMultilevel"/>
    <w:tmpl w:val="3C62E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0"/>
  </w:num>
  <w:num w:numId="3">
    <w:abstractNumId w:val="13"/>
  </w:num>
  <w:num w:numId="4">
    <w:abstractNumId w:val="31"/>
  </w:num>
  <w:num w:numId="5">
    <w:abstractNumId w:val="37"/>
  </w:num>
  <w:num w:numId="6">
    <w:abstractNumId w:val="2"/>
  </w:num>
  <w:num w:numId="7">
    <w:abstractNumId w:val="6"/>
  </w:num>
  <w:num w:numId="8">
    <w:abstractNumId w:val="29"/>
  </w:num>
  <w:num w:numId="9">
    <w:abstractNumId w:val="24"/>
  </w:num>
  <w:num w:numId="10">
    <w:abstractNumId w:val="0"/>
  </w:num>
  <w:num w:numId="11">
    <w:abstractNumId w:val="25"/>
  </w:num>
  <w:num w:numId="12">
    <w:abstractNumId w:val="4"/>
  </w:num>
  <w:num w:numId="13">
    <w:abstractNumId w:val="5"/>
  </w:num>
  <w:num w:numId="14">
    <w:abstractNumId w:val="10"/>
  </w:num>
  <w:num w:numId="15">
    <w:abstractNumId w:val="32"/>
  </w:num>
  <w:num w:numId="16">
    <w:abstractNumId w:val="1"/>
  </w:num>
  <w:num w:numId="17">
    <w:abstractNumId w:val="36"/>
  </w:num>
  <w:num w:numId="18">
    <w:abstractNumId w:val="23"/>
  </w:num>
  <w:num w:numId="19">
    <w:abstractNumId w:val="17"/>
  </w:num>
  <w:num w:numId="20">
    <w:abstractNumId w:val="26"/>
  </w:num>
  <w:num w:numId="21">
    <w:abstractNumId w:val="12"/>
  </w:num>
  <w:num w:numId="22">
    <w:abstractNumId w:val="38"/>
  </w:num>
  <w:num w:numId="23">
    <w:abstractNumId w:val="33"/>
  </w:num>
  <w:num w:numId="24">
    <w:abstractNumId w:val="15"/>
  </w:num>
  <w:num w:numId="25">
    <w:abstractNumId w:val="7"/>
  </w:num>
  <w:num w:numId="26">
    <w:abstractNumId w:val="3"/>
  </w:num>
  <w:num w:numId="27">
    <w:abstractNumId w:val="14"/>
  </w:num>
  <w:num w:numId="28">
    <w:abstractNumId w:val="34"/>
  </w:num>
  <w:num w:numId="29">
    <w:abstractNumId w:val="8"/>
  </w:num>
  <w:num w:numId="30">
    <w:abstractNumId w:val="28"/>
  </w:num>
  <w:num w:numId="31">
    <w:abstractNumId w:val="27"/>
  </w:num>
  <w:num w:numId="32">
    <w:abstractNumId w:val="21"/>
  </w:num>
  <w:num w:numId="33">
    <w:abstractNumId w:val="19"/>
  </w:num>
  <w:num w:numId="34">
    <w:abstractNumId w:val="18"/>
  </w:num>
  <w:num w:numId="35">
    <w:abstractNumId w:val="16"/>
  </w:num>
  <w:num w:numId="36">
    <w:abstractNumId w:val="35"/>
  </w:num>
  <w:num w:numId="37">
    <w:abstractNumId w:val="30"/>
  </w:num>
  <w:num w:numId="38">
    <w:abstractNumId w:val="22"/>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7CD"/>
    <w:rsid w:val="00015065"/>
    <w:rsid w:val="00021023"/>
    <w:rsid w:val="00022970"/>
    <w:rsid w:val="000251EA"/>
    <w:rsid w:val="00042136"/>
    <w:rsid w:val="0009338F"/>
    <w:rsid w:val="000C6A41"/>
    <w:rsid w:val="000D4D5D"/>
    <w:rsid w:val="000E306C"/>
    <w:rsid w:val="000F240B"/>
    <w:rsid w:val="000F2F23"/>
    <w:rsid w:val="000F7F97"/>
    <w:rsid w:val="001021A3"/>
    <w:rsid w:val="001042FD"/>
    <w:rsid w:val="00114848"/>
    <w:rsid w:val="001223A7"/>
    <w:rsid w:val="00124927"/>
    <w:rsid w:val="00140529"/>
    <w:rsid w:val="00147E03"/>
    <w:rsid w:val="0015344F"/>
    <w:rsid w:val="0017008C"/>
    <w:rsid w:val="00172D34"/>
    <w:rsid w:val="00177858"/>
    <w:rsid w:val="0019540D"/>
    <w:rsid w:val="001B046A"/>
    <w:rsid w:val="001B1735"/>
    <w:rsid w:val="001B2529"/>
    <w:rsid w:val="001E6C62"/>
    <w:rsid w:val="001F5A0B"/>
    <w:rsid w:val="00241288"/>
    <w:rsid w:val="00241543"/>
    <w:rsid w:val="0024233A"/>
    <w:rsid w:val="00280AC0"/>
    <w:rsid w:val="002850D3"/>
    <w:rsid w:val="002B041F"/>
    <w:rsid w:val="002B5A6D"/>
    <w:rsid w:val="002B7CC0"/>
    <w:rsid w:val="002D6A6C"/>
    <w:rsid w:val="002D7CAE"/>
    <w:rsid w:val="00312851"/>
    <w:rsid w:val="00316019"/>
    <w:rsid w:val="003232AF"/>
    <w:rsid w:val="00323F90"/>
    <w:rsid w:val="0033728C"/>
    <w:rsid w:val="00347715"/>
    <w:rsid w:val="003553D1"/>
    <w:rsid w:val="003807CD"/>
    <w:rsid w:val="00386083"/>
    <w:rsid w:val="0038750C"/>
    <w:rsid w:val="003A61E5"/>
    <w:rsid w:val="003A6E52"/>
    <w:rsid w:val="003B3BDB"/>
    <w:rsid w:val="003C4E62"/>
    <w:rsid w:val="003D3C1F"/>
    <w:rsid w:val="0040728C"/>
    <w:rsid w:val="00433859"/>
    <w:rsid w:val="00487C5F"/>
    <w:rsid w:val="00490452"/>
    <w:rsid w:val="00492A0D"/>
    <w:rsid w:val="004A493A"/>
    <w:rsid w:val="004A4B33"/>
    <w:rsid w:val="004B4D73"/>
    <w:rsid w:val="004B6575"/>
    <w:rsid w:val="004C71B6"/>
    <w:rsid w:val="004D3235"/>
    <w:rsid w:val="004D393B"/>
    <w:rsid w:val="004D4792"/>
    <w:rsid w:val="004D60E7"/>
    <w:rsid w:val="004E0FF0"/>
    <w:rsid w:val="004F60D7"/>
    <w:rsid w:val="00511672"/>
    <w:rsid w:val="00520D7B"/>
    <w:rsid w:val="005255BA"/>
    <w:rsid w:val="00537F52"/>
    <w:rsid w:val="00544122"/>
    <w:rsid w:val="00545861"/>
    <w:rsid w:val="005504AF"/>
    <w:rsid w:val="005505F4"/>
    <w:rsid w:val="00550FC9"/>
    <w:rsid w:val="00554F9C"/>
    <w:rsid w:val="00560DAC"/>
    <w:rsid w:val="005662B4"/>
    <w:rsid w:val="00567EBA"/>
    <w:rsid w:val="00575AA6"/>
    <w:rsid w:val="00581DC1"/>
    <w:rsid w:val="00583C22"/>
    <w:rsid w:val="00586310"/>
    <w:rsid w:val="0059585B"/>
    <w:rsid w:val="005C0D1E"/>
    <w:rsid w:val="005D71D7"/>
    <w:rsid w:val="005E0417"/>
    <w:rsid w:val="006063E8"/>
    <w:rsid w:val="00637B2B"/>
    <w:rsid w:val="00640D4D"/>
    <w:rsid w:val="006670E3"/>
    <w:rsid w:val="00670EAA"/>
    <w:rsid w:val="00673288"/>
    <w:rsid w:val="00675CB7"/>
    <w:rsid w:val="0068690B"/>
    <w:rsid w:val="00687447"/>
    <w:rsid w:val="006A636D"/>
    <w:rsid w:val="006B7990"/>
    <w:rsid w:val="006C4E53"/>
    <w:rsid w:val="006D76D5"/>
    <w:rsid w:val="006F3EAF"/>
    <w:rsid w:val="006F5B4D"/>
    <w:rsid w:val="00710D7E"/>
    <w:rsid w:val="0072576C"/>
    <w:rsid w:val="007259A1"/>
    <w:rsid w:val="00725E9B"/>
    <w:rsid w:val="00746560"/>
    <w:rsid w:val="0075430B"/>
    <w:rsid w:val="00764CFB"/>
    <w:rsid w:val="0077047B"/>
    <w:rsid w:val="007721F2"/>
    <w:rsid w:val="00780913"/>
    <w:rsid w:val="00791732"/>
    <w:rsid w:val="00793B99"/>
    <w:rsid w:val="007A06E9"/>
    <w:rsid w:val="007C0A17"/>
    <w:rsid w:val="007D3F7F"/>
    <w:rsid w:val="007F12C1"/>
    <w:rsid w:val="00806713"/>
    <w:rsid w:val="00836D26"/>
    <w:rsid w:val="00851303"/>
    <w:rsid w:val="00864498"/>
    <w:rsid w:val="00883859"/>
    <w:rsid w:val="008A2D94"/>
    <w:rsid w:val="008A5A0E"/>
    <w:rsid w:val="008A7380"/>
    <w:rsid w:val="009053BC"/>
    <w:rsid w:val="00942B01"/>
    <w:rsid w:val="00944F23"/>
    <w:rsid w:val="00945EEE"/>
    <w:rsid w:val="0096092C"/>
    <w:rsid w:val="0097339A"/>
    <w:rsid w:val="009A401E"/>
    <w:rsid w:val="00A165A0"/>
    <w:rsid w:val="00A24AA7"/>
    <w:rsid w:val="00A32425"/>
    <w:rsid w:val="00A372BC"/>
    <w:rsid w:val="00A4488C"/>
    <w:rsid w:val="00A8357B"/>
    <w:rsid w:val="00A874CC"/>
    <w:rsid w:val="00AA1D31"/>
    <w:rsid w:val="00AA4B61"/>
    <w:rsid w:val="00AC3463"/>
    <w:rsid w:val="00AD0156"/>
    <w:rsid w:val="00AD1E88"/>
    <w:rsid w:val="00AE1735"/>
    <w:rsid w:val="00B003F0"/>
    <w:rsid w:val="00B14C09"/>
    <w:rsid w:val="00B16B77"/>
    <w:rsid w:val="00B17649"/>
    <w:rsid w:val="00B60357"/>
    <w:rsid w:val="00B70C00"/>
    <w:rsid w:val="00B71189"/>
    <w:rsid w:val="00B81AB6"/>
    <w:rsid w:val="00B85510"/>
    <w:rsid w:val="00B87DBE"/>
    <w:rsid w:val="00BD70F5"/>
    <w:rsid w:val="00BE7639"/>
    <w:rsid w:val="00BF5550"/>
    <w:rsid w:val="00C03645"/>
    <w:rsid w:val="00C06DEC"/>
    <w:rsid w:val="00C11108"/>
    <w:rsid w:val="00C21F24"/>
    <w:rsid w:val="00C308FB"/>
    <w:rsid w:val="00C527DD"/>
    <w:rsid w:val="00C543FB"/>
    <w:rsid w:val="00C62B68"/>
    <w:rsid w:val="00C641BE"/>
    <w:rsid w:val="00C64549"/>
    <w:rsid w:val="00C939FA"/>
    <w:rsid w:val="00CC0ACB"/>
    <w:rsid w:val="00CC1D97"/>
    <w:rsid w:val="00CC38BD"/>
    <w:rsid w:val="00CC5345"/>
    <w:rsid w:val="00CD2DE0"/>
    <w:rsid w:val="00CF2E94"/>
    <w:rsid w:val="00CF2EB7"/>
    <w:rsid w:val="00D12B6E"/>
    <w:rsid w:val="00D14A2F"/>
    <w:rsid w:val="00D15BC8"/>
    <w:rsid w:val="00D21542"/>
    <w:rsid w:val="00D2799B"/>
    <w:rsid w:val="00D27A3F"/>
    <w:rsid w:val="00D30E00"/>
    <w:rsid w:val="00D3736E"/>
    <w:rsid w:val="00D528D8"/>
    <w:rsid w:val="00D57608"/>
    <w:rsid w:val="00D6799C"/>
    <w:rsid w:val="00D83389"/>
    <w:rsid w:val="00DA26F9"/>
    <w:rsid w:val="00DC0A4F"/>
    <w:rsid w:val="00DC1C82"/>
    <w:rsid w:val="00DC79CA"/>
    <w:rsid w:val="00DD1280"/>
    <w:rsid w:val="00DE034F"/>
    <w:rsid w:val="00DE200D"/>
    <w:rsid w:val="00DF5DBF"/>
    <w:rsid w:val="00E245AB"/>
    <w:rsid w:val="00E26F2C"/>
    <w:rsid w:val="00E34F72"/>
    <w:rsid w:val="00E35666"/>
    <w:rsid w:val="00E61439"/>
    <w:rsid w:val="00E62891"/>
    <w:rsid w:val="00E637C8"/>
    <w:rsid w:val="00E65B5E"/>
    <w:rsid w:val="00E67AF2"/>
    <w:rsid w:val="00E91F53"/>
    <w:rsid w:val="00EA17A0"/>
    <w:rsid w:val="00EA5728"/>
    <w:rsid w:val="00EC23EE"/>
    <w:rsid w:val="00EC30A4"/>
    <w:rsid w:val="00EC712D"/>
    <w:rsid w:val="00EE04CF"/>
    <w:rsid w:val="00EE6B00"/>
    <w:rsid w:val="00EF2920"/>
    <w:rsid w:val="00F3531B"/>
    <w:rsid w:val="00F40990"/>
    <w:rsid w:val="00F63BF4"/>
    <w:rsid w:val="00F65782"/>
    <w:rsid w:val="00F703A9"/>
    <w:rsid w:val="00F76201"/>
    <w:rsid w:val="00F82D08"/>
    <w:rsid w:val="00F84070"/>
    <w:rsid w:val="00FA316D"/>
    <w:rsid w:val="00FA4183"/>
    <w:rsid w:val="00FB357D"/>
    <w:rsid w:val="00FB7641"/>
    <w:rsid w:val="00FB7E0B"/>
    <w:rsid w:val="00FC6E88"/>
    <w:rsid w:val="00FF2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C378CB3"/>
  <w15:docId w15:val="{B24CA283-6F53-4297-B097-14B7C5C6B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2851"/>
    <w:pPr>
      <w:spacing w:after="200" w:line="240" w:lineRule="auto"/>
    </w:pPr>
    <w:rPr>
      <w:rFonts w:ascii="Cambria" w:eastAsia="Cambria" w:hAnsi="Cambria"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C22"/>
    <w:pPr>
      <w:spacing w:after="0"/>
      <w:ind w:left="720"/>
      <w:contextualSpacing/>
    </w:pPr>
    <w:rPr>
      <w:rFonts w:ascii="Times New Roman" w:eastAsiaTheme="minorHAnsi" w:hAnsi="Times New Roman"/>
      <w:lang w:val="en-GB" w:eastAsia="en-GB"/>
    </w:rPr>
  </w:style>
  <w:style w:type="paragraph" w:customStyle="1" w:styleId="Default">
    <w:name w:val="Default"/>
    <w:rsid w:val="00583C22"/>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nhideWhenUsed/>
    <w:rsid w:val="00583C22"/>
    <w:pPr>
      <w:tabs>
        <w:tab w:val="center" w:pos="4513"/>
        <w:tab w:val="right" w:pos="9026"/>
      </w:tabs>
      <w:spacing w:after="0"/>
    </w:pPr>
  </w:style>
  <w:style w:type="character" w:customStyle="1" w:styleId="HeaderChar">
    <w:name w:val="Header Char"/>
    <w:basedOn w:val="DefaultParagraphFont"/>
    <w:link w:val="Header"/>
    <w:rsid w:val="00583C22"/>
    <w:rPr>
      <w:rFonts w:ascii="Cambria" w:eastAsia="Cambria" w:hAnsi="Cambria" w:cs="Times New Roman"/>
      <w:sz w:val="24"/>
      <w:szCs w:val="24"/>
      <w:lang w:val="en-US"/>
    </w:rPr>
  </w:style>
  <w:style w:type="paragraph" w:styleId="Footer">
    <w:name w:val="footer"/>
    <w:basedOn w:val="Normal"/>
    <w:link w:val="FooterChar"/>
    <w:uiPriority w:val="99"/>
    <w:unhideWhenUsed/>
    <w:rsid w:val="00583C22"/>
    <w:pPr>
      <w:tabs>
        <w:tab w:val="center" w:pos="4513"/>
        <w:tab w:val="right" w:pos="9026"/>
      </w:tabs>
      <w:spacing w:after="0"/>
    </w:pPr>
  </w:style>
  <w:style w:type="character" w:customStyle="1" w:styleId="FooterChar">
    <w:name w:val="Footer Char"/>
    <w:basedOn w:val="DefaultParagraphFont"/>
    <w:link w:val="Footer"/>
    <w:uiPriority w:val="99"/>
    <w:rsid w:val="00583C22"/>
    <w:rPr>
      <w:rFonts w:ascii="Cambria" w:eastAsia="Cambria" w:hAnsi="Cambria" w:cs="Times New Roman"/>
      <w:sz w:val="24"/>
      <w:szCs w:val="24"/>
      <w:lang w:val="en-US"/>
    </w:rPr>
  </w:style>
  <w:style w:type="table" w:styleId="TableGrid">
    <w:name w:val="Table Grid"/>
    <w:basedOn w:val="TableNormal"/>
    <w:uiPriority w:val="39"/>
    <w:rsid w:val="00F76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llquote">
    <w:name w:val="pullquote"/>
    <w:basedOn w:val="Normal"/>
    <w:rsid w:val="00CD2DE0"/>
    <w:pPr>
      <w:pBdr>
        <w:top w:val="single" w:sz="12" w:space="8" w:color="F15F22"/>
        <w:left w:val="single" w:sz="2" w:space="0" w:color="F15F22"/>
        <w:bottom w:val="single" w:sz="12" w:space="8" w:color="F15F22"/>
        <w:right w:val="single" w:sz="2" w:space="0" w:color="F15F22"/>
      </w:pBdr>
      <w:spacing w:before="300" w:after="300"/>
    </w:pPr>
    <w:rPr>
      <w:rFonts w:ascii="Arial" w:eastAsia="Times New Roman" w:hAnsi="Arial" w:cs="Arial"/>
      <w:color w:val="F15F22"/>
      <w:sz w:val="27"/>
      <w:szCs w:val="27"/>
      <w:lang w:val="en-GB" w:eastAsia="en-GB"/>
    </w:rPr>
  </w:style>
  <w:style w:type="paragraph" w:styleId="BodyText">
    <w:name w:val="Body Text"/>
    <w:basedOn w:val="Normal"/>
    <w:link w:val="BodyTextChar"/>
    <w:rsid w:val="00A24AA7"/>
    <w:pPr>
      <w:spacing w:after="0"/>
    </w:pPr>
    <w:rPr>
      <w:rFonts w:ascii="Arial" w:eastAsia="Times New Roman" w:hAnsi="Arial"/>
      <w:szCs w:val="20"/>
      <w:lang w:val="en-GB" w:eastAsia="en-GB"/>
    </w:rPr>
  </w:style>
  <w:style w:type="character" w:customStyle="1" w:styleId="BodyTextChar">
    <w:name w:val="Body Text Char"/>
    <w:basedOn w:val="DefaultParagraphFont"/>
    <w:link w:val="BodyText"/>
    <w:rsid w:val="00A24AA7"/>
    <w:rPr>
      <w:rFonts w:ascii="Arial" w:eastAsia="Times New Roman" w:hAnsi="Arial" w:cs="Times New Roman"/>
      <w:sz w:val="24"/>
      <w:szCs w:val="20"/>
      <w:lang w:eastAsia="en-GB"/>
    </w:rPr>
  </w:style>
  <w:style w:type="character" w:styleId="CommentReference">
    <w:name w:val="annotation reference"/>
    <w:basedOn w:val="DefaultParagraphFont"/>
    <w:uiPriority w:val="99"/>
    <w:semiHidden/>
    <w:unhideWhenUsed/>
    <w:rsid w:val="00FC6E88"/>
    <w:rPr>
      <w:sz w:val="16"/>
      <w:szCs w:val="16"/>
    </w:rPr>
  </w:style>
  <w:style w:type="paragraph" w:styleId="CommentText">
    <w:name w:val="annotation text"/>
    <w:basedOn w:val="Normal"/>
    <w:link w:val="CommentTextChar"/>
    <w:uiPriority w:val="99"/>
    <w:semiHidden/>
    <w:unhideWhenUsed/>
    <w:rsid w:val="00FC6E88"/>
    <w:rPr>
      <w:sz w:val="20"/>
      <w:szCs w:val="20"/>
    </w:rPr>
  </w:style>
  <w:style w:type="character" w:customStyle="1" w:styleId="CommentTextChar">
    <w:name w:val="Comment Text Char"/>
    <w:basedOn w:val="DefaultParagraphFont"/>
    <w:link w:val="CommentText"/>
    <w:uiPriority w:val="99"/>
    <w:semiHidden/>
    <w:rsid w:val="00FC6E88"/>
    <w:rPr>
      <w:rFonts w:ascii="Cambria" w:eastAsia="Cambria" w:hAnsi="Cambri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C6E88"/>
    <w:rPr>
      <w:b/>
      <w:bCs/>
    </w:rPr>
  </w:style>
  <w:style w:type="character" w:customStyle="1" w:styleId="CommentSubjectChar">
    <w:name w:val="Comment Subject Char"/>
    <w:basedOn w:val="CommentTextChar"/>
    <w:link w:val="CommentSubject"/>
    <w:uiPriority w:val="99"/>
    <w:semiHidden/>
    <w:rsid w:val="00FC6E88"/>
    <w:rPr>
      <w:rFonts w:ascii="Cambria" w:eastAsia="Cambria" w:hAnsi="Cambria" w:cs="Times New Roman"/>
      <w:b/>
      <w:bCs/>
      <w:sz w:val="20"/>
      <w:szCs w:val="20"/>
      <w:lang w:val="en-US"/>
    </w:rPr>
  </w:style>
  <w:style w:type="paragraph" w:styleId="BalloonText">
    <w:name w:val="Balloon Text"/>
    <w:basedOn w:val="Normal"/>
    <w:link w:val="BalloonTextChar"/>
    <w:uiPriority w:val="99"/>
    <w:semiHidden/>
    <w:unhideWhenUsed/>
    <w:rsid w:val="00FC6E8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E88"/>
    <w:rPr>
      <w:rFonts w:ascii="Segoe UI" w:eastAsia="Cambria" w:hAnsi="Segoe UI" w:cs="Segoe UI"/>
      <w:sz w:val="18"/>
      <w:szCs w:val="18"/>
      <w:lang w:val="en-US"/>
    </w:rPr>
  </w:style>
  <w:style w:type="table" w:customStyle="1" w:styleId="TableGrid0">
    <w:name w:val="TableGrid"/>
    <w:rsid w:val="007C0A17"/>
    <w:pPr>
      <w:spacing w:after="0" w:line="240" w:lineRule="auto"/>
    </w:pPr>
    <w:rPr>
      <w:rFonts w:eastAsiaTheme="minorEastAsia"/>
      <w:lang w:eastAsia="en-GB"/>
    </w:rPr>
    <w:tblPr>
      <w:tblCellMar>
        <w:top w:w="0" w:type="dxa"/>
        <w:left w:w="0" w:type="dxa"/>
        <w:bottom w:w="0" w:type="dxa"/>
        <w:right w:w="0" w:type="dxa"/>
      </w:tblCellMar>
    </w:tblPr>
  </w:style>
  <w:style w:type="paragraph" w:styleId="NoSpacing">
    <w:name w:val="No Spacing"/>
    <w:uiPriority w:val="1"/>
    <w:qFormat/>
    <w:rsid w:val="00C939FA"/>
    <w:pPr>
      <w:spacing w:after="0" w:line="240" w:lineRule="auto"/>
    </w:pPr>
    <w:rPr>
      <w:rFonts w:ascii="Cambria" w:eastAsia="Cambria" w:hAnsi="Cambria"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070500">
      <w:bodyDiv w:val="1"/>
      <w:marLeft w:val="0"/>
      <w:marRight w:val="0"/>
      <w:marTop w:val="0"/>
      <w:marBottom w:val="0"/>
      <w:divBdr>
        <w:top w:val="none" w:sz="0" w:space="0" w:color="auto"/>
        <w:left w:val="none" w:sz="0" w:space="0" w:color="auto"/>
        <w:bottom w:val="none" w:sz="0" w:space="0" w:color="auto"/>
        <w:right w:val="none" w:sz="0" w:space="0" w:color="auto"/>
      </w:divBdr>
    </w:div>
    <w:div w:id="528033527">
      <w:bodyDiv w:val="1"/>
      <w:marLeft w:val="0"/>
      <w:marRight w:val="0"/>
      <w:marTop w:val="0"/>
      <w:marBottom w:val="0"/>
      <w:divBdr>
        <w:top w:val="none" w:sz="0" w:space="0" w:color="auto"/>
        <w:left w:val="none" w:sz="0" w:space="0" w:color="auto"/>
        <w:bottom w:val="none" w:sz="0" w:space="0" w:color="auto"/>
        <w:right w:val="none" w:sz="0" w:space="0" w:color="auto"/>
      </w:divBdr>
    </w:div>
    <w:div w:id="853418530">
      <w:bodyDiv w:val="1"/>
      <w:marLeft w:val="0"/>
      <w:marRight w:val="0"/>
      <w:marTop w:val="0"/>
      <w:marBottom w:val="0"/>
      <w:divBdr>
        <w:top w:val="none" w:sz="0" w:space="0" w:color="auto"/>
        <w:left w:val="none" w:sz="0" w:space="0" w:color="auto"/>
        <w:bottom w:val="none" w:sz="0" w:space="0" w:color="auto"/>
        <w:right w:val="none" w:sz="0" w:space="0" w:color="auto"/>
      </w:divBdr>
      <w:divsChild>
        <w:div w:id="425076316">
          <w:marLeft w:val="0"/>
          <w:marRight w:val="0"/>
          <w:marTop w:val="75"/>
          <w:marBottom w:val="0"/>
          <w:divBdr>
            <w:top w:val="none" w:sz="0" w:space="0" w:color="auto"/>
            <w:left w:val="none" w:sz="0" w:space="0" w:color="auto"/>
            <w:bottom w:val="none" w:sz="0" w:space="0" w:color="auto"/>
            <w:right w:val="none" w:sz="0" w:space="0" w:color="auto"/>
          </w:divBdr>
          <w:divsChild>
            <w:div w:id="1259485292">
              <w:marLeft w:val="75"/>
              <w:marRight w:val="0"/>
              <w:marTop w:val="0"/>
              <w:marBottom w:val="0"/>
              <w:divBdr>
                <w:top w:val="none" w:sz="0" w:space="0" w:color="auto"/>
                <w:left w:val="none" w:sz="0" w:space="0" w:color="auto"/>
                <w:bottom w:val="none" w:sz="0" w:space="0" w:color="auto"/>
                <w:right w:val="none" w:sz="0" w:space="0" w:color="auto"/>
              </w:divBdr>
              <w:divsChild>
                <w:div w:id="938828125">
                  <w:marLeft w:val="0"/>
                  <w:marRight w:val="0"/>
                  <w:marTop w:val="0"/>
                  <w:marBottom w:val="0"/>
                  <w:divBdr>
                    <w:top w:val="none" w:sz="0" w:space="0" w:color="auto"/>
                    <w:left w:val="none" w:sz="0" w:space="0" w:color="auto"/>
                    <w:bottom w:val="none" w:sz="0" w:space="0" w:color="auto"/>
                    <w:right w:val="none" w:sz="0" w:space="0" w:color="auto"/>
                  </w:divBdr>
                  <w:divsChild>
                    <w:div w:id="1167943608">
                      <w:marLeft w:val="0"/>
                      <w:marRight w:val="0"/>
                      <w:marTop w:val="0"/>
                      <w:marBottom w:val="0"/>
                      <w:divBdr>
                        <w:top w:val="none" w:sz="0" w:space="0" w:color="auto"/>
                        <w:left w:val="none" w:sz="0" w:space="0" w:color="auto"/>
                        <w:bottom w:val="none" w:sz="0" w:space="0" w:color="auto"/>
                        <w:right w:val="none" w:sz="0" w:space="0" w:color="auto"/>
                      </w:divBdr>
                      <w:divsChild>
                        <w:div w:id="1600794916">
                          <w:marLeft w:val="0"/>
                          <w:marRight w:val="0"/>
                          <w:marTop w:val="0"/>
                          <w:marBottom w:val="0"/>
                          <w:divBdr>
                            <w:top w:val="none" w:sz="0" w:space="0" w:color="auto"/>
                            <w:left w:val="none" w:sz="0" w:space="0" w:color="auto"/>
                            <w:bottom w:val="none" w:sz="0" w:space="0" w:color="auto"/>
                            <w:right w:val="none" w:sz="0" w:space="0" w:color="auto"/>
                          </w:divBdr>
                          <w:divsChild>
                            <w:div w:id="2085225778">
                              <w:marLeft w:val="0"/>
                              <w:marRight w:val="0"/>
                              <w:marTop w:val="0"/>
                              <w:marBottom w:val="0"/>
                              <w:divBdr>
                                <w:top w:val="none" w:sz="0" w:space="0" w:color="auto"/>
                                <w:left w:val="none" w:sz="0" w:space="0" w:color="auto"/>
                                <w:bottom w:val="none" w:sz="0" w:space="0" w:color="auto"/>
                                <w:right w:val="none" w:sz="0" w:space="0" w:color="auto"/>
                              </w:divBdr>
                              <w:divsChild>
                                <w:div w:id="18120656">
                                  <w:marLeft w:val="0"/>
                                  <w:marRight w:val="0"/>
                                  <w:marTop w:val="0"/>
                                  <w:marBottom w:val="0"/>
                                  <w:divBdr>
                                    <w:top w:val="none" w:sz="0" w:space="0" w:color="auto"/>
                                    <w:left w:val="none" w:sz="0" w:space="0" w:color="auto"/>
                                    <w:bottom w:val="none" w:sz="0" w:space="0" w:color="auto"/>
                                    <w:right w:val="none" w:sz="0" w:space="0" w:color="auto"/>
                                  </w:divBdr>
                                  <w:divsChild>
                                    <w:div w:id="1873760545">
                                      <w:marLeft w:val="0"/>
                                      <w:marRight w:val="0"/>
                                      <w:marTop w:val="0"/>
                                      <w:marBottom w:val="0"/>
                                      <w:divBdr>
                                        <w:top w:val="none" w:sz="0" w:space="0" w:color="auto"/>
                                        <w:left w:val="none" w:sz="0" w:space="0" w:color="auto"/>
                                        <w:bottom w:val="none" w:sz="0" w:space="0" w:color="auto"/>
                                        <w:right w:val="none" w:sz="0" w:space="0" w:color="auto"/>
                                      </w:divBdr>
                                      <w:divsChild>
                                        <w:div w:id="1743913423">
                                          <w:blockQuote w:val="1"/>
                                          <w:marLeft w:val="0"/>
                                          <w:marRight w:val="720"/>
                                          <w:marTop w:val="100"/>
                                          <w:marBottom w:val="100"/>
                                          <w:divBdr>
                                            <w:top w:val="none" w:sz="0" w:space="0" w:color="auto"/>
                                            <w:left w:val="single" w:sz="12" w:space="15" w:color="DBD7CF"/>
                                            <w:bottom w:val="none" w:sz="0" w:space="0" w:color="auto"/>
                                            <w:right w:val="none" w:sz="0" w:space="0" w:color="auto"/>
                                          </w:divBdr>
                                        </w:div>
                                        <w:div w:id="1948536977">
                                          <w:blockQuote w:val="1"/>
                                          <w:marLeft w:val="0"/>
                                          <w:marRight w:val="720"/>
                                          <w:marTop w:val="100"/>
                                          <w:marBottom w:val="100"/>
                                          <w:divBdr>
                                            <w:top w:val="none" w:sz="0" w:space="0" w:color="auto"/>
                                            <w:left w:val="single" w:sz="12" w:space="15" w:color="DBD7CF"/>
                                            <w:bottom w:val="none" w:sz="0" w:space="0" w:color="auto"/>
                                            <w:right w:val="none" w:sz="0" w:space="0" w:color="auto"/>
                                          </w:divBdr>
                                        </w:div>
                                      </w:divsChild>
                                    </w:div>
                                  </w:divsChild>
                                </w:div>
                              </w:divsChild>
                            </w:div>
                          </w:divsChild>
                        </w:div>
                      </w:divsChild>
                    </w:div>
                  </w:divsChild>
                </w:div>
              </w:divsChild>
            </w:div>
          </w:divsChild>
        </w:div>
      </w:divsChild>
    </w:div>
    <w:div w:id="153329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udent_Groups xmlns="8dd859b2-e20d-497a-81ce-04a55044f466">
      <UserInfo>
        <DisplayName/>
        <AccountId xsi:nil="true"/>
        <AccountType/>
      </UserInfo>
    </Student_Groups>
    <AppVersion xmlns="8dd859b2-e20d-497a-81ce-04a55044f466" xsi:nil="true"/>
    <DefaultSectionNames xmlns="8dd859b2-e20d-497a-81ce-04a55044f466" xsi:nil="true"/>
    <NotebookType xmlns="8dd859b2-e20d-497a-81ce-04a55044f466" xsi:nil="true"/>
    <Students xmlns="8dd859b2-e20d-497a-81ce-04a55044f466">
      <UserInfo>
        <DisplayName/>
        <AccountId xsi:nil="true"/>
        <AccountType/>
      </UserInfo>
    </Students>
    <Is_Collaboration_Space_Locked xmlns="8dd859b2-e20d-497a-81ce-04a55044f466" xsi:nil="true"/>
    <Has_Teacher_Only_SectionGroup xmlns="8dd859b2-e20d-497a-81ce-04a55044f466" xsi:nil="true"/>
    <FolderType xmlns="8dd859b2-e20d-497a-81ce-04a55044f466" xsi:nil="true"/>
    <Owner xmlns="8dd859b2-e20d-497a-81ce-04a55044f466">
      <UserInfo>
        <DisplayName/>
        <AccountId xsi:nil="true"/>
        <AccountType/>
      </UserInfo>
    </Owner>
    <TeamsChannelId xmlns="8dd859b2-e20d-497a-81ce-04a55044f466" xsi:nil="true"/>
    <Invited_Teachers xmlns="8dd859b2-e20d-497a-81ce-04a55044f466" xsi:nil="true"/>
    <Invited_Students xmlns="8dd859b2-e20d-497a-81ce-04a55044f466" xsi:nil="true"/>
    <IsNotebookLocked xmlns="8dd859b2-e20d-497a-81ce-04a55044f466" xsi:nil="true"/>
    <_activity xmlns="8dd859b2-e20d-497a-81ce-04a55044f466" xsi:nil="true"/>
    <Templates xmlns="8dd859b2-e20d-497a-81ce-04a55044f466" xsi:nil="true"/>
    <Teachers xmlns="8dd859b2-e20d-497a-81ce-04a55044f466">
      <UserInfo>
        <DisplayName/>
        <AccountId xsi:nil="true"/>
        <AccountType/>
      </UserInfo>
    </Teachers>
    <Self_Registration_Enabled xmlns="8dd859b2-e20d-497a-81ce-04a55044f466" xsi:nil="true"/>
    <CultureName xmlns="8dd859b2-e20d-497a-81ce-04a55044f46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FABEAFEAE65D42974FDCBBCA8B40F6" ma:contentTypeVersion="36" ma:contentTypeDescription="Create a new document." ma:contentTypeScope="" ma:versionID="96b96b9af563711ac2dbe627ca03ab05">
  <xsd:schema xmlns:xsd="http://www.w3.org/2001/XMLSchema" xmlns:xs="http://www.w3.org/2001/XMLSchema" xmlns:p="http://schemas.microsoft.com/office/2006/metadata/properties" xmlns:ns3="8dd859b2-e20d-497a-81ce-04a55044f466" xmlns:ns4="e4ba01eb-f2ed-4b41-9b2e-eda322df3154" targetNamespace="http://schemas.microsoft.com/office/2006/metadata/properties" ma:root="true" ma:fieldsID="0d682d880f5435ac59c8fabb6c317c45" ns3:_="" ns4:_="">
    <xsd:import namespace="8dd859b2-e20d-497a-81ce-04a55044f466"/>
    <xsd:import namespace="e4ba01eb-f2ed-4b41-9b2e-eda322df315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NotebookType" minOccurs="0"/>
                <xsd:element ref="ns3:FolderType" minOccurs="0"/>
                <xsd:element ref="ns3:CultureName" minOccurs="0"/>
                <xsd:element ref="ns3:AppVersion" minOccurs="0"/>
                <xsd:element ref="ns3:TeamsChannelId" minOccurs="0"/>
                <xsd:element ref="ns3:Owner" minOccurs="0"/>
                <xsd:element ref="ns3:DefaultSectionNames" minOccurs="0"/>
                <xsd:element ref="ns3:Templates"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d859b2-e20d-497a-81ce-04a55044f46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description="" ma:indexed="true" ma:internalName="MediaServiceLocation" ma:readOnly="true">
      <xsd:simpleType>
        <xsd:restriction base="dms:Text"/>
      </xsd:simpleType>
    </xsd:element>
    <xsd:element name="NotebookType" ma:index="17" nillable="true" ma:displayName="Notebook Type" ma:internalName="NotebookType">
      <xsd:simpleType>
        <xsd:restriction base="dms:Text"/>
      </xsd:simpleType>
    </xsd:element>
    <xsd:element name="FolderType" ma:index="18" nillable="true" ma:displayName="Folder Type" ma:internalName="FolderType">
      <xsd:simpleType>
        <xsd:restriction base="dms:Text"/>
      </xsd:simpleType>
    </xsd:element>
    <xsd:element name="CultureName" ma:index="19" nillable="true" ma:displayName="Culture Name" ma:internalName="CultureName">
      <xsd:simpleType>
        <xsd:restriction base="dms:Text"/>
      </xsd:simpleType>
    </xsd:element>
    <xsd:element name="AppVersion" ma:index="20" nillable="true" ma:displayName="App Version" ma:internalName="AppVersion">
      <xsd:simpleType>
        <xsd:restriction base="dms:Text"/>
      </xsd:simpleType>
    </xsd:element>
    <xsd:element name="TeamsChannelId" ma:index="21" nillable="true" ma:displayName="Teams Channel Id" ma:internalName="TeamsChannelId">
      <xsd:simpleType>
        <xsd:restriction base="dms:Text"/>
      </xsd:simpleType>
    </xsd:element>
    <xsd:element name="Owner" ma:index="22"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23" nillable="true" ma:displayName="Default Section Names" ma:internalName="DefaultSectionNames">
      <xsd:simpleType>
        <xsd:restriction base="dms:Note">
          <xsd:maxLength value="255"/>
        </xsd:restriction>
      </xsd:simpleType>
    </xsd:element>
    <xsd:element name="Templates" ma:index="24" nillable="true" ma:displayName="Templates" ma:internalName="Templates">
      <xsd:simpleType>
        <xsd:restriction base="dms:Note">
          <xsd:maxLength value="255"/>
        </xsd:restriction>
      </xsd:simpleType>
    </xsd:element>
    <xsd:element name="Teachers" ma:index="25"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6"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7"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8" nillable="true" ma:displayName="Invited Teachers" ma:internalName="Invited_Teachers">
      <xsd:simpleType>
        <xsd:restriction base="dms:Note">
          <xsd:maxLength value="255"/>
        </xsd:restriction>
      </xsd:simpleType>
    </xsd:element>
    <xsd:element name="Invited_Students" ma:index="29" nillable="true" ma:displayName="Invited Students" ma:internalName="Invited_Students">
      <xsd:simpleType>
        <xsd:restriction base="dms:Note">
          <xsd:maxLength value="255"/>
        </xsd:restriction>
      </xsd:simpleType>
    </xsd:element>
    <xsd:element name="Self_Registration_Enabled" ma:index="30" nillable="true" ma:displayName="Self Registration Enabled" ma:internalName="Self_Registration_Enabled">
      <xsd:simpleType>
        <xsd:restriction base="dms:Boolean"/>
      </xsd:simpleType>
    </xsd:element>
    <xsd:element name="Has_Teacher_Only_SectionGroup" ma:index="31" nillable="true" ma:displayName="Has Teacher Only SectionGroup" ma:internalName="Has_Teacher_Only_SectionGroup">
      <xsd:simpleType>
        <xsd:restriction base="dms:Boolean"/>
      </xsd:simpleType>
    </xsd:element>
    <xsd:element name="Is_Collaboration_Space_Locked" ma:index="32" nillable="true" ma:displayName="Is Collaboration Space Locked" ma:internalName="Is_Collaboration_Space_Locked">
      <xsd:simpleType>
        <xsd:restriction base="dms:Boolean"/>
      </xsd:simpleType>
    </xsd:element>
    <xsd:element name="IsNotebookLocked" ma:index="33" nillable="true" ma:displayName="Is Notebook Locked" ma:internalName="IsNotebookLocked">
      <xsd:simpleType>
        <xsd:restriction base="dms:Boolean"/>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LengthInSeconds" ma:index="38" nillable="true" ma:displayName="MediaLengthInSeconds" ma:hidden="true" ma:internalName="MediaLengthInSeconds" ma:readOnly="true">
      <xsd:simpleType>
        <xsd:restriction base="dms:Unknown"/>
      </xsd:simpleType>
    </xsd:element>
    <xsd:element name="_activity" ma:index="39" nillable="true" ma:displayName="_activity" ma:hidden="true" ma:internalName="_activity">
      <xsd:simpleType>
        <xsd:restriction base="dms:Note"/>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ystemTags" ma:index="41" nillable="true" ma:displayName="MediaServiceSystemTags" ma:hidden="true" ma:internalName="MediaServiceSystemTags" ma:readOnly="true">
      <xsd:simpleType>
        <xsd:restriction base="dms:Note"/>
      </xsd:simple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ba01eb-f2ed-4b41-9b2e-eda322df3154"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D3E29-93E2-492F-8BC7-ACF903FE344F}">
  <ds:schemaRefs>
    <ds:schemaRef ds:uri="http://purl.org/dc/elements/1.1/"/>
    <ds:schemaRef ds:uri="http://schemas.microsoft.com/office/2006/metadata/properties"/>
    <ds:schemaRef ds:uri="8dd859b2-e20d-497a-81ce-04a55044f466"/>
    <ds:schemaRef ds:uri="http://purl.org/dc/dcmitype/"/>
    <ds:schemaRef ds:uri="http://www.w3.org/XML/1998/namespace"/>
    <ds:schemaRef ds:uri="http://schemas.openxmlformats.org/package/2006/metadata/core-properties"/>
    <ds:schemaRef ds:uri="http://schemas.microsoft.com/office/2006/documentManagement/types"/>
    <ds:schemaRef ds:uri="e4ba01eb-f2ed-4b41-9b2e-eda322df3154"/>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237760FD-2298-4484-8F87-C60D0225D271}">
  <ds:schemaRefs>
    <ds:schemaRef ds:uri="http://schemas.microsoft.com/sharepoint/v3/contenttype/forms"/>
  </ds:schemaRefs>
</ds:datastoreItem>
</file>

<file path=customXml/itemProps3.xml><?xml version="1.0" encoding="utf-8"?>
<ds:datastoreItem xmlns:ds="http://schemas.openxmlformats.org/officeDocument/2006/customXml" ds:itemID="{F2C1F4FE-9F87-4255-83C2-C7184338F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d859b2-e20d-497a-81ce-04a55044f466"/>
    <ds:schemaRef ds:uri="e4ba01eb-f2ed-4b41-9b2e-eda322df3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29F3FD-74B2-4DC1-A446-61141A8A9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1898</Words>
  <Characters>10824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tla</Company>
  <LinksUpToDate>false</LinksUpToDate>
  <CharactersWithSpaces>12697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Hayes</dc:creator>
  <cp:lastModifiedBy>K Reid</cp:lastModifiedBy>
  <cp:revision>2</cp:revision>
  <cp:lastPrinted>2024-02-22T14:07:00Z</cp:lastPrinted>
  <dcterms:created xsi:type="dcterms:W3CDTF">2026-08-18T11:25:00Z</dcterms:created>
  <dcterms:modified xsi:type="dcterms:W3CDTF">2026-08-18T11:25:00Z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0x0101007BFABEAFEAE65D42974FDCBBCA8B40F6</vt:lpwstr>
  </property>
  <property fmtid="{D5CDD505-2E9C-101B-9397-08002B2CF9AE}" pid="3" name="_dlc_DocIdItemGuid">
    <vt:lpwstr>094444d3-5a88-4f6b-8eab-a59596853c52</vt:lpwstr>
  </property>
  <property fmtid="{D5CDD505-2E9C-101B-9397-08002B2CF9AE}" pid="4" name="MediaServiceImageTags">
    <vt:lpwstr/>
  </property>
</Properties>
</file>