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9E20" w14:textId="1B75BED0" w:rsidR="002C545C" w:rsidRPr="002C545C" w:rsidRDefault="00E9592A" w:rsidP="004772D3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HLTA Student Support</w:t>
      </w:r>
    </w:p>
    <w:p w14:paraId="2205C467" w14:textId="77777777" w:rsidR="002C545C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r w:rsidRPr="002C545C">
        <w:rPr>
          <w:rFonts w:ascii="Arial" w:eastAsia="Times New Roman" w:hAnsi="Arial" w:cs="Arial"/>
          <w:b/>
          <w:smallCaps/>
          <w:sz w:val="22"/>
          <w:szCs w:val="22"/>
        </w:rPr>
        <w:t>PERSON SPECIFICATION</w:t>
      </w:r>
    </w:p>
    <w:p w14:paraId="5B09832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</w:p>
    <w:p w14:paraId="0BD1C93E" w14:textId="39093D62" w:rsidR="004772D3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2C545C">
        <w:rPr>
          <w:rFonts w:ascii="Arial" w:eastAsia="Times New Roman" w:hAnsi="Arial" w:cs="Arial"/>
          <w:b/>
          <w:sz w:val="22"/>
          <w:szCs w:val="22"/>
        </w:rPr>
        <w:t xml:space="preserve">KEY A – Application form; R – Reference; I </w:t>
      </w:r>
      <w:r w:rsidR="002C545C" w:rsidRPr="002C545C">
        <w:rPr>
          <w:rFonts w:ascii="Arial" w:eastAsia="Times New Roman" w:hAnsi="Arial" w:cs="Arial"/>
          <w:b/>
          <w:sz w:val="22"/>
          <w:szCs w:val="22"/>
        </w:rPr>
        <w:t>–</w:t>
      </w:r>
      <w:r w:rsidRPr="002C545C">
        <w:rPr>
          <w:rFonts w:ascii="Arial" w:eastAsia="Times New Roman" w:hAnsi="Arial" w:cs="Arial"/>
          <w:b/>
          <w:sz w:val="22"/>
          <w:szCs w:val="22"/>
        </w:rPr>
        <w:t xml:space="preserve"> Interview</w:t>
      </w:r>
    </w:p>
    <w:p w14:paraId="157E46C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6350"/>
        <w:gridCol w:w="2268"/>
      </w:tblGrid>
      <w:tr w:rsidR="004772D3" w:rsidRPr="009B50BB" w14:paraId="4B9B52E0" w14:textId="77777777" w:rsidTr="002C545C">
        <w:tc>
          <w:tcPr>
            <w:tcW w:w="2150" w:type="dxa"/>
          </w:tcPr>
          <w:p w14:paraId="0A21F49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14:paraId="53B2187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268" w:type="dxa"/>
            <w:vAlign w:val="center"/>
          </w:tcPr>
          <w:p w14:paraId="7262992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4772D3" w:rsidRPr="009B50BB" w14:paraId="06032F20" w14:textId="77777777" w:rsidTr="002C545C">
        <w:tc>
          <w:tcPr>
            <w:tcW w:w="2150" w:type="dxa"/>
            <w:vMerge w:val="restart"/>
            <w:vAlign w:val="center"/>
          </w:tcPr>
          <w:p w14:paraId="20C73B36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37464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350" w:type="dxa"/>
          </w:tcPr>
          <w:p w14:paraId="6191074F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challenges facing young people which may prevent them from learning</w:t>
            </w:r>
          </w:p>
        </w:tc>
        <w:tc>
          <w:tcPr>
            <w:tcW w:w="2268" w:type="dxa"/>
          </w:tcPr>
          <w:p w14:paraId="13D24DE6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666073D7" w14:textId="77777777" w:rsidTr="002C545C">
        <w:tc>
          <w:tcPr>
            <w:tcW w:w="2150" w:type="dxa"/>
            <w:vMerge/>
            <w:vAlign w:val="center"/>
          </w:tcPr>
          <w:p w14:paraId="43338570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2A92F6FA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the types of SEN encountered in school and methods of providing support</w:t>
            </w:r>
          </w:p>
        </w:tc>
        <w:tc>
          <w:tcPr>
            <w:tcW w:w="2268" w:type="dxa"/>
          </w:tcPr>
          <w:p w14:paraId="63198DC4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70E80788" w14:textId="77777777" w:rsidTr="002C545C">
        <w:tc>
          <w:tcPr>
            <w:tcW w:w="2150" w:type="dxa"/>
            <w:vMerge/>
            <w:vAlign w:val="center"/>
          </w:tcPr>
          <w:p w14:paraId="1D48DE91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0F8F23E4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relevant codes of practice and legislation</w:t>
            </w:r>
          </w:p>
        </w:tc>
        <w:tc>
          <w:tcPr>
            <w:tcW w:w="2268" w:type="dxa"/>
          </w:tcPr>
          <w:p w14:paraId="016092A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5CB14F25" w14:textId="77777777" w:rsidTr="002C545C">
        <w:tc>
          <w:tcPr>
            <w:tcW w:w="2150" w:type="dxa"/>
            <w:vMerge w:val="restart"/>
            <w:vAlign w:val="center"/>
          </w:tcPr>
          <w:p w14:paraId="1075E2F2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902A92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56BDCF8C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4AD003A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350" w:type="dxa"/>
          </w:tcPr>
          <w:p w14:paraId="2928F6AF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To effectively use ICT and use of other equipment</w:t>
            </w:r>
          </w:p>
        </w:tc>
        <w:tc>
          <w:tcPr>
            <w:tcW w:w="2268" w:type="dxa"/>
          </w:tcPr>
          <w:p w14:paraId="238C695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  <w:tr w:rsidR="004772D3" w:rsidRPr="009B50BB" w14:paraId="38012AEB" w14:textId="77777777" w:rsidTr="002C545C">
        <w:tc>
          <w:tcPr>
            <w:tcW w:w="2150" w:type="dxa"/>
            <w:vMerge/>
            <w:vAlign w:val="center"/>
          </w:tcPr>
          <w:p w14:paraId="19362EE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EB26CC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</w:tc>
        <w:tc>
          <w:tcPr>
            <w:tcW w:w="2268" w:type="dxa"/>
          </w:tcPr>
          <w:p w14:paraId="2E03B06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E92923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772D3" w:rsidRPr="009B50BB" w14:paraId="542BE0A6" w14:textId="77777777" w:rsidTr="002C545C">
        <w:tc>
          <w:tcPr>
            <w:tcW w:w="2150" w:type="dxa"/>
            <w:vMerge/>
            <w:vAlign w:val="center"/>
          </w:tcPr>
          <w:p w14:paraId="1FD83D6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5B895EC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Able to work independently but also a good team member</w:t>
            </w:r>
          </w:p>
        </w:tc>
        <w:tc>
          <w:tcPr>
            <w:tcW w:w="2268" w:type="dxa"/>
          </w:tcPr>
          <w:p w14:paraId="555C621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268B1A37" w14:textId="77777777" w:rsidTr="002C545C">
        <w:tc>
          <w:tcPr>
            <w:tcW w:w="2150" w:type="dxa"/>
            <w:vMerge/>
            <w:vAlign w:val="center"/>
          </w:tcPr>
          <w:p w14:paraId="3256276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2E329839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</w:tc>
        <w:tc>
          <w:tcPr>
            <w:tcW w:w="2268" w:type="dxa"/>
          </w:tcPr>
          <w:p w14:paraId="66069B92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72684CFA" w14:textId="77777777" w:rsidTr="002C545C">
        <w:tc>
          <w:tcPr>
            <w:tcW w:w="2150" w:type="dxa"/>
            <w:vMerge/>
            <w:vAlign w:val="center"/>
          </w:tcPr>
          <w:p w14:paraId="4179723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6B1F97B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</w:tc>
        <w:tc>
          <w:tcPr>
            <w:tcW w:w="2268" w:type="dxa"/>
          </w:tcPr>
          <w:p w14:paraId="360B813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</w:tc>
      </w:tr>
      <w:tr w:rsidR="004772D3" w:rsidRPr="009B50BB" w14:paraId="52F50560" w14:textId="77777777" w:rsidTr="002C545C">
        <w:tc>
          <w:tcPr>
            <w:tcW w:w="2150" w:type="dxa"/>
            <w:vMerge/>
            <w:vAlign w:val="center"/>
          </w:tcPr>
          <w:p w14:paraId="265E0FA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018B44D3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devise implement and monitor individual action plans for students</w:t>
            </w:r>
          </w:p>
        </w:tc>
        <w:tc>
          <w:tcPr>
            <w:tcW w:w="2268" w:type="dxa"/>
          </w:tcPr>
          <w:p w14:paraId="56DC0D3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3D8AA0B1" w14:textId="77777777" w:rsidTr="002C545C">
        <w:tc>
          <w:tcPr>
            <w:tcW w:w="2150" w:type="dxa"/>
            <w:vMerge/>
            <w:vAlign w:val="center"/>
          </w:tcPr>
          <w:p w14:paraId="1CDC10D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17FB1B9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engage constructively, and relate to young people who may have a range of individual needs</w:t>
            </w:r>
          </w:p>
        </w:tc>
        <w:tc>
          <w:tcPr>
            <w:tcW w:w="2268" w:type="dxa"/>
          </w:tcPr>
          <w:p w14:paraId="5AD1CBF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A.I&amp;R</w:t>
            </w:r>
          </w:p>
        </w:tc>
      </w:tr>
      <w:tr w:rsidR="004772D3" w:rsidRPr="009B50BB" w14:paraId="1B4B2531" w14:textId="77777777" w:rsidTr="002C545C">
        <w:tc>
          <w:tcPr>
            <w:tcW w:w="2150" w:type="dxa"/>
            <w:vMerge/>
            <w:vAlign w:val="center"/>
          </w:tcPr>
          <w:p w14:paraId="0A43779A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5950057E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and parents</w:t>
            </w:r>
          </w:p>
        </w:tc>
        <w:tc>
          <w:tcPr>
            <w:tcW w:w="2268" w:type="dxa"/>
          </w:tcPr>
          <w:p w14:paraId="6DEF959A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4772D3" w:rsidRPr="009B50BB" w14:paraId="75A26B9A" w14:textId="77777777" w:rsidTr="002C545C">
        <w:tc>
          <w:tcPr>
            <w:tcW w:w="2150" w:type="dxa"/>
            <w:vMerge/>
            <w:vAlign w:val="center"/>
          </w:tcPr>
          <w:p w14:paraId="2CDE802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6EE7FABD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</w:tc>
        <w:tc>
          <w:tcPr>
            <w:tcW w:w="2268" w:type="dxa"/>
          </w:tcPr>
          <w:p w14:paraId="548B0DE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4772D3" w:rsidRPr="009B50BB" w14:paraId="78DD1F8B" w14:textId="77777777" w:rsidTr="002C545C">
        <w:tc>
          <w:tcPr>
            <w:tcW w:w="2150" w:type="dxa"/>
            <w:vMerge/>
            <w:vAlign w:val="center"/>
          </w:tcPr>
          <w:p w14:paraId="7306F4B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6CE727C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</w:tc>
        <w:tc>
          <w:tcPr>
            <w:tcW w:w="2268" w:type="dxa"/>
          </w:tcPr>
          <w:p w14:paraId="7AED337C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 &amp; R</w:t>
            </w:r>
          </w:p>
        </w:tc>
      </w:tr>
      <w:tr w:rsidR="004772D3" w:rsidRPr="009B50BB" w14:paraId="006DDD48" w14:textId="77777777" w:rsidTr="002C545C">
        <w:tc>
          <w:tcPr>
            <w:tcW w:w="2150" w:type="dxa"/>
            <w:vMerge/>
            <w:vAlign w:val="center"/>
          </w:tcPr>
          <w:p w14:paraId="56100F4E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1280E4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organisational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skills</w:t>
            </w:r>
          </w:p>
        </w:tc>
        <w:tc>
          <w:tcPr>
            <w:tcW w:w="2268" w:type="dxa"/>
          </w:tcPr>
          <w:p w14:paraId="38B7DB8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0B04B0F9" w14:textId="77777777" w:rsidTr="002C545C">
        <w:tc>
          <w:tcPr>
            <w:tcW w:w="2150" w:type="dxa"/>
            <w:vMerge/>
            <w:vAlign w:val="center"/>
          </w:tcPr>
          <w:p w14:paraId="11CEC3B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436EB91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Flexible approach</w:t>
            </w:r>
          </w:p>
        </w:tc>
        <w:tc>
          <w:tcPr>
            <w:tcW w:w="2268" w:type="dxa"/>
          </w:tcPr>
          <w:p w14:paraId="09F805D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35B0F378" w14:textId="77777777" w:rsidTr="002C545C">
        <w:tc>
          <w:tcPr>
            <w:tcW w:w="2150" w:type="dxa"/>
            <w:vAlign w:val="center"/>
          </w:tcPr>
          <w:p w14:paraId="4E05E5D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4F81C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350" w:type="dxa"/>
          </w:tcPr>
          <w:p w14:paraId="2C33C31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literacy and numeracy skills</w:t>
            </w:r>
          </w:p>
          <w:p w14:paraId="58CFD126" w14:textId="1F0DF400" w:rsidR="004772D3" w:rsidRPr="0030782C" w:rsidRDefault="003078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5 GCSE’s grades A</w:t>
            </w:r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-C including </w:t>
            </w:r>
            <w:proofErr w:type="spellStart"/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>Maths</w:t>
            </w:r>
            <w:proofErr w:type="spellEnd"/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and English (or equivalent)</w:t>
            </w:r>
          </w:p>
          <w:p w14:paraId="3E68846E" w14:textId="77777777" w:rsidR="004772D3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NVQ level 3 in education or equivalent qualifications and or experience</w:t>
            </w:r>
          </w:p>
          <w:p w14:paraId="37977473" w14:textId="3829B4B4" w:rsidR="00E9592A" w:rsidRPr="0030782C" w:rsidRDefault="00E9592A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HLTA Diploma</w:t>
            </w:r>
            <w:r w:rsidR="00382D72">
              <w:rPr>
                <w:rFonts w:ascii="Arial" w:eastAsia="Times New Roman" w:hAnsi="Arial" w:cs="Arial"/>
                <w:sz w:val="20"/>
                <w:szCs w:val="20"/>
              </w:rPr>
              <w:t xml:space="preserve"> or equivalent qualification or experience</w:t>
            </w:r>
          </w:p>
        </w:tc>
        <w:tc>
          <w:tcPr>
            <w:tcW w:w="2268" w:type="dxa"/>
          </w:tcPr>
          <w:p w14:paraId="485B2ADB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87ED8C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</w:tc>
      </w:tr>
      <w:tr w:rsidR="004772D3" w:rsidRPr="009B50BB" w14:paraId="0D51D253" w14:textId="77777777" w:rsidTr="002C545C">
        <w:tc>
          <w:tcPr>
            <w:tcW w:w="2150" w:type="dxa"/>
            <w:vAlign w:val="center"/>
          </w:tcPr>
          <w:p w14:paraId="607913B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1FF72F00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68D2D7B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</w:tc>
        <w:tc>
          <w:tcPr>
            <w:tcW w:w="2268" w:type="dxa"/>
          </w:tcPr>
          <w:p w14:paraId="7BAA2A3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239784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2787AB1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07CD0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72D3" w:rsidRPr="009B50BB" w14:paraId="5D5FE036" w14:textId="77777777" w:rsidTr="002C545C">
        <w:tc>
          <w:tcPr>
            <w:tcW w:w="2150" w:type="dxa"/>
            <w:vAlign w:val="center"/>
          </w:tcPr>
          <w:p w14:paraId="16FE7DF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350" w:type="dxa"/>
          </w:tcPr>
          <w:p w14:paraId="457D1BD9" w14:textId="1304180F" w:rsidR="004772D3" w:rsidRPr="0030782C" w:rsidRDefault="004772D3" w:rsidP="002C545C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This post is exempt from the provisions of the Rehabilitation of Offenders Act 1974.  A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Disclosure and Barring Service check will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be required prior to appointment</w:t>
            </w:r>
            <w:r w:rsidR="002C545C" w:rsidRPr="0030782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BA23E9A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4893E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686188AB" w14:textId="77777777"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default" r:id="rId10"/>
      <w:footerReference w:type="default" r:id="rId11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0195" w14:textId="77777777" w:rsidR="00F302FC" w:rsidRDefault="00F302FC">
      <w:pPr>
        <w:spacing w:after="0"/>
      </w:pPr>
      <w:r>
        <w:separator/>
      </w:r>
    </w:p>
  </w:endnote>
  <w:endnote w:type="continuationSeparator" w:id="0">
    <w:p w14:paraId="13DC802B" w14:textId="77777777" w:rsidR="00F302FC" w:rsidRDefault="00F30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AF67" w14:textId="77777777" w:rsidR="00F302FC" w:rsidRDefault="00F302FC">
      <w:pPr>
        <w:spacing w:after="0"/>
      </w:pPr>
      <w:r>
        <w:separator/>
      </w:r>
    </w:p>
  </w:footnote>
  <w:footnote w:type="continuationSeparator" w:id="0">
    <w:p w14:paraId="398CAF49" w14:textId="77777777" w:rsidR="00F302FC" w:rsidRDefault="00F302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881A20"/>
    <w:multiLevelType w:val="hybridMultilevel"/>
    <w:tmpl w:val="3462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4262914">
    <w:abstractNumId w:val="11"/>
  </w:num>
  <w:num w:numId="2" w16cid:durableId="1205361905">
    <w:abstractNumId w:val="9"/>
  </w:num>
  <w:num w:numId="3" w16cid:durableId="192961215">
    <w:abstractNumId w:val="5"/>
  </w:num>
  <w:num w:numId="4" w16cid:durableId="885877619">
    <w:abstractNumId w:val="0"/>
  </w:num>
  <w:num w:numId="5" w16cid:durableId="991175964">
    <w:abstractNumId w:val="7"/>
  </w:num>
  <w:num w:numId="6" w16cid:durableId="1849828495">
    <w:abstractNumId w:val="1"/>
  </w:num>
  <w:num w:numId="7" w16cid:durableId="1866746209">
    <w:abstractNumId w:val="14"/>
  </w:num>
  <w:num w:numId="8" w16cid:durableId="1063018992">
    <w:abstractNumId w:val="16"/>
  </w:num>
  <w:num w:numId="9" w16cid:durableId="206375074">
    <w:abstractNumId w:val="2"/>
  </w:num>
  <w:num w:numId="10" w16cid:durableId="1349404674">
    <w:abstractNumId w:val="6"/>
  </w:num>
  <w:num w:numId="11" w16cid:durableId="1327973682">
    <w:abstractNumId w:val="15"/>
  </w:num>
  <w:num w:numId="12" w16cid:durableId="271591804">
    <w:abstractNumId w:val="3"/>
  </w:num>
  <w:num w:numId="13" w16cid:durableId="1962491697">
    <w:abstractNumId w:val="13"/>
  </w:num>
  <w:num w:numId="14" w16cid:durableId="859316140">
    <w:abstractNumId w:val="10"/>
  </w:num>
  <w:num w:numId="15" w16cid:durableId="1054888495">
    <w:abstractNumId w:val="8"/>
  </w:num>
  <w:num w:numId="16" w16cid:durableId="1745686546">
    <w:abstractNumId w:val="12"/>
  </w:num>
  <w:num w:numId="17" w16cid:durableId="91936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B4DD8"/>
    <w:rsid w:val="000F64D5"/>
    <w:rsid w:val="00100D31"/>
    <w:rsid w:val="001102CB"/>
    <w:rsid w:val="00182FD6"/>
    <w:rsid w:val="00193F67"/>
    <w:rsid w:val="001C6602"/>
    <w:rsid w:val="002267A6"/>
    <w:rsid w:val="002506F5"/>
    <w:rsid w:val="00261AD6"/>
    <w:rsid w:val="00264DFA"/>
    <w:rsid w:val="0026706C"/>
    <w:rsid w:val="002B3A07"/>
    <w:rsid w:val="002C545C"/>
    <w:rsid w:val="002D5AE3"/>
    <w:rsid w:val="002F6A38"/>
    <w:rsid w:val="0030782C"/>
    <w:rsid w:val="00350F3A"/>
    <w:rsid w:val="00382D72"/>
    <w:rsid w:val="003C2B68"/>
    <w:rsid w:val="004035D3"/>
    <w:rsid w:val="00446479"/>
    <w:rsid w:val="00453438"/>
    <w:rsid w:val="004727F8"/>
    <w:rsid w:val="00472A30"/>
    <w:rsid w:val="004772D3"/>
    <w:rsid w:val="00496EA2"/>
    <w:rsid w:val="004B6800"/>
    <w:rsid w:val="004B7927"/>
    <w:rsid w:val="004C7EA3"/>
    <w:rsid w:val="004E2203"/>
    <w:rsid w:val="00586792"/>
    <w:rsid w:val="005A648C"/>
    <w:rsid w:val="00680A72"/>
    <w:rsid w:val="00682EB0"/>
    <w:rsid w:val="006D0D71"/>
    <w:rsid w:val="006D0F3A"/>
    <w:rsid w:val="0071628C"/>
    <w:rsid w:val="00747F2B"/>
    <w:rsid w:val="007A3837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29A6"/>
    <w:rsid w:val="00A244D1"/>
    <w:rsid w:val="00A414D2"/>
    <w:rsid w:val="00AA4954"/>
    <w:rsid w:val="00AD2B82"/>
    <w:rsid w:val="00B218BA"/>
    <w:rsid w:val="00B33557"/>
    <w:rsid w:val="00C52938"/>
    <w:rsid w:val="00D23793"/>
    <w:rsid w:val="00D53F8D"/>
    <w:rsid w:val="00D55F5A"/>
    <w:rsid w:val="00E2441C"/>
    <w:rsid w:val="00E25C18"/>
    <w:rsid w:val="00E56BD8"/>
    <w:rsid w:val="00E9592A"/>
    <w:rsid w:val="00EF3179"/>
    <w:rsid w:val="00EF3760"/>
    <w:rsid w:val="00F22D82"/>
    <w:rsid w:val="00F256A3"/>
    <w:rsid w:val="00F302FC"/>
    <w:rsid w:val="00F61942"/>
    <w:rsid w:val="00F8064F"/>
    <w:rsid w:val="00F849AF"/>
    <w:rsid w:val="00F87C80"/>
    <w:rsid w:val="00FE4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327634EF-28CE-47E3-A2CC-E95CF997E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0323A-D6E6-45A3-B786-EA0FD5A1E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AE245-98EF-4ECE-ADE3-5C14956EA0D7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Kathryn Martin</cp:lastModifiedBy>
  <cp:revision>2</cp:revision>
  <cp:lastPrinted>2016-02-04T08:37:00Z</cp:lastPrinted>
  <dcterms:created xsi:type="dcterms:W3CDTF">2026-07-06T13:54:00Z</dcterms:created>
  <dcterms:modified xsi:type="dcterms:W3CDTF">2026-07-06T13:54:00Z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